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0C" w:rsidRDefault="00A0352F" w:rsidP="00A0352F">
      <w:pPr>
        <w:spacing w:line="360" w:lineRule="auto"/>
        <w:jc w:val="center"/>
        <w:rPr>
          <w:b/>
          <w:bCs/>
          <w:color w:val="000000"/>
          <w:sz w:val="32"/>
          <w:szCs w:val="32"/>
        </w:rPr>
      </w:pPr>
      <w:r>
        <w:rPr>
          <w:rFonts w:hint="eastAsia"/>
          <w:b/>
          <w:bCs/>
          <w:color w:val="000000"/>
          <w:sz w:val="32"/>
          <w:szCs w:val="32"/>
        </w:rPr>
        <w:t>广西中医药大学第一附属医院</w:t>
      </w:r>
      <w:r w:rsidRPr="002A7724">
        <w:rPr>
          <w:rFonts w:hint="eastAsia"/>
          <w:b/>
          <w:bCs/>
          <w:color w:val="000000"/>
          <w:sz w:val="32"/>
          <w:szCs w:val="32"/>
        </w:rPr>
        <w:t>东葛院区</w:t>
      </w:r>
      <w:r>
        <w:rPr>
          <w:rFonts w:hint="eastAsia"/>
          <w:b/>
          <w:bCs/>
          <w:color w:val="000000"/>
          <w:sz w:val="32"/>
          <w:szCs w:val="32"/>
        </w:rPr>
        <w:t>及仙葫院区</w:t>
      </w:r>
    </w:p>
    <w:p w:rsidR="00A0352F" w:rsidRDefault="00A0352F" w:rsidP="00A0352F">
      <w:pPr>
        <w:spacing w:line="360" w:lineRule="auto"/>
        <w:jc w:val="center"/>
        <w:rPr>
          <w:b/>
          <w:bCs/>
          <w:color w:val="000000"/>
          <w:sz w:val="32"/>
          <w:szCs w:val="32"/>
        </w:rPr>
      </w:pPr>
      <w:r>
        <w:rPr>
          <w:rFonts w:hint="eastAsia"/>
          <w:b/>
          <w:bCs/>
          <w:color w:val="000000"/>
          <w:sz w:val="32"/>
          <w:szCs w:val="32"/>
        </w:rPr>
        <w:t>中央</w:t>
      </w:r>
      <w:r w:rsidRPr="002A7724">
        <w:rPr>
          <w:rFonts w:hint="eastAsia"/>
          <w:b/>
          <w:bCs/>
          <w:color w:val="000000"/>
          <w:sz w:val="32"/>
          <w:szCs w:val="32"/>
        </w:rPr>
        <w:t>空调系统</w:t>
      </w:r>
      <w:r w:rsidR="007E5A6F">
        <w:rPr>
          <w:rFonts w:hint="eastAsia"/>
          <w:b/>
          <w:bCs/>
          <w:color w:val="000000"/>
          <w:sz w:val="32"/>
          <w:szCs w:val="32"/>
        </w:rPr>
        <w:t>末端清洗消毒服务</w:t>
      </w:r>
      <w:r w:rsidRPr="002A7724">
        <w:rPr>
          <w:rFonts w:hint="eastAsia"/>
          <w:b/>
          <w:bCs/>
          <w:color w:val="000000"/>
          <w:sz w:val="32"/>
          <w:szCs w:val="32"/>
        </w:rPr>
        <w:t>询价函</w:t>
      </w:r>
    </w:p>
    <w:p w:rsidR="00A0352F" w:rsidRDefault="00A0352F" w:rsidP="00A0352F">
      <w:pPr>
        <w:spacing w:line="360" w:lineRule="auto"/>
        <w:jc w:val="center"/>
        <w:rPr>
          <w:b/>
          <w:bCs/>
          <w:color w:val="000000"/>
          <w:sz w:val="32"/>
          <w:szCs w:val="32"/>
        </w:rPr>
      </w:pPr>
    </w:p>
    <w:p w:rsidR="00A0352F" w:rsidRPr="00A0352F" w:rsidRDefault="00A0352F" w:rsidP="00A0352F">
      <w:pPr>
        <w:spacing w:line="360" w:lineRule="auto"/>
        <w:ind w:firstLineChars="200" w:firstLine="560"/>
        <w:rPr>
          <w:rFonts w:ascii="Arial" w:hAnsi="Arial" w:cs="Arial"/>
          <w:color w:val="000000"/>
          <w:sz w:val="28"/>
          <w:szCs w:val="28"/>
        </w:rPr>
      </w:pPr>
      <w:r w:rsidRPr="00A0352F">
        <w:rPr>
          <w:rFonts w:ascii="Arial" w:hAnsi="Arial" w:cs="Arial" w:hint="eastAsia"/>
          <w:color w:val="000000"/>
          <w:sz w:val="28"/>
          <w:szCs w:val="28"/>
        </w:rPr>
        <w:t>我院</w:t>
      </w:r>
      <w:r w:rsidR="00C82450">
        <w:rPr>
          <w:rFonts w:ascii="Arial" w:hAnsi="Arial" w:cs="Arial" w:hint="eastAsia"/>
          <w:color w:val="000000"/>
          <w:sz w:val="28"/>
          <w:szCs w:val="28"/>
        </w:rPr>
        <w:t>将对</w:t>
      </w:r>
      <w:r w:rsidRPr="00A0352F">
        <w:rPr>
          <w:rFonts w:ascii="Arial" w:hAnsi="Arial" w:cs="Arial" w:hint="eastAsia"/>
          <w:color w:val="000000"/>
          <w:sz w:val="28"/>
          <w:szCs w:val="28"/>
        </w:rPr>
        <w:t>东葛院区</w:t>
      </w:r>
      <w:r w:rsidR="007E5A6F">
        <w:rPr>
          <w:rFonts w:ascii="Arial" w:hAnsi="Arial" w:cs="Arial" w:hint="eastAsia"/>
          <w:color w:val="000000"/>
          <w:sz w:val="28"/>
          <w:szCs w:val="28"/>
        </w:rPr>
        <w:t>及仙葫院区的</w:t>
      </w:r>
      <w:r w:rsidR="00951031" w:rsidRPr="00951031">
        <w:rPr>
          <w:rFonts w:ascii="Arial" w:hAnsi="Arial" w:cs="Arial" w:hint="eastAsia"/>
          <w:color w:val="000000"/>
          <w:sz w:val="28"/>
          <w:szCs w:val="28"/>
        </w:rPr>
        <w:t>中央空调系统末端清洗消毒服务</w:t>
      </w:r>
      <w:r w:rsidRPr="00A0352F">
        <w:rPr>
          <w:rFonts w:ascii="Arial" w:hAnsi="Arial" w:cs="Arial" w:hint="eastAsia"/>
          <w:color w:val="000000"/>
          <w:sz w:val="28"/>
          <w:szCs w:val="28"/>
        </w:rPr>
        <w:t>进行招标采购，现</w:t>
      </w:r>
      <w:r w:rsidR="009518A8">
        <w:rPr>
          <w:rFonts w:ascii="Arial" w:hAnsi="Arial" w:cs="Arial" w:hint="eastAsia"/>
          <w:color w:val="000000"/>
          <w:sz w:val="28"/>
          <w:szCs w:val="28"/>
        </w:rPr>
        <w:t>就</w:t>
      </w:r>
      <w:r w:rsidR="009A30AA">
        <w:rPr>
          <w:rFonts w:ascii="Arial" w:hAnsi="Arial" w:cs="Arial" w:hint="eastAsia"/>
          <w:color w:val="000000"/>
          <w:sz w:val="28"/>
          <w:szCs w:val="28"/>
        </w:rPr>
        <w:t>该事项的</w:t>
      </w:r>
      <w:r w:rsidRPr="00A0352F">
        <w:rPr>
          <w:rFonts w:ascii="Arial" w:hAnsi="Arial" w:cs="Arial" w:hint="eastAsia"/>
          <w:color w:val="000000"/>
          <w:sz w:val="28"/>
          <w:szCs w:val="28"/>
        </w:rPr>
        <w:t>服务价格进行询价，请参与该询价事项的单位根据下述采购需求按照</w:t>
      </w:r>
      <w:r w:rsidR="00C852B8">
        <w:rPr>
          <w:rFonts w:ascii="Arial" w:hAnsi="Arial" w:cs="Arial" w:hint="eastAsia"/>
          <w:color w:val="000000"/>
          <w:sz w:val="28"/>
          <w:szCs w:val="28"/>
        </w:rPr>
        <w:t>第</w:t>
      </w:r>
      <w:r w:rsidR="00EC1441">
        <w:rPr>
          <w:rFonts w:ascii="Arial" w:hAnsi="Arial" w:cs="Arial" w:hint="eastAsia"/>
          <w:color w:val="000000"/>
          <w:sz w:val="28"/>
          <w:szCs w:val="28"/>
        </w:rPr>
        <w:t>七</w:t>
      </w:r>
      <w:r w:rsidR="00C852B8">
        <w:rPr>
          <w:rFonts w:ascii="Arial" w:hAnsi="Arial" w:cs="Arial" w:hint="eastAsia"/>
          <w:color w:val="000000"/>
          <w:sz w:val="28"/>
          <w:szCs w:val="28"/>
        </w:rPr>
        <w:t>条项目清单</w:t>
      </w:r>
      <w:r w:rsidRPr="00A0352F">
        <w:rPr>
          <w:rFonts w:ascii="Arial" w:hAnsi="Arial" w:cs="Arial" w:hint="eastAsia"/>
          <w:color w:val="000000"/>
          <w:sz w:val="28"/>
          <w:szCs w:val="28"/>
        </w:rPr>
        <w:t>进行报价。</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一、</w:t>
      </w:r>
      <w:r w:rsidRPr="00A026DC">
        <w:rPr>
          <w:rFonts w:ascii="Arial" w:hAnsi="Arial" w:cs="Arial"/>
          <w:color w:val="000000"/>
          <w:sz w:val="28"/>
          <w:szCs w:val="28"/>
        </w:rPr>
        <w:t>项目名称：</w:t>
      </w:r>
      <w:r w:rsidRPr="00A026DC">
        <w:rPr>
          <w:rFonts w:ascii="Arial" w:hAnsi="Arial" w:cs="Arial" w:hint="eastAsia"/>
          <w:color w:val="000000"/>
          <w:sz w:val="28"/>
          <w:szCs w:val="28"/>
        </w:rPr>
        <w:t>东葛院区</w:t>
      </w:r>
      <w:r w:rsidR="009A30AA">
        <w:rPr>
          <w:rFonts w:ascii="Arial" w:hAnsi="Arial" w:cs="Arial" w:hint="eastAsia"/>
          <w:color w:val="000000"/>
          <w:sz w:val="28"/>
          <w:szCs w:val="28"/>
        </w:rPr>
        <w:t>及仙葫院区</w:t>
      </w:r>
      <w:r w:rsidRPr="00A026DC">
        <w:rPr>
          <w:rFonts w:ascii="Arial" w:hAnsi="Arial" w:cs="Arial" w:hint="eastAsia"/>
          <w:color w:val="000000"/>
          <w:sz w:val="28"/>
          <w:szCs w:val="28"/>
        </w:rPr>
        <w:t>中央空调末端设备清洗消毒服务</w:t>
      </w:r>
    </w:p>
    <w:p w:rsidR="003C48C1" w:rsidRPr="00A026DC" w:rsidRDefault="003C48C1" w:rsidP="003C48C1">
      <w:pPr>
        <w:spacing w:line="460" w:lineRule="exact"/>
        <w:rPr>
          <w:rFonts w:ascii="Arial" w:hAnsi="Arial" w:cs="Arial"/>
          <w:color w:val="000000"/>
          <w:sz w:val="28"/>
          <w:szCs w:val="28"/>
        </w:rPr>
      </w:pPr>
      <w:r w:rsidRPr="00A026DC">
        <w:rPr>
          <w:rFonts w:ascii="Arial" w:hAnsi="Arial" w:cs="Arial" w:hint="eastAsia"/>
          <w:color w:val="000000"/>
          <w:sz w:val="28"/>
          <w:szCs w:val="28"/>
        </w:rPr>
        <w:t>二、</w:t>
      </w:r>
      <w:r w:rsidRPr="00A026DC">
        <w:rPr>
          <w:rFonts w:ascii="Arial" w:hAnsi="Arial" w:cs="Arial"/>
          <w:color w:val="000000"/>
          <w:sz w:val="28"/>
          <w:szCs w:val="28"/>
        </w:rPr>
        <w:t>服务地点：</w:t>
      </w:r>
      <w:r w:rsidRPr="00A026DC">
        <w:rPr>
          <w:rFonts w:ascii="Arial" w:hAnsi="Arial" w:cs="Arial" w:hint="eastAsia"/>
          <w:color w:val="000000"/>
          <w:sz w:val="28"/>
          <w:szCs w:val="28"/>
        </w:rPr>
        <w:t>广西中医药大学第一附属医院东葛院区</w:t>
      </w:r>
      <w:r w:rsidR="009A30AA">
        <w:rPr>
          <w:rFonts w:ascii="Arial" w:hAnsi="Arial" w:cs="Arial" w:hint="eastAsia"/>
          <w:color w:val="000000"/>
          <w:sz w:val="28"/>
          <w:szCs w:val="28"/>
        </w:rPr>
        <w:t>及仙葫院区</w:t>
      </w:r>
    </w:p>
    <w:p w:rsidR="003C48C1" w:rsidRPr="009D0EE8" w:rsidRDefault="007F795F" w:rsidP="009D0EE8">
      <w:pPr>
        <w:pStyle w:val="2"/>
        <w:ind w:firstLineChars="0" w:firstLine="0"/>
        <w:rPr>
          <w:rFonts w:ascii="Arial" w:eastAsia="宋体" w:hAnsi="Arial" w:cs="Arial"/>
          <w:color w:val="000000"/>
        </w:rPr>
      </w:pPr>
      <w:r w:rsidRPr="009D0EE8">
        <w:rPr>
          <w:rFonts w:ascii="Arial" w:eastAsia="宋体" w:hAnsi="Arial" w:cs="Arial" w:hint="eastAsia"/>
          <w:color w:val="000000"/>
        </w:rPr>
        <w:t>三</w:t>
      </w:r>
      <w:r w:rsidR="003C48C1" w:rsidRPr="009D0EE8">
        <w:rPr>
          <w:rFonts w:ascii="Arial" w:eastAsia="宋体" w:hAnsi="Arial" w:cs="Arial" w:hint="eastAsia"/>
          <w:color w:val="000000"/>
        </w:rPr>
        <w:t>、项目实施期限：接到</w:t>
      </w:r>
      <w:r w:rsidR="009D0EE8">
        <w:rPr>
          <w:rFonts w:ascii="Arial" w:eastAsia="宋体" w:hAnsi="Arial" w:cs="Arial" w:hint="eastAsia"/>
          <w:color w:val="000000"/>
        </w:rPr>
        <w:t>招标人</w:t>
      </w:r>
      <w:r w:rsidR="003C48C1" w:rsidRPr="009D0EE8">
        <w:rPr>
          <w:rFonts w:ascii="Arial" w:eastAsia="宋体" w:hAnsi="Arial" w:cs="Arial" w:hint="eastAsia"/>
          <w:color w:val="000000"/>
        </w:rPr>
        <w:t>通知方可进场施工。</w:t>
      </w:r>
      <w:r w:rsidR="009D0EE8" w:rsidRPr="009D0EE8">
        <w:rPr>
          <w:rFonts w:ascii="Arial" w:eastAsia="宋体" w:hAnsi="Arial" w:cs="Arial"/>
          <w:color w:val="000000"/>
        </w:rPr>
        <w:t>自</w:t>
      </w:r>
      <w:r w:rsidR="009D0EE8">
        <w:rPr>
          <w:rFonts w:ascii="Arial" w:eastAsia="宋体" w:hAnsi="Arial" w:cs="Arial" w:hint="eastAsia"/>
          <w:color w:val="000000"/>
        </w:rPr>
        <w:t>接到招标人通知进场施工</w:t>
      </w:r>
      <w:r w:rsidR="009D0EE8" w:rsidRPr="009D0EE8">
        <w:rPr>
          <w:rFonts w:ascii="Arial" w:eastAsia="宋体" w:hAnsi="Arial" w:cs="Arial"/>
          <w:color w:val="000000"/>
        </w:rPr>
        <w:t>之日起</w:t>
      </w:r>
      <w:r w:rsidR="009D0EE8">
        <w:rPr>
          <w:rFonts w:ascii="Arial" w:eastAsia="宋体" w:hAnsi="Arial" w:cs="Arial" w:hint="eastAsia"/>
          <w:color w:val="000000"/>
        </w:rPr>
        <w:t>30</w:t>
      </w:r>
      <w:r w:rsidR="009D0EE8" w:rsidRPr="009D0EE8">
        <w:rPr>
          <w:rFonts w:ascii="Arial" w:eastAsia="宋体" w:hAnsi="Arial" w:cs="Arial"/>
          <w:color w:val="000000"/>
        </w:rPr>
        <w:t>个日历日</w:t>
      </w:r>
      <w:r w:rsidR="009D0EE8" w:rsidRPr="009D0EE8">
        <w:rPr>
          <w:rFonts w:ascii="Arial" w:eastAsia="宋体" w:hAnsi="Arial" w:cs="Arial" w:hint="eastAsia"/>
          <w:color w:val="000000"/>
        </w:rPr>
        <w:t>内</w:t>
      </w:r>
      <w:r w:rsidR="009D0EE8" w:rsidRPr="009D0EE8">
        <w:rPr>
          <w:rFonts w:ascii="Arial" w:eastAsia="宋体" w:hAnsi="Arial" w:cs="Arial"/>
          <w:color w:val="000000"/>
        </w:rPr>
        <w:t>完成全部项目内容。</w:t>
      </w:r>
    </w:p>
    <w:p w:rsidR="003C48C1" w:rsidRPr="00A026DC" w:rsidRDefault="007F795F" w:rsidP="003C48C1">
      <w:pPr>
        <w:snapToGrid w:val="0"/>
        <w:spacing w:line="480" w:lineRule="exact"/>
        <w:contextualSpacing/>
        <w:rPr>
          <w:rFonts w:ascii="Arial" w:hAnsi="Arial" w:cs="Arial"/>
          <w:color w:val="000000"/>
          <w:sz w:val="28"/>
          <w:szCs w:val="28"/>
        </w:rPr>
      </w:pPr>
      <w:r>
        <w:rPr>
          <w:rFonts w:ascii="Arial" w:hAnsi="Arial" w:cs="Arial" w:hint="eastAsia"/>
          <w:color w:val="000000"/>
          <w:sz w:val="28"/>
          <w:szCs w:val="28"/>
        </w:rPr>
        <w:t>四</w:t>
      </w:r>
      <w:r w:rsidR="003C48C1" w:rsidRPr="00A026DC">
        <w:rPr>
          <w:rFonts w:ascii="Arial" w:hAnsi="Arial" w:cs="Arial" w:hint="eastAsia"/>
          <w:color w:val="000000"/>
          <w:sz w:val="28"/>
          <w:szCs w:val="28"/>
        </w:rPr>
        <w:t>、采购说明：</w:t>
      </w:r>
    </w:p>
    <w:p w:rsidR="003C48C1"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为确保设备的正常运行，所有参加投标的单位必须实地勘察设备情况，并填写投标承诺书。报价人应在公示期内自行对现场和周围环境进行勘察，以获取编制报价文件和签署合同所需的资料。勘察现场所发生的费用由报价人自己承担。招标人向报价人提供的有关现场的资料和数据，是招标人现有的能供报价人利用的资料。招标人对报价人由此而做出的推论、理解和结论概不负责。报价人因自身原因未到现场实地踏勘的，成交后签订合同时和履约过程中，报价人不得以不完全了解现场情况为由，提出任何形式的增加合同外费用或索赔的要求。</w:t>
      </w:r>
    </w:p>
    <w:p w:rsidR="004F3F83" w:rsidRPr="004F3F83" w:rsidRDefault="00374AA9" w:rsidP="00374AA9">
      <w:pPr>
        <w:snapToGrid w:val="0"/>
        <w:spacing w:line="480" w:lineRule="exact"/>
        <w:ind w:firstLineChars="200" w:firstLine="562"/>
        <w:contextualSpacing/>
        <w:rPr>
          <w:rFonts w:ascii="Arial" w:hAnsi="Arial" w:cs="Arial"/>
          <w:b/>
          <w:color w:val="000000"/>
          <w:sz w:val="28"/>
          <w:szCs w:val="28"/>
        </w:rPr>
      </w:pPr>
      <w:r w:rsidRPr="00374AA9">
        <w:rPr>
          <w:rFonts w:ascii="Arial" w:hAnsi="Arial" w:cs="Arial" w:hint="eastAsia"/>
          <w:b/>
          <w:color w:val="000000"/>
          <w:sz w:val="28"/>
          <w:szCs w:val="28"/>
        </w:rPr>
        <w:t>为做好新型冠状病毒感染的肺炎疫情防控工作</w:t>
      </w:r>
      <w:r w:rsidRPr="00374AA9">
        <w:rPr>
          <w:rFonts w:ascii="Arial" w:hAnsi="Arial" w:cs="Arial" w:hint="eastAsia"/>
          <w:b/>
          <w:color w:val="000000"/>
          <w:sz w:val="28"/>
          <w:szCs w:val="28"/>
        </w:rPr>
        <w:t>,</w:t>
      </w:r>
      <w:r w:rsidR="004F3F83">
        <w:rPr>
          <w:rFonts w:ascii="Arial" w:hAnsi="Arial" w:cs="Arial" w:hint="eastAsia"/>
          <w:b/>
          <w:color w:val="000000"/>
          <w:sz w:val="28"/>
          <w:szCs w:val="28"/>
        </w:rPr>
        <w:t>投标人接到招标人通知进场施工时，</w:t>
      </w:r>
      <w:r w:rsidR="004F3F83" w:rsidRPr="004F3F83">
        <w:rPr>
          <w:rFonts w:ascii="Arial" w:hAnsi="Arial" w:cs="Arial" w:hint="eastAsia"/>
          <w:b/>
          <w:color w:val="000000"/>
          <w:sz w:val="28"/>
          <w:szCs w:val="28"/>
        </w:rPr>
        <w:t>施工人员需要提供</w:t>
      </w:r>
      <w:r w:rsidR="00C83B63">
        <w:rPr>
          <w:rFonts w:ascii="Arial" w:hAnsi="Arial" w:cs="Arial" w:hint="eastAsia"/>
          <w:b/>
          <w:color w:val="000000"/>
          <w:sz w:val="28"/>
          <w:szCs w:val="28"/>
        </w:rPr>
        <w:t>与</w:t>
      </w:r>
      <w:r w:rsidR="004F3F83">
        <w:rPr>
          <w:rFonts w:ascii="Arial" w:hAnsi="Arial" w:cs="Arial" w:hint="eastAsia"/>
          <w:b/>
          <w:color w:val="000000"/>
          <w:sz w:val="28"/>
          <w:szCs w:val="28"/>
        </w:rPr>
        <w:t>进场施工日</w:t>
      </w:r>
      <w:r w:rsidR="004F3F83" w:rsidRPr="004F3F83">
        <w:rPr>
          <w:rFonts w:ascii="Arial" w:hAnsi="Arial" w:cs="Arial" w:hint="eastAsia"/>
          <w:b/>
          <w:color w:val="000000"/>
          <w:sz w:val="28"/>
          <w:szCs w:val="28"/>
        </w:rPr>
        <w:t>最近</w:t>
      </w:r>
      <w:r w:rsidR="004F3F83" w:rsidRPr="004F3F83">
        <w:rPr>
          <w:rFonts w:ascii="Arial" w:hAnsi="Arial" w:cs="Arial" w:hint="eastAsia"/>
          <w:b/>
          <w:color w:val="000000"/>
          <w:sz w:val="28"/>
          <w:szCs w:val="28"/>
        </w:rPr>
        <w:t>7</w:t>
      </w:r>
      <w:r w:rsidR="004F3F83" w:rsidRPr="004F3F83">
        <w:rPr>
          <w:rFonts w:ascii="Arial" w:hAnsi="Arial" w:cs="Arial" w:hint="eastAsia"/>
          <w:b/>
          <w:color w:val="000000"/>
          <w:sz w:val="28"/>
          <w:szCs w:val="28"/>
        </w:rPr>
        <w:t>天的核酸检测</w:t>
      </w:r>
      <w:r w:rsidR="00C83B63">
        <w:rPr>
          <w:rFonts w:ascii="Arial" w:hAnsi="Arial" w:cs="Arial" w:hint="eastAsia"/>
          <w:b/>
          <w:color w:val="000000"/>
          <w:sz w:val="28"/>
          <w:szCs w:val="28"/>
        </w:rPr>
        <w:t>结果为</w:t>
      </w:r>
      <w:r w:rsidR="004F3F83" w:rsidRPr="004F3F83">
        <w:rPr>
          <w:rFonts w:ascii="Arial" w:hAnsi="Arial" w:cs="Arial" w:hint="eastAsia"/>
          <w:b/>
          <w:color w:val="000000"/>
          <w:sz w:val="28"/>
          <w:szCs w:val="28"/>
        </w:rPr>
        <w:t>阴性</w:t>
      </w:r>
      <w:r w:rsidR="00C83B63">
        <w:rPr>
          <w:rFonts w:ascii="Arial" w:hAnsi="Arial" w:cs="Arial" w:hint="eastAsia"/>
          <w:b/>
          <w:color w:val="000000"/>
          <w:sz w:val="28"/>
          <w:szCs w:val="28"/>
        </w:rPr>
        <w:t>的医院检测报告</w:t>
      </w:r>
      <w:r w:rsidR="004F3F83" w:rsidRPr="004F3F83">
        <w:rPr>
          <w:rFonts w:ascii="Arial" w:hAnsi="Arial" w:cs="Arial" w:hint="eastAsia"/>
          <w:b/>
          <w:color w:val="000000"/>
          <w:sz w:val="28"/>
          <w:szCs w:val="28"/>
        </w:rPr>
        <w:t>才能进场施工。</w:t>
      </w:r>
    </w:p>
    <w:p w:rsidR="003C48C1" w:rsidRPr="00A026DC" w:rsidRDefault="007F795F" w:rsidP="003C48C1">
      <w:pPr>
        <w:snapToGrid w:val="0"/>
        <w:spacing w:line="480" w:lineRule="exact"/>
        <w:contextualSpacing/>
        <w:rPr>
          <w:rFonts w:ascii="Arial" w:hAnsi="Arial" w:cs="Arial"/>
          <w:color w:val="000000"/>
          <w:sz w:val="28"/>
          <w:szCs w:val="28"/>
        </w:rPr>
      </w:pPr>
      <w:r>
        <w:rPr>
          <w:rFonts w:ascii="Arial" w:hAnsi="Arial" w:cs="Arial" w:hint="eastAsia"/>
          <w:color w:val="000000"/>
          <w:sz w:val="28"/>
          <w:szCs w:val="28"/>
        </w:rPr>
        <w:t>五</w:t>
      </w:r>
      <w:r w:rsidR="003C48C1" w:rsidRPr="00A026DC">
        <w:rPr>
          <w:rFonts w:ascii="Arial" w:hAnsi="Arial" w:cs="Arial" w:hint="eastAsia"/>
          <w:color w:val="000000"/>
          <w:sz w:val="28"/>
          <w:szCs w:val="28"/>
        </w:rPr>
        <w:t>、投标人资格要求</w:t>
      </w:r>
      <w:r w:rsidR="003C48C1" w:rsidRPr="00A026DC">
        <w:rPr>
          <w:rFonts w:ascii="Arial" w:hAnsi="Arial" w:cs="Arial" w:hint="eastAsia"/>
          <w:color w:val="000000"/>
          <w:sz w:val="28"/>
          <w:szCs w:val="28"/>
        </w:rPr>
        <w:br/>
        <w:t>1</w:t>
      </w:r>
      <w:r w:rsidR="003C48C1" w:rsidRPr="00A026DC">
        <w:rPr>
          <w:rFonts w:ascii="Arial" w:hAnsi="Arial" w:cs="Arial" w:hint="eastAsia"/>
          <w:color w:val="000000"/>
          <w:sz w:val="28"/>
          <w:szCs w:val="28"/>
        </w:rPr>
        <w:t>、投标人必须符合《中华人民共和国招标投标法》的相关规定；</w:t>
      </w:r>
      <w:r w:rsidR="003C48C1" w:rsidRPr="00A026DC">
        <w:rPr>
          <w:rFonts w:ascii="Arial" w:hAnsi="Arial" w:cs="Arial" w:hint="eastAsia"/>
          <w:color w:val="000000"/>
          <w:sz w:val="28"/>
          <w:szCs w:val="28"/>
        </w:rPr>
        <w:br/>
        <w:t>2</w:t>
      </w:r>
      <w:r w:rsidR="003C48C1" w:rsidRPr="00A026DC">
        <w:rPr>
          <w:rFonts w:ascii="Arial" w:hAnsi="Arial" w:cs="Arial" w:hint="eastAsia"/>
          <w:color w:val="000000"/>
          <w:sz w:val="28"/>
          <w:szCs w:val="28"/>
        </w:rPr>
        <w:t>、</w:t>
      </w:r>
      <w:r w:rsidR="00F815D0" w:rsidRPr="00F815D0">
        <w:rPr>
          <w:rFonts w:ascii="Arial" w:hAnsi="Arial" w:cs="Arial" w:hint="eastAsia"/>
          <w:color w:val="000000"/>
          <w:sz w:val="28"/>
          <w:szCs w:val="28"/>
        </w:rPr>
        <w:t>具有独立的法人资格营业执照，及经营范围必须具备中央空调清洗保养资质</w:t>
      </w:r>
      <w:r w:rsidR="003C48C1" w:rsidRPr="00A026DC">
        <w:rPr>
          <w:rFonts w:ascii="Arial" w:hAnsi="Arial" w:cs="Arial" w:hint="eastAsia"/>
          <w:color w:val="000000"/>
          <w:sz w:val="28"/>
          <w:szCs w:val="28"/>
        </w:rPr>
        <w:t>；</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hint="eastAsia"/>
          <w:color w:val="000000"/>
          <w:sz w:val="28"/>
          <w:szCs w:val="28"/>
        </w:rPr>
        <w:t>、具有独立承担民事责任的能力；</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4</w:t>
      </w:r>
      <w:r w:rsidRPr="00A026DC">
        <w:rPr>
          <w:rFonts w:ascii="Arial" w:hAnsi="Arial" w:cs="Arial" w:hint="eastAsia"/>
          <w:color w:val="000000"/>
          <w:sz w:val="28"/>
          <w:szCs w:val="28"/>
        </w:rPr>
        <w:t>、具有良好的商业信誉和健全的财务会计制度；</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lastRenderedPageBreak/>
        <w:t>5</w:t>
      </w:r>
      <w:r w:rsidRPr="00A026DC">
        <w:rPr>
          <w:rFonts w:ascii="Arial" w:hAnsi="Arial" w:cs="Arial" w:hint="eastAsia"/>
          <w:color w:val="000000"/>
          <w:sz w:val="28"/>
          <w:szCs w:val="28"/>
        </w:rPr>
        <w:t>、具有履行合同所必需的人员和专业技术能力；</w:t>
      </w:r>
      <w:r w:rsidR="00D246A2">
        <w:rPr>
          <w:rFonts w:ascii="Arial" w:hAnsi="Arial" w:cs="Arial" w:hint="eastAsia"/>
          <w:color w:val="000000"/>
          <w:sz w:val="28"/>
          <w:szCs w:val="28"/>
        </w:rPr>
        <w:t>投标人必须有中央空调清洗消毒经验，具有清洗消毒专业设备；</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6</w:t>
      </w:r>
      <w:r w:rsidRPr="00A026DC">
        <w:rPr>
          <w:rFonts w:ascii="Arial" w:hAnsi="Arial" w:cs="Arial" w:hint="eastAsia"/>
          <w:color w:val="000000"/>
          <w:sz w:val="28"/>
          <w:szCs w:val="28"/>
        </w:rPr>
        <w:t>、具有依法缴纳税收和社会保障资金的良好记录；</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7</w:t>
      </w:r>
      <w:r w:rsidRPr="00A026DC">
        <w:rPr>
          <w:rFonts w:ascii="Arial" w:hAnsi="Arial" w:cs="Arial" w:hint="eastAsia"/>
          <w:color w:val="000000"/>
          <w:sz w:val="28"/>
          <w:szCs w:val="28"/>
        </w:rPr>
        <w:t>、投标人在“信用中国”网站（</w:t>
      </w:r>
      <w:r w:rsidRPr="00A026DC">
        <w:rPr>
          <w:rFonts w:ascii="Arial" w:hAnsi="Arial" w:cs="Arial" w:hint="eastAsia"/>
          <w:color w:val="000000"/>
          <w:sz w:val="28"/>
          <w:szCs w:val="28"/>
        </w:rPr>
        <w:t>www.creditchina.gov.cn</w:t>
      </w:r>
      <w:r w:rsidRPr="00A026DC">
        <w:rPr>
          <w:rFonts w:ascii="Arial" w:hAnsi="Arial" w:cs="Arial" w:hint="eastAsia"/>
          <w:color w:val="000000"/>
          <w:sz w:val="28"/>
          <w:szCs w:val="28"/>
        </w:rPr>
        <w:t>）、中国政府采购网（</w:t>
      </w:r>
      <w:r w:rsidRPr="00A026DC">
        <w:rPr>
          <w:rFonts w:ascii="Arial" w:hAnsi="Arial" w:cs="Arial" w:hint="eastAsia"/>
          <w:color w:val="000000"/>
          <w:sz w:val="28"/>
          <w:szCs w:val="28"/>
        </w:rPr>
        <w:t>www.ccgp.gov.cn</w:t>
      </w:r>
      <w:r w:rsidRPr="00A026DC">
        <w:rPr>
          <w:rFonts w:ascii="Arial" w:hAnsi="Arial" w:cs="Arial" w:hint="eastAsia"/>
          <w:color w:val="000000"/>
          <w:sz w:val="28"/>
          <w:szCs w:val="28"/>
        </w:rPr>
        <w:t>）没有被列入失信被执行人、重大税收违法案件当事人名单、政府采购严重违法失信行为记录名单及其他不符合规定条件的供应商；</w:t>
      </w:r>
      <w:r w:rsidRPr="00A026DC">
        <w:rPr>
          <w:rFonts w:ascii="Arial" w:hAnsi="Arial" w:cs="Arial" w:hint="eastAsia"/>
          <w:color w:val="000000"/>
          <w:sz w:val="28"/>
          <w:szCs w:val="28"/>
        </w:rPr>
        <w:br/>
        <w:t>8</w:t>
      </w:r>
      <w:r w:rsidRPr="00A026DC">
        <w:rPr>
          <w:rFonts w:ascii="Arial" w:hAnsi="Arial" w:cs="Arial" w:hint="eastAsia"/>
          <w:color w:val="000000"/>
          <w:sz w:val="28"/>
          <w:szCs w:val="28"/>
        </w:rPr>
        <w:t>、投标人须在本行业具有良好的业绩和经验，并具有提供类似服务项目的成功案例。</w:t>
      </w:r>
      <w:r w:rsidRPr="00A026DC">
        <w:rPr>
          <w:rFonts w:ascii="Arial" w:hAnsi="Arial" w:cs="Arial"/>
          <w:color w:val="000000"/>
          <w:sz w:val="28"/>
          <w:szCs w:val="28"/>
        </w:rPr>
        <w:t>提供服务合同原件或者复印件加盖公章为准</w:t>
      </w:r>
      <w:r w:rsidRPr="00A026DC">
        <w:rPr>
          <w:rFonts w:ascii="Arial" w:hAnsi="Arial" w:cs="Arial" w:hint="eastAsia"/>
          <w:color w:val="000000"/>
          <w:sz w:val="28"/>
          <w:szCs w:val="28"/>
        </w:rPr>
        <w:t>；</w:t>
      </w:r>
      <w:r w:rsidRPr="00A026DC">
        <w:rPr>
          <w:rFonts w:ascii="Arial" w:hAnsi="Arial" w:cs="Arial" w:hint="eastAsia"/>
          <w:color w:val="000000"/>
          <w:sz w:val="28"/>
          <w:szCs w:val="28"/>
        </w:rPr>
        <w:br/>
        <w:t>9</w:t>
      </w:r>
      <w:r w:rsidRPr="00A026DC">
        <w:rPr>
          <w:rFonts w:ascii="Arial" w:hAnsi="Arial" w:cs="Arial" w:hint="eastAsia"/>
          <w:color w:val="000000"/>
          <w:sz w:val="28"/>
          <w:szCs w:val="28"/>
        </w:rPr>
        <w:t>、无其他明文禁止参与投标的记录；</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10</w:t>
      </w:r>
      <w:r w:rsidRPr="00A026DC">
        <w:rPr>
          <w:rFonts w:ascii="Arial" w:hAnsi="Arial" w:cs="Arial" w:hint="eastAsia"/>
          <w:color w:val="000000"/>
          <w:sz w:val="28"/>
          <w:szCs w:val="28"/>
        </w:rPr>
        <w:t>、本次招标不接受联合体投标，不允许分包、转包；</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11</w:t>
      </w:r>
      <w:r w:rsidRPr="00A026DC">
        <w:rPr>
          <w:rFonts w:ascii="Arial" w:hAnsi="Arial" w:cs="Arial"/>
          <w:color w:val="000000"/>
          <w:sz w:val="28"/>
          <w:szCs w:val="28"/>
        </w:rPr>
        <w:t>、本招标文件所含内容是合同中的组成部分。</w:t>
      </w:r>
    </w:p>
    <w:p w:rsidR="003C48C1" w:rsidRPr="00A026DC" w:rsidRDefault="007F795F" w:rsidP="003C48C1">
      <w:pPr>
        <w:pStyle w:val="a5"/>
        <w:spacing w:before="234" w:beforeAutospacing="0" w:after="234" w:afterAutospacing="0"/>
        <w:rPr>
          <w:rFonts w:ascii="Arial" w:hAnsi="Arial" w:cs="Arial"/>
          <w:kern w:val="2"/>
          <w:sz w:val="28"/>
          <w:szCs w:val="28"/>
        </w:rPr>
      </w:pPr>
      <w:r>
        <w:rPr>
          <w:rFonts w:ascii="Arial" w:hAnsi="Arial" w:cs="Arial" w:hint="eastAsia"/>
          <w:kern w:val="2"/>
          <w:sz w:val="28"/>
          <w:szCs w:val="28"/>
        </w:rPr>
        <w:t>六</w:t>
      </w:r>
      <w:r w:rsidR="003C48C1" w:rsidRPr="00A026DC">
        <w:rPr>
          <w:rFonts w:ascii="Arial" w:hAnsi="Arial" w:cs="Arial" w:hint="eastAsia"/>
          <w:kern w:val="2"/>
          <w:sz w:val="28"/>
          <w:szCs w:val="28"/>
        </w:rPr>
        <w:t>、对投标人的其他具体要求</w:t>
      </w:r>
      <w:r w:rsidR="003C48C1" w:rsidRPr="00A026DC">
        <w:rPr>
          <w:rFonts w:ascii="Arial" w:hAnsi="Arial" w:cs="Arial" w:hint="eastAsia"/>
          <w:kern w:val="2"/>
          <w:sz w:val="28"/>
          <w:szCs w:val="28"/>
        </w:rPr>
        <w:br/>
        <w:t>1</w:t>
      </w:r>
      <w:r w:rsidR="003C48C1" w:rsidRPr="00A026DC">
        <w:rPr>
          <w:rFonts w:ascii="Arial" w:hAnsi="Arial" w:cs="Arial" w:hint="eastAsia"/>
          <w:kern w:val="2"/>
          <w:sz w:val="28"/>
          <w:szCs w:val="28"/>
        </w:rPr>
        <w:t>、投标人在投标之前必须全面详细了解项目情况，投标时，如有对项目要求有误解或者设备材料有遗漏的，由投标人自行负责。</w:t>
      </w:r>
      <w:r w:rsidR="003C48C1" w:rsidRPr="00A026DC">
        <w:rPr>
          <w:rFonts w:ascii="Arial" w:hAnsi="Arial" w:cs="Arial" w:hint="eastAsia"/>
          <w:kern w:val="2"/>
          <w:sz w:val="28"/>
          <w:szCs w:val="28"/>
        </w:rPr>
        <w:br/>
        <w:t>2</w:t>
      </w:r>
      <w:r w:rsidR="003C48C1" w:rsidRPr="00A026DC">
        <w:rPr>
          <w:rFonts w:ascii="Arial" w:hAnsi="Arial" w:cs="Arial" w:hint="eastAsia"/>
          <w:kern w:val="2"/>
          <w:sz w:val="28"/>
          <w:szCs w:val="28"/>
        </w:rPr>
        <w:t>、投标人应当按照合同约定全面履行义务，完成中标项目，不得向他人转让中标项目。</w:t>
      </w:r>
    </w:p>
    <w:p w:rsidR="003C48C1" w:rsidRDefault="007F795F" w:rsidP="0006540C">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hint="eastAsia"/>
          <w:color w:val="000000"/>
          <w:sz w:val="28"/>
          <w:szCs w:val="28"/>
        </w:rPr>
        <w:t>七</w:t>
      </w:r>
      <w:r w:rsidR="003C48C1" w:rsidRPr="00A026DC">
        <w:rPr>
          <w:rFonts w:ascii="Arial" w:hAnsi="Arial" w:cs="Arial" w:hint="eastAsia"/>
          <w:color w:val="000000"/>
          <w:sz w:val="28"/>
          <w:szCs w:val="28"/>
        </w:rPr>
        <w:t>、项目清单：</w:t>
      </w:r>
    </w:p>
    <w:p w:rsidR="00491025" w:rsidRPr="00231FBD" w:rsidRDefault="00491025" w:rsidP="0006540C">
      <w:pPr>
        <w:widowControl/>
        <w:shd w:val="clear" w:color="auto" w:fill="FFFFFF"/>
        <w:spacing w:beforeLines="50" w:afterLines="50" w:line="400" w:lineRule="exact"/>
        <w:jc w:val="left"/>
        <w:rPr>
          <w:rFonts w:ascii="Arial" w:hAnsi="Arial" w:cs="Arial"/>
          <w:b/>
          <w:color w:val="000000"/>
          <w:sz w:val="28"/>
          <w:szCs w:val="28"/>
        </w:rPr>
      </w:pPr>
      <w:r w:rsidRPr="00231FBD">
        <w:rPr>
          <w:rFonts w:ascii="Arial" w:hAnsi="Arial" w:cs="Arial" w:hint="eastAsia"/>
          <w:b/>
          <w:color w:val="000000"/>
          <w:sz w:val="28"/>
          <w:szCs w:val="28"/>
        </w:rPr>
        <w:t>1</w:t>
      </w:r>
      <w:r w:rsidRPr="00231FBD">
        <w:rPr>
          <w:rFonts w:ascii="Arial" w:hAnsi="Arial" w:cs="Arial" w:hint="eastAsia"/>
          <w:b/>
          <w:color w:val="000000"/>
          <w:sz w:val="28"/>
          <w:szCs w:val="28"/>
        </w:rPr>
        <w:t>、东葛院区住院综合楼</w:t>
      </w:r>
      <w:r w:rsidR="00FA1BE0" w:rsidRPr="00231FBD">
        <w:rPr>
          <w:rFonts w:ascii="Arial" w:hAnsi="Arial" w:cs="Arial" w:hint="eastAsia"/>
          <w:b/>
          <w:color w:val="000000"/>
          <w:sz w:val="28"/>
          <w:szCs w:val="28"/>
        </w:rPr>
        <w:t>中央空调末端设备</w:t>
      </w:r>
      <w:r w:rsidRPr="00231FBD">
        <w:rPr>
          <w:rFonts w:ascii="Arial" w:hAnsi="Arial" w:cs="Arial" w:hint="eastAsia"/>
          <w:b/>
          <w:color w:val="000000"/>
          <w:sz w:val="28"/>
          <w:szCs w:val="28"/>
        </w:rPr>
        <w:t>（不含门诊）</w:t>
      </w:r>
      <w:r w:rsidR="00E040E8" w:rsidRPr="00231FBD">
        <w:rPr>
          <w:rFonts w:ascii="Arial" w:hAnsi="Arial" w:cs="Arial" w:hint="eastAsia"/>
          <w:b/>
          <w:color w:val="000000"/>
          <w:sz w:val="28"/>
          <w:szCs w:val="28"/>
        </w:rPr>
        <w:t>及</w:t>
      </w:r>
      <w:r w:rsidR="00C65EA9">
        <w:rPr>
          <w:rFonts w:ascii="Arial" w:hAnsi="Arial" w:cs="Arial" w:hint="eastAsia"/>
          <w:b/>
          <w:color w:val="000000"/>
          <w:sz w:val="28"/>
          <w:szCs w:val="28"/>
        </w:rPr>
        <w:t>其他科室</w:t>
      </w:r>
      <w:r w:rsidR="00E040E8" w:rsidRPr="00231FBD">
        <w:rPr>
          <w:rFonts w:ascii="Arial" w:hAnsi="Arial" w:cs="Arial" w:hint="eastAsia"/>
          <w:b/>
          <w:color w:val="000000"/>
          <w:sz w:val="28"/>
          <w:szCs w:val="28"/>
        </w:rPr>
        <w:t>多联式空调</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559"/>
        <w:gridCol w:w="1276"/>
        <w:gridCol w:w="992"/>
        <w:gridCol w:w="1843"/>
        <w:gridCol w:w="3402"/>
      </w:tblGrid>
      <w:tr w:rsidR="00EC1441" w:rsidRPr="00A026DC" w:rsidTr="00851860">
        <w:trPr>
          <w:trHeight w:val="445"/>
        </w:trPr>
        <w:tc>
          <w:tcPr>
            <w:tcW w:w="851"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序号</w:t>
            </w:r>
          </w:p>
        </w:tc>
        <w:tc>
          <w:tcPr>
            <w:tcW w:w="1559"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项目内容</w:t>
            </w:r>
          </w:p>
        </w:tc>
        <w:tc>
          <w:tcPr>
            <w:tcW w:w="1276"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数量</w:t>
            </w:r>
          </w:p>
        </w:tc>
        <w:tc>
          <w:tcPr>
            <w:tcW w:w="992"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单位</w:t>
            </w:r>
          </w:p>
        </w:tc>
        <w:tc>
          <w:tcPr>
            <w:tcW w:w="1843" w:type="dxa"/>
          </w:tcPr>
          <w:p w:rsidR="00EC1441" w:rsidRPr="00A026DC" w:rsidRDefault="00EC1441" w:rsidP="00EC1441">
            <w:pPr>
              <w:jc w:val="center"/>
              <w:rPr>
                <w:rFonts w:ascii="Arial" w:hAnsi="Arial" w:cs="Arial"/>
                <w:color w:val="000000"/>
                <w:sz w:val="28"/>
                <w:szCs w:val="28"/>
              </w:rPr>
            </w:pPr>
            <w:r>
              <w:rPr>
                <w:rFonts w:ascii="Arial" w:hAnsi="Arial" w:cs="Arial" w:hint="eastAsia"/>
                <w:color w:val="000000"/>
                <w:sz w:val="28"/>
                <w:szCs w:val="28"/>
              </w:rPr>
              <w:t>报价</w:t>
            </w:r>
          </w:p>
        </w:tc>
        <w:tc>
          <w:tcPr>
            <w:tcW w:w="3402"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项目要求</w:t>
            </w:r>
          </w:p>
        </w:tc>
      </w:tr>
      <w:tr w:rsidR="00EC1441" w:rsidRPr="00A026DC" w:rsidTr="00851860">
        <w:tc>
          <w:tcPr>
            <w:tcW w:w="851"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1</w:t>
            </w:r>
          </w:p>
        </w:tc>
        <w:tc>
          <w:tcPr>
            <w:tcW w:w="1559"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风管</w:t>
            </w:r>
          </w:p>
        </w:tc>
        <w:tc>
          <w:tcPr>
            <w:tcW w:w="1276"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8000</w:t>
            </w:r>
          </w:p>
        </w:tc>
        <w:tc>
          <w:tcPr>
            <w:tcW w:w="992" w:type="dxa"/>
            <w:shd w:val="clear" w:color="auto" w:fill="auto"/>
          </w:tcPr>
          <w:p w:rsidR="00062A37" w:rsidRDefault="00062A37" w:rsidP="00EC1441">
            <w:pPr>
              <w:spacing w:line="360" w:lineRule="auto"/>
              <w:ind w:firstLineChars="200" w:firstLine="560"/>
              <w:rPr>
                <w:rFonts w:ascii="Arial" w:hAnsi="Arial" w:cs="Arial"/>
                <w:color w:val="000000"/>
                <w:sz w:val="28"/>
                <w:szCs w:val="28"/>
              </w:rPr>
            </w:pPr>
          </w:p>
          <w:p w:rsidR="00EC1441" w:rsidRPr="00A026DC" w:rsidRDefault="00EC1441" w:rsidP="00EC1441">
            <w:pPr>
              <w:spacing w:line="360" w:lineRule="auto"/>
              <w:ind w:firstLineChars="200" w:firstLine="560"/>
              <w:rPr>
                <w:rFonts w:ascii="Arial" w:hAnsi="Arial" w:cs="Arial"/>
                <w:color w:val="000000"/>
                <w:sz w:val="28"/>
                <w:szCs w:val="28"/>
              </w:rPr>
            </w:pPr>
            <w:r>
              <w:rPr>
                <w:rFonts w:ascii="Arial" w:hAnsi="Arial" w:cs="Arial" w:hint="eastAsia"/>
                <w:color w:val="000000"/>
                <w:sz w:val="28"/>
                <w:szCs w:val="28"/>
              </w:rPr>
              <w:t>㎡</w:t>
            </w:r>
          </w:p>
        </w:tc>
        <w:tc>
          <w:tcPr>
            <w:tcW w:w="1843" w:type="dxa"/>
          </w:tcPr>
          <w:p w:rsidR="00EC1441" w:rsidRPr="00A026DC" w:rsidRDefault="00EC1441" w:rsidP="00EC1441">
            <w:pPr>
              <w:spacing w:line="360" w:lineRule="auto"/>
              <w:rPr>
                <w:rFonts w:ascii="Arial" w:hAnsi="Arial" w:cs="Arial"/>
                <w:color w:val="000000"/>
                <w:sz w:val="28"/>
                <w:szCs w:val="28"/>
              </w:rPr>
            </w:pPr>
          </w:p>
        </w:tc>
        <w:tc>
          <w:tcPr>
            <w:tcW w:w="3402" w:type="dxa"/>
            <w:shd w:val="clear" w:color="auto" w:fill="auto"/>
          </w:tcPr>
          <w:p w:rsidR="00EC1441" w:rsidRPr="00A026DC" w:rsidRDefault="00062A37" w:rsidP="00EC1441">
            <w:pPr>
              <w:spacing w:line="360" w:lineRule="auto"/>
              <w:rPr>
                <w:rFonts w:ascii="Arial" w:hAnsi="Arial" w:cs="Arial"/>
                <w:color w:val="000000"/>
                <w:sz w:val="28"/>
                <w:szCs w:val="28"/>
              </w:rPr>
            </w:pPr>
            <w:r w:rsidRPr="00A026DC">
              <w:rPr>
                <w:rFonts w:ascii="Arial" w:hAnsi="Arial" w:cs="Arial" w:hint="eastAsia"/>
                <w:color w:val="000000"/>
                <w:sz w:val="28"/>
                <w:szCs w:val="28"/>
              </w:rPr>
              <w:t>清洗</w:t>
            </w:r>
            <w:r>
              <w:rPr>
                <w:rFonts w:ascii="Arial" w:hAnsi="Arial" w:cs="Arial" w:hint="eastAsia"/>
                <w:color w:val="000000"/>
                <w:sz w:val="28"/>
                <w:szCs w:val="28"/>
              </w:rPr>
              <w:t>、消毒</w:t>
            </w:r>
            <w:r w:rsidRPr="00A026DC">
              <w:rPr>
                <w:rFonts w:ascii="Arial" w:hAnsi="Arial" w:cs="Arial" w:hint="eastAsia"/>
                <w:color w:val="000000"/>
                <w:sz w:val="28"/>
                <w:szCs w:val="28"/>
              </w:rPr>
              <w:t>风管</w:t>
            </w:r>
            <w:r w:rsidR="00A0220B">
              <w:rPr>
                <w:rFonts w:ascii="Arial" w:hAnsi="Arial" w:cs="Arial" w:hint="eastAsia"/>
                <w:color w:val="000000"/>
                <w:sz w:val="28"/>
                <w:szCs w:val="28"/>
              </w:rPr>
              <w:t>，</w:t>
            </w:r>
            <w:r w:rsidRPr="00A026DC">
              <w:rPr>
                <w:rFonts w:ascii="Arial" w:hAnsi="Arial" w:cs="Arial" w:hint="eastAsia"/>
                <w:color w:val="000000"/>
                <w:sz w:val="28"/>
                <w:szCs w:val="28"/>
              </w:rPr>
              <w:t>包含人工、药剂和设备机械费等</w:t>
            </w:r>
          </w:p>
        </w:tc>
      </w:tr>
      <w:tr w:rsidR="00EC1441" w:rsidRPr="00A026DC" w:rsidTr="00851860">
        <w:trPr>
          <w:trHeight w:val="572"/>
        </w:trPr>
        <w:tc>
          <w:tcPr>
            <w:tcW w:w="851"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2</w:t>
            </w:r>
          </w:p>
        </w:tc>
        <w:tc>
          <w:tcPr>
            <w:tcW w:w="1559"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风机盘管</w:t>
            </w:r>
          </w:p>
        </w:tc>
        <w:tc>
          <w:tcPr>
            <w:tcW w:w="1276" w:type="dxa"/>
            <w:shd w:val="clear" w:color="auto" w:fill="auto"/>
            <w:vAlign w:val="center"/>
          </w:tcPr>
          <w:p w:rsidR="00EC1441" w:rsidRPr="00A026DC" w:rsidRDefault="00EC1441" w:rsidP="00EC1441">
            <w:pPr>
              <w:jc w:val="center"/>
              <w:rPr>
                <w:rFonts w:ascii="Arial" w:hAnsi="Arial" w:cs="Arial"/>
                <w:color w:val="000000"/>
                <w:sz w:val="28"/>
                <w:szCs w:val="28"/>
              </w:rPr>
            </w:pPr>
            <w:r>
              <w:rPr>
                <w:rFonts w:ascii="Arial" w:hAnsi="Arial" w:cs="Arial" w:hint="eastAsia"/>
                <w:color w:val="000000"/>
                <w:sz w:val="28"/>
                <w:szCs w:val="28"/>
              </w:rPr>
              <w:t>848</w:t>
            </w:r>
          </w:p>
        </w:tc>
        <w:tc>
          <w:tcPr>
            <w:tcW w:w="992"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台</w:t>
            </w:r>
          </w:p>
        </w:tc>
        <w:tc>
          <w:tcPr>
            <w:tcW w:w="1843" w:type="dxa"/>
          </w:tcPr>
          <w:p w:rsidR="00EC1441" w:rsidRPr="00A026DC" w:rsidRDefault="00EC1441" w:rsidP="00EC1441">
            <w:pPr>
              <w:jc w:val="center"/>
              <w:rPr>
                <w:rFonts w:ascii="Arial" w:hAnsi="Arial" w:cs="Arial"/>
                <w:color w:val="000000"/>
                <w:sz w:val="28"/>
                <w:szCs w:val="28"/>
              </w:rPr>
            </w:pPr>
          </w:p>
        </w:tc>
        <w:tc>
          <w:tcPr>
            <w:tcW w:w="3402" w:type="dxa"/>
            <w:shd w:val="clear" w:color="auto" w:fill="auto"/>
            <w:vAlign w:val="center"/>
          </w:tcPr>
          <w:p w:rsidR="00EC1441" w:rsidRPr="00A026DC" w:rsidRDefault="00AD470C" w:rsidP="008073FC">
            <w:pPr>
              <w:jc w:val="center"/>
              <w:rPr>
                <w:rFonts w:ascii="Arial" w:hAnsi="Arial" w:cs="Arial"/>
                <w:color w:val="000000"/>
                <w:sz w:val="28"/>
                <w:szCs w:val="28"/>
              </w:rPr>
            </w:pPr>
            <w:r>
              <w:rPr>
                <w:rFonts w:ascii="Arial" w:hAnsi="Arial" w:cs="Arial" w:hint="eastAsia"/>
                <w:color w:val="000000"/>
                <w:sz w:val="28"/>
                <w:szCs w:val="28"/>
              </w:rPr>
              <w:t>包括清洗消毒</w:t>
            </w:r>
            <w:r w:rsidRPr="00A026DC">
              <w:rPr>
                <w:rFonts w:ascii="Arial" w:hAnsi="Arial" w:cs="Arial" w:hint="eastAsia"/>
                <w:color w:val="000000"/>
                <w:sz w:val="28"/>
                <w:szCs w:val="28"/>
              </w:rPr>
              <w:t>出、回风口</w:t>
            </w:r>
            <w:r>
              <w:rPr>
                <w:rFonts w:ascii="Arial" w:hAnsi="Arial" w:cs="Arial" w:hint="eastAsia"/>
                <w:color w:val="000000"/>
                <w:sz w:val="28"/>
                <w:szCs w:val="28"/>
              </w:rPr>
              <w:t>、</w:t>
            </w:r>
            <w:r w:rsidRPr="00A026DC">
              <w:rPr>
                <w:rFonts w:ascii="Arial" w:hAnsi="Arial" w:cs="Arial" w:hint="eastAsia"/>
                <w:color w:val="000000"/>
                <w:sz w:val="28"/>
                <w:szCs w:val="28"/>
              </w:rPr>
              <w:t>风机盘管翅片</w:t>
            </w:r>
            <w:r>
              <w:rPr>
                <w:rFonts w:ascii="Arial" w:hAnsi="Arial" w:cs="Arial" w:hint="eastAsia"/>
                <w:color w:val="000000"/>
                <w:sz w:val="28"/>
                <w:szCs w:val="28"/>
              </w:rPr>
              <w:t>、</w:t>
            </w:r>
            <w:r w:rsidRPr="00A026DC">
              <w:rPr>
                <w:rFonts w:ascii="Arial" w:hAnsi="Arial" w:cs="Arial" w:hint="eastAsia"/>
                <w:color w:val="000000"/>
                <w:sz w:val="28"/>
                <w:szCs w:val="28"/>
              </w:rPr>
              <w:t>接水盘</w:t>
            </w:r>
            <w:r>
              <w:rPr>
                <w:rFonts w:ascii="Arial" w:hAnsi="Arial" w:cs="Arial" w:hint="eastAsia"/>
                <w:color w:val="000000"/>
                <w:sz w:val="28"/>
                <w:szCs w:val="28"/>
              </w:rPr>
              <w:t>等</w:t>
            </w:r>
          </w:p>
        </w:tc>
      </w:tr>
      <w:tr w:rsidR="00EC1441" w:rsidRPr="00A026DC" w:rsidTr="00851860">
        <w:tc>
          <w:tcPr>
            <w:tcW w:w="851"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lastRenderedPageBreak/>
              <w:t>3</w:t>
            </w:r>
          </w:p>
        </w:tc>
        <w:tc>
          <w:tcPr>
            <w:tcW w:w="1559"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新风机</w:t>
            </w:r>
          </w:p>
        </w:tc>
        <w:tc>
          <w:tcPr>
            <w:tcW w:w="1276"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24</w:t>
            </w:r>
          </w:p>
        </w:tc>
        <w:tc>
          <w:tcPr>
            <w:tcW w:w="992"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台</w:t>
            </w:r>
          </w:p>
        </w:tc>
        <w:tc>
          <w:tcPr>
            <w:tcW w:w="1843" w:type="dxa"/>
          </w:tcPr>
          <w:p w:rsidR="00EC1441" w:rsidRPr="00A026DC" w:rsidRDefault="00EC1441" w:rsidP="00EC1441">
            <w:pPr>
              <w:spacing w:line="360" w:lineRule="auto"/>
              <w:rPr>
                <w:rFonts w:ascii="Arial" w:hAnsi="Arial" w:cs="Arial"/>
                <w:color w:val="000000"/>
                <w:sz w:val="28"/>
                <w:szCs w:val="28"/>
              </w:rPr>
            </w:pPr>
          </w:p>
        </w:tc>
        <w:tc>
          <w:tcPr>
            <w:tcW w:w="3402" w:type="dxa"/>
            <w:shd w:val="clear" w:color="auto" w:fill="auto"/>
          </w:tcPr>
          <w:p w:rsidR="00EC1441" w:rsidRPr="00A026DC" w:rsidRDefault="00AD470C" w:rsidP="008073FC">
            <w:pPr>
              <w:spacing w:line="360" w:lineRule="auto"/>
              <w:rPr>
                <w:rFonts w:ascii="Arial" w:hAnsi="Arial" w:cs="Arial"/>
                <w:color w:val="000000"/>
                <w:sz w:val="28"/>
                <w:szCs w:val="28"/>
              </w:rPr>
            </w:pPr>
            <w:r>
              <w:rPr>
                <w:rFonts w:ascii="Arial" w:hAnsi="Arial" w:cs="Arial" w:hint="eastAsia"/>
                <w:color w:val="000000"/>
                <w:sz w:val="28"/>
                <w:szCs w:val="28"/>
              </w:rPr>
              <w:t>包括清洗消毒</w:t>
            </w:r>
            <w:r w:rsidRPr="00A026DC">
              <w:rPr>
                <w:rFonts w:ascii="Arial" w:hAnsi="Arial" w:cs="Arial" w:hint="eastAsia"/>
                <w:color w:val="000000"/>
                <w:sz w:val="28"/>
                <w:szCs w:val="28"/>
              </w:rPr>
              <w:t>新风机翅片</w:t>
            </w:r>
            <w:r>
              <w:rPr>
                <w:rFonts w:ascii="Arial" w:hAnsi="Arial" w:cs="Arial" w:hint="eastAsia"/>
                <w:color w:val="000000"/>
                <w:sz w:val="28"/>
                <w:szCs w:val="28"/>
              </w:rPr>
              <w:t>、</w:t>
            </w:r>
            <w:r w:rsidRPr="00A026DC">
              <w:rPr>
                <w:rFonts w:ascii="Arial" w:hAnsi="Arial" w:cs="Arial" w:hint="eastAsia"/>
                <w:color w:val="000000"/>
                <w:sz w:val="28"/>
                <w:szCs w:val="28"/>
              </w:rPr>
              <w:t>水盘</w:t>
            </w:r>
            <w:r w:rsidR="008073FC">
              <w:rPr>
                <w:rFonts w:ascii="Arial" w:hAnsi="Arial" w:cs="Arial" w:hint="eastAsia"/>
                <w:color w:val="000000"/>
                <w:sz w:val="28"/>
                <w:szCs w:val="28"/>
              </w:rPr>
              <w:t>等</w:t>
            </w:r>
          </w:p>
        </w:tc>
      </w:tr>
      <w:tr w:rsidR="00EC1441" w:rsidRPr="00A026DC" w:rsidTr="00851860">
        <w:tc>
          <w:tcPr>
            <w:tcW w:w="851" w:type="dxa"/>
            <w:shd w:val="clear" w:color="auto" w:fill="auto"/>
            <w:vAlign w:val="center"/>
          </w:tcPr>
          <w:p w:rsidR="00EC1441" w:rsidRPr="00A026DC" w:rsidRDefault="00EC1441" w:rsidP="00EC1441">
            <w:pPr>
              <w:jc w:val="center"/>
              <w:rPr>
                <w:rFonts w:ascii="Arial" w:hAnsi="Arial" w:cs="Arial"/>
                <w:color w:val="000000"/>
                <w:sz w:val="28"/>
                <w:szCs w:val="28"/>
              </w:rPr>
            </w:pPr>
            <w:r>
              <w:rPr>
                <w:rFonts w:ascii="Arial" w:hAnsi="Arial" w:cs="Arial" w:hint="eastAsia"/>
                <w:color w:val="000000"/>
                <w:sz w:val="28"/>
                <w:szCs w:val="28"/>
              </w:rPr>
              <w:t>4</w:t>
            </w:r>
          </w:p>
        </w:tc>
        <w:tc>
          <w:tcPr>
            <w:tcW w:w="1559" w:type="dxa"/>
            <w:shd w:val="clear" w:color="auto" w:fill="auto"/>
            <w:vAlign w:val="center"/>
          </w:tcPr>
          <w:p w:rsidR="00EC1441" w:rsidRPr="000E6D6C" w:rsidRDefault="00EC1441" w:rsidP="00EC1441">
            <w:pPr>
              <w:widowControl/>
              <w:jc w:val="center"/>
              <w:rPr>
                <w:rFonts w:ascii="Arial" w:hAnsi="Arial" w:cs="Arial"/>
                <w:color w:val="000000"/>
                <w:sz w:val="28"/>
                <w:szCs w:val="28"/>
              </w:rPr>
            </w:pPr>
            <w:r w:rsidRPr="000E6D6C">
              <w:rPr>
                <w:rFonts w:ascii="Arial" w:hAnsi="Arial" w:cs="Arial" w:hint="eastAsia"/>
                <w:color w:val="000000"/>
                <w:sz w:val="28"/>
                <w:szCs w:val="28"/>
              </w:rPr>
              <w:t>多联式空调盘管</w:t>
            </w:r>
          </w:p>
        </w:tc>
        <w:tc>
          <w:tcPr>
            <w:tcW w:w="1276" w:type="dxa"/>
            <w:shd w:val="clear" w:color="auto" w:fill="auto"/>
            <w:vAlign w:val="center"/>
          </w:tcPr>
          <w:p w:rsidR="00EC1441" w:rsidRPr="00E35FB1" w:rsidRDefault="00EC1441" w:rsidP="00EC1441">
            <w:pPr>
              <w:jc w:val="center"/>
              <w:rPr>
                <w:rFonts w:ascii="Arial" w:hAnsi="Arial" w:cs="Arial"/>
                <w:color w:val="000000"/>
                <w:sz w:val="28"/>
                <w:szCs w:val="28"/>
              </w:rPr>
            </w:pPr>
            <w:r>
              <w:rPr>
                <w:rFonts w:ascii="Arial" w:hAnsi="Arial" w:cs="Arial" w:hint="eastAsia"/>
                <w:color w:val="000000"/>
                <w:sz w:val="28"/>
                <w:szCs w:val="28"/>
              </w:rPr>
              <w:t>1</w:t>
            </w:r>
            <w:r w:rsidRPr="00E35FB1">
              <w:rPr>
                <w:rFonts w:ascii="Arial" w:hAnsi="Arial" w:cs="Arial" w:hint="eastAsia"/>
                <w:color w:val="000000"/>
                <w:sz w:val="28"/>
                <w:szCs w:val="28"/>
              </w:rPr>
              <w:t>0</w:t>
            </w:r>
          </w:p>
        </w:tc>
        <w:tc>
          <w:tcPr>
            <w:tcW w:w="992" w:type="dxa"/>
            <w:shd w:val="clear" w:color="auto" w:fill="auto"/>
            <w:vAlign w:val="center"/>
          </w:tcPr>
          <w:p w:rsidR="00EC1441" w:rsidRPr="00A026DC" w:rsidRDefault="00EC1441" w:rsidP="00EC1441">
            <w:pPr>
              <w:jc w:val="center"/>
              <w:rPr>
                <w:rFonts w:ascii="Arial" w:hAnsi="Arial" w:cs="Arial"/>
                <w:color w:val="000000"/>
                <w:sz w:val="28"/>
                <w:szCs w:val="28"/>
              </w:rPr>
            </w:pPr>
            <w:r w:rsidRPr="00A026DC">
              <w:rPr>
                <w:rFonts w:ascii="Arial" w:hAnsi="Arial" w:cs="Arial" w:hint="eastAsia"/>
                <w:color w:val="000000"/>
                <w:sz w:val="28"/>
                <w:szCs w:val="28"/>
              </w:rPr>
              <w:t>台</w:t>
            </w:r>
          </w:p>
        </w:tc>
        <w:tc>
          <w:tcPr>
            <w:tcW w:w="1843" w:type="dxa"/>
          </w:tcPr>
          <w:p w:rsidR="00EC1441" w:rsidRPr="008E6ECE" w:rsidRDefault="00EC1441" w:rsidP="00E35FB1">
            <w:pPr>
              <w:spacing w:line="360" w:lineRule="auto"/>
              <w:rPr>
                <w:rFonts w:ascii="Arial" w:hAnsi="Arial" w:cs="Arial"/>
                <w:color w:val="000000"/>
                <w:sz w:val="28"/>
                <w:szCs w:val="28"/>
              </w:rPr>
            </w:pPr>
          </w:p>
        </w:tc>
        <w:tc>
          <w:tcPr>
            <w:tcW w:w="3402" w:type="dxa"/>
            <w:shd w:val="clear" w:color="auto" w:fill="auto"/>
          </w:tcPr>
          <w:p w:rsidR="00EC1441" w:rsidRPr="00A026DC" w:rsidRDefault="00AD470C" w:rsidP="008073FC">
            <w:pPr>
              <w:spacing w:line="360" w:lineRule="auto"/>
              <w:rPr>
                <w:rFonts w:ascii="Arial" w:hAnsi="Arial" w:cs="Arial"/>
                <w:color w:val="000000"/>
                <w:sz w:val="28"/>
                <w:szCs w:val="28"/>
              </w:rPr>
            </w:pPr>
            <w:r>
              <w:rPr>
                <w:rFonts w:ascii="Arial" w:hAnsi="Arial" w:cs="Arial" w:hint="eastAsia"/>
                <w:color w:val="000000"/>
                <w:sz w:val="28"/>
                <w:szCs w:val="28"/>
              </w:rPr>
              <w:t>主要分布在</w:t>
            </w:r>
            <w:r w:rsidR="00EC1441" w:rsidRPr="008E6ECE">
              <w:rPr>
                <w:rFonts w:ascii="Arial" w:hAnsi="Arial" w:cs="Arial" w:hint="eastAsia"/>
                <w:color w:val="000000"/>
                <w:sz w:val="28"/>
                <w:szCs w:val="28"/>
              </w:rPr>
              <w:t>介入室</w:t>
            </w:r>
            <w:r w:rsidR="00EC1441">
              <w:rPr>
                <w:rFonts w:ascii="Arial" w:hAnsi="Arial" w:cs="Arial" w:hint="eastAsia"/>
                <w:color w:val="000000"/>
                <w:sz w:val="28"/>
                <w:szCs w:val="28"/>
              </w:rPr>
              <w:t>、</w:t>
            </w:r>
            <w:r w:rsidR="00EC1441" w:rsidRPr="008E6ECE">
              <w:rPr>
                <w:rFonts w:ascii="Arial" w:hAnsi="Arial" w:cs="Arial" w:hint="eastAsia"/>
                <w:color w:val="000000"/>
                <w:sz w:val="28"/>
                <w:szCs w:val="28"/>
              </w:rPr>
              <w:t>检验科</w:t>
            </w:r>
            <w:r w:rsidR="00EC1441">
              <w:rPr>
                <w:rFonts w:ascii="Arial" w:hAnsi="Arial" w:cs="Arial" w:hint="eastAsia"/>
                <w:color w:val="000000"/>
                <w:sz w:val="28"/>
                <w:szCs w:val="28"/>
              </w:rPr>
              <w:t>、</w:t>
            </w:r>
            <w:r>
              <w:rPr>
                <w:rFonts w:ascii="Arial" w:hAnsi="Arial" w:cs="Arial" w:hint="eastAsia"/>
                <w:color w:val="000000"/>
                <w:sz w:val="28"/>
                <w:szCs w:val="28"/>
              </w:rPr>
              <w:t>美肤科等科室，包括清洗消毒</w:t>
            </w:r>
            <w:r w:rsidRPr="00A026DC">
              <w:rPr>
                <w:rFonts w:ascii="Arial" w:hAnsi="Arial" w:cs="Arial" w:hint="eastAsia"/>
                <w:color w:val="000000"/>
                <w:sz w:val="28"/>
                <w:szCs w:val="28"/>
              </w:rPr>
              <w:t>出、回风口</w:t>
            </w:r>
            <w:r>
              <w:rPr>
                <w:rFonts w:ascii="Arial" w:hAnsi="Arial" w:cs="Arial" w:hint="eastAsia"/>
                <w:color w:val="000000"/>
                <w:sz w:val="28"/>
                <w:szCs w:val="28"/>
              </w:rPr>
              <w:t>、</w:t>
            </w:r>
            <w:r w:rsidRPr="00A026DC">
              <w:rPr>
                <w:rFonts w:ascii="Arial" w:hAnsi="Arial" w:cs="Arial" w:hint="eastAsia"/>
                <w:color w:val="000000"/>
                <w:sz w:val="28"/>
                <w:szCs w:val="28"/>
              </w:rPr>
              <w:t>盘管翅片</w:t>
            </w:r>
            <w:r>
              <w:rPr>
                <w:rFonts w:ascii="Arial" w:hAnsi="Arial" w:cs="Arial" w:hint="eastAsia"/>
                <w:color w:val="000000"/>
                <w:sz w:val="28"/>
                <w:szCs w:val="28"/>
              </w:rPr>
              <w:t>、</w:t>
            </w:r>
            <w:r w:rsidRPr="00A026DC">
              <w:rPr>
                <w:rFonts w:ascii="Arial" w:hAnsi="Arial" w:cs="Arial" w:hint="eastAsia"/>
                <w:color w:val="000000"/>
                <w:sz w:val="28"/>
                <w:szCs w:val="28"/>
              </w:rPr>
              <w:t>接水盘</w:t>
            </w:r>
            <w:r w:rsidR="008073FC">
              <w:rPr>
                <w:rFonts w:ascii="Arial" w:hAnsi="Arial" w:cs="Arial" w:hint="eastAsia"/>
                <w:color w:val="000000"/>
                <w:sz w:val="28"/>
                <w:szCs w:val="28"/>
              </w:rPr>
              <w:t>等</w:t>
            </w:r>
          </w:p>
        </w:tc>
      </w:tr>
    </w:tbl>
    <w:p w:rsidR="00231FBD" w:rsidRDefault="00231FBD" w:rsidP="0006540C">
      <w:pPr>
        <w:widowControl/>
        <w:shd w:val="clear" w:color="auto" w:fill="FFFFFF"/>
        <w:spacing w:beforeLines="50" w:afterLines="50" w:line="400" w:lineRule="exact"/>
        <w:jc w:val="left"/>
        <w:rPr>
          <w:rFonts w:ascii="Arial" w:hAnsi="Arial" w:cs="Arial"/>
          <w:color w:val="000000"/>
          <w:sz w:val="28"/>
          <w:szCs w:val="28"/>
        </w:rPr>
      </w:pPr>
    </w:p>
    <w:p w:rsidR="003C48C1" w:rsidRPr="00231FBD" w:rsidRDefault="00491025" w:rsidP="0006540C">
      <w:pPr>
        <w:widowControl/>
        <w:shd w:val="clear" w:color="auto" w:fill="FFFFFF"/>
        <w:spacing w:beforeLines="50" w:afterLines="50" w:line="400" w:lineRule="exact"/>
        <w:jc w:val="left"/>
        <w:rPr>
          <w:rFonts w:ascii="Arial" w:hAnsi="Arial" w:cs="Arial"/>
          <w:b/>
          <w:color w:val="000000"/>
          <w:sz w:val="28"/>
          <w:szCs w:val="28"/>
        </w:rPr>
      </w:pPr>
      <w:r w:rsidRPr="00231FBD">
        <w:rPr>
          <w:rFonts w:ascii="Arial" w:hAnsi="Arial" w:cs="Arial" w:hint="eastAsia"/>
          <w:b/>
          <w:color w:val="000000"/>
          <w:sz w:val="28"/>
          <w:szCs w:val="28"/>
        </w:rPr>
        <w:t>2</w:t>
      </w:r>
      <w:r w:rsidRPr="00231FBD">
        <w:rPr>
          <w:rFonts w:ascii="Arial" w:hAnsi="Arial" w:cs="Arial" w:hint="eastAsia"/>
          <w:b/>
          <w:color w:val="000000"/>
          <w:sz w:val="28"/>
          <w:szCs w:val="28"/>
        </w:rPr>
        <w:t>、仙葫院区</w:t>
      </w:r>
      <w:r w:rsidR="00E040E8" w:rsidRPr="00231FBD">
        <w:rPr>
          <w:rFonts w:ascii="Arial" w:hAnsi="Arial" w:cs="Arial" w:hint="eastAsia"/>
          <w:b/>
          <w:color w:val="000000"/>
          <w:sz w:val="28"/>
          <w:szCs w:val="28"/>
        </w:rPr>
        <w:t>中央空调末端设备</w:t>
      </w:r>
    </w:p>
    <w:tbl>
      <w:tblPr>
        <w:tblW w:w="9923" w:type="dxa"/>
        <w:tblInd w:w="-459" w:type="dxa"/>
        <w:tblLook w:val="04A0"/>
      </w:tblPr>
      <w:tblGrid>
        <w:gridCol w:w="851"/>
        <w:gridCol w:w="1559"/>
        <w:gridCol w:w="1276"/>
        <w:gridCol w:w="992"/>
        <w:gridCol w:w="1843"/>
        <w:gridCol w:w="3402"/>
      </w:tblGrid>
      <w:tr w:rsidR="00EC1441" w:rsidRPr="00491025" w:rsidTr="00A0220B">
        <w:trPr>
          <w:trHeight w:val="4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441" w:rsidRPr="00491025" w:rsidRDefault="00EC1441" w:rsidP="00491025">
            <w:pPr>
              <w:widowControl/>
              <w:jc w:val="left"/>
              <w:rPr>
                <w:rFonts w:ascii="宋体" w:hAnsi="宋体" w:cs="宋体"/>
                <w:color w:val="000000"/>
                <w:kern w:val="0"/>
                <w:sz w:val="22"/>
                <w:szCs w:val="22"/>
              </w:rPr>
            </w:pPr>
            <w:r w:rsidRPr="00491025">
              <w:rPr>
                <w:rFonts w:ascii="宋体" w:hAnsi="宋体" w:cs="宋体" w:hint="eastAsia"/>
                <w:color w:val="000000"/>
                <w:kern w:val="0"/>
                <w:sz w:val="22"/>
                <w:szCs w:val="22"/>
              </w:rPr>
              <w:t>序号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1441" w:rsidRPr="00491025" w:rsidRDefault="00EC1441" w:rsidP="00491025">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r w:rsidRPr="00491025">
              <w:rPr>
                <w:rFonts w:ascii="宋体" w:hAnsi="宋体" w:cs="宋体" w:hint="eastAsia"/>
                <w:color w:val="000000"/>
                <w:kern w:val="0"/>
                <w:sz w:val="22"/>
                <w:szCs w:val="22"/>
              </w:rPr>
              <w:t>内容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C1441" w:rsidRPr="00491025" w:rsidRDefault="00EC1441" w:rsidP="00491025">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1441" w:rsidRPr="00491025" w:rsidRDefault="00EC1441" w:rsidP="00491025">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单位</w:t>
            </w:r>
          </w:p>
        </w:tc>
        <w:tc>
          <w:tcPr>
            <w:tcW w:w="1843" w:type="dxa"/>
            <w:tcBorders>
              <w:top w:val="single" w:sz="4" w:space="0" w:color="auto"/>
              <w:left w:val="nil"/>
              <w:bottom w:val="single" w:sz="4" w:space="0" w:color="auto"/>
              <w:right w:val="single" w:sz="4" w:space="0" w:color="auto"/>
            </w:tcBorders>
          </w:tcPr>
          <w:p w:rsidR="00EC1441" w:rsidRDefault="00A27EC8" w:rsidP="00491025">
            <w:pPr>
              <w:widowControl/>
              <w:jc w:val="center"/>
              <w:rPr>
                <w:rFonts w:ascii="宋体" w:hAnsi="宋体" w:cs="宋体"/>
                <w:color w:val="000000"/>
                <w:kern w:val="0"/>
                <w:sz w:val="22"/>
                <w:szCs w:val="22"/>
              </w:rPr>
            </w:pPr>
            <w:r>
              <w:rPr>
                <w:rFonts w:ascii="宋体" w:hAnsi="宋体" w:cs="宋体" w:hint="eastAsia"/>
                <w:color w:val="000000"/>
                <w:kern w:val="0"/>
                <w:sz w:val="22"/>
                <w:szCs w:val="22"/>
              </w:rPr>
              <w:t>报价</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441" w:rsidRPr="00491025" w:rsidRDefault="00EC1441" w:rsidP="00491025">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项目要求</w:t>
            </w:r>
          </w:p>
        </w:tc>
      </w:tr>
      <w:tr w:rsidR="00EC1441" w:rsidRPr="00491025" w:rsidTr="00A0220B">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1441" w:rsidRPr="00491025" w:rsidRDefault="00EC1441" w:rsidP="00491025">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491025">
            <w:pPr>
              <w:widowControl/>
              <w:jc w:val="center"/>
              <w:rPr>
                <w:rFonts w:ascii="Arial" w:hAnsi="Arial" w:cs="Arial"/>
                <w:color w:val="000000"/>
                <w:sz w:val="28"/>
                <w:szCs w:val="28"/>
              </w:rPr>
            </w:pPr>
            <w:r w:rsidRPr="000E6D6C">
              <w:rPr>
                <w:rFonts w:ascii="Arial" w:hAnsi="Arial" w:cs="Arial" w:hint="eastAsia"/>
                <w:color w:val="000000"/>
                <w:sz w:val="28"/>
                <w:szCs w:val="28"/>
              </w:rPr>
              <w:t>风管</w:t>
            </w:r>
          </w:p>
        </w:tc>
        <w:tc>
          <w:tcPr>
            <w:tcW w:w="1276"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491025">
            <w:pPr>
              <w:widowControl/>
              <w:jc w:val="center"/>
              <w:rPr>
                <w:rFonts w:ascii="Arial" w:hAnsi="Arial" w:cs="Arial"/>
                <w:color w:val="000000"/>
                <w:sz w:val="28"/>
                <w:szCs w:val="28"/>
              </w:rPr>
            </w:pPr>
            <w:r w:rsidRPr="000E6D6C">
              <w:rPr>
                <w:rFonts w:ascii="Arial" w:hAnsi="Arial" w:cs="Arial" w:hint="eastAsia"/>
                <w:color w:val="000000"/>
                <w:sz w:val="28"/>
                <w:szCs w:val="28"/>
              </w:rPr>
              <w:t>19819</w:t>
            </w:r>
          </w:p>
        </w:tc>
        <w:tc>
          <w:tcPr>
            <w:tcW w:w="992"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491025">
            <w:pPr>
              <w:widowControl/>
              <w:jc w:val="center"/>
              <w:rPr>
                <w:rFonts w:ascii="Arial" w:hAnsi="Arial" w:cs="Arial"/>
                <w:color w:val="000000"/>
                <w:sz w:val="28"/>
                <w:szCs w:val="28"/>
              </w:rPr>
            </w:pPr>
            <w:r w:rsidRPr="000E6D6C">
              <w:rPr>
                <w:rFonts w:ascii="Arial" w:hAnsi="Arial" w:cs="Arial" w:hint="eastAsia"/>
                <w:color w:val="000000"/>
                <w:sz w:val="28"/>
                <w:szCs w:val="28"/>
              </w:rPr>
              <w:t>㎡</w:t>
            </w:r>
          </w:p>
        </w:tc>
        <w:tc>
          <w:tcPr>
            <w:tcW w:w="1843" w:type="dxa"/>
            <w:tcBorders>
              <w:top w:val="single" w:sz="4" w:space="0" w:color="auto"/>
              <w:left w:val="nil"/>
              <w:bottom w:val="single" w:sz="4" w:space="0" w:color="auto"/>
              <w:right w:val="single" w:sz="4" w:space="0" w:color="auto"/>
            </w:tcBorders>
          </w:tcPr>
          <w:p w:rsidR="00EC1441" w:rsidRPr="00491025" w:rsidRDefault="00EC1441" w:rsidP="00491025">
            <w:pPr>
              <w:widowControl/>
              <w:jc w:val="center"/>
              <w:rPr>
                <w:rFonts w:ascii="宋体" w:hAnsi="宋体" w:cs="宋体"/>
                <w:color w:val="000000"/>
                <w:kern w:val="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441" w:rsidRPr="00491025" w:rsidRDefault="00A0220B" w:rsidP="00491025">
            <w:pPr>
              <w:widowControl/>
              <w:jc w:val="center"/>
              <w:rPr>
                <w:rFonts w:ascii="宋体" w:hAnsi="宋体" w:cs="宋体"/>
                <w:color w:val="000000"/>
                <w:kern w:val="0"/>
                <w:sz w:val="22"/>
                <w:szCs w:val="22"/>
              </w:rPr>
            </w:pPr>
            <w:r w:rsidRPr="00A026DC">
              <w:rPr>
                <w:rFonts w:ascii="Arial" w:hAnsi="Arial" w:cs="Arial" w:hint="eastAsia"/>
                <w:color w:val="000000"/>
                <w:sz w:val="28"/>
                <w:szCs w:val="28"/>
              </w:rPr>
              <w:t>清洗</w:t>
            </w:r>
            <w:r>
              <w:rPr>
                <w:rFonts w:ascii="Arial" w:hAnsi="Arial" w:cs="Arial" w:hint="eastAsia"/>
                <w:color w:val="000000"/>
                <w:sz w:val="28"/>
                <w:szCs w:val="28"/>
              </w:rPr>
              <w:t>、消毒</w:t>
            </w:r>
            <w:r w:rsidRPr="00A026DC">
              <w:rPr>
                <w:rFonts w:ascii="Arial" w:hAnsi="Arial" w:cs="Arial" w:hint="eastAsia"/>
                <w:color w:val="000000"/>
                <w:sz w:val="28"/>
                <w:szCs w:val="28"/>
              </w:rPr>
              <w:t>风管</w:t>
            </w:r>
            <w:r>
              <w:rPr>
                <w:rFonts w:ascii="Arial" w:hAnsi="Arial" w:cs="Arial" w:hint="eastAsia"/>
                <w:color w:val="000000"/>
                <w:sz w:val="28"/>
                <w:szCs w:val="28"/>
              </w:rPr>
              <w:t>，</w:t>
            </w:r>
            <w:r w:rsidRPr="00A026DC">
              <w:rPr>
                <w:rFonts w:ascii="Arial" w:hAnsi="Arial" w:cs="Arial" w:hint="eastAsia"/>
                <w:color w:val="000000"/>
                <w:sz w:val="28"/>
                <w:szCs w:val="28"/>
              </w:rPr>
              <w:t>包含人工、药剂和设备机械费等</w:t>
            </w:r>
            <w:r w:rsidR="00EC1441" w:rsidRPr="00491025">
              <w:rPr>
                <w:rFonts w:ascii="宋体" w:hAnsi="宋体" w:cs="宋体" w:hint="eastAsia"/>
                <w:color w:val="000000"/>
                <w:kern w:val="0"/>
                <w:sz w:val="22"/>
                <w:szCs w:val="22"/>
              </w:rPr>
              <w:t xml:space="preserve">　</w:t>
            </w:r>
          </w:p>
        </w:tc>
      </w:tr>
      <w:tr w:rsidR="00EC1441" w:rsidRPr="00491025" w:rsidTr="00A0220B">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1441" w:rsidRPr="00491025" w:rsidRDefault="00EC1441" w:rsidP="00491025">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491025">
            <w:pPr>
              <w:widowControl/>
              <w:jc w:val="center"/>
              <w:rPr>
                <w:rFonts w:ascii="Arial" w:hAnsi="Arial" w:cs="Arial"/>
                <w:color w:val="000000"/>
                <w:sz w:val="28"/>
                <w:szCs w:val="28"/>
              </w:rPr>
            </w:pPr>
            <w:r w:rsidRPr="000E6D6C">
              <w:rPr>
                <w:rFonts w:ascii="Arial" w:hAnsi="Arial" w:cs="Arial" w:hint="eastAsia"/>
                <w:color w:val="000000"/>
                <w:sz w:val="28"/>
                <w:szCs w:val="28"/>
              </w:rPr>
              <w:t>风机盘管</w:t>
            </w:r>
          </w:p>
        </w:tc>
        <w:tc>
          <w:tcPr>
            <w:tcW w:w="1276"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491025">
            <w:pPr>
              <w:widowControl/>
              <w:jc w:val="center"/>
              <w:rPr>
                <w:rFonts w:ascii="Arial" w:hAnsi="Arial" w:cs="Arial"/>
                <w:color w:val="000000"/>
                <w:sz w:val="28"/>
                <w:szCs w:val="28"/>
              </w:rPr>
            </w:pPr>
            <w:r w:rsidRPr="000E6D6C">
              <w:rPr>
                <w:rFonts w:ascii="Arial" w:hAnsi="Arial" w:cs="Arial" w:hint="eastAsia"/>
                <w:color w:val="000000"/>
                <w:sz w:val="28"/>
                <w:szCs w:val="28"/>
              </w:rPr>
              <w:t>1177</w:t>
            </w:r>
          </w:p>
        </w:tc>
        <w:tc>
          <w:tcPr>
            <w:tcW w:w="992"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491025">
            <w:pPr>
              <w:widowControl/>
              <w:jc w:val="center"/>
              <w:rPr>
                <w:rFonts w:ascii="Arial" w:hAnsi="Arial" w:cs="Arial"/>
                <w:color w:val="000000"/>
                <w:sz w:val="28"/>
                <w:szCs w:val="28"/>
              </w:rPr>
            </w:pPr>
            <w:r w:rsidRPr="000E6D6C">
              <w:rPr>
                <w:rFonts w:ascii="Arial" w:hAnsi="Arial" w:cs="Arial" w:hint="eastAsia"/>
                <w:color w:val="000000"/>
                <w:sz w:val="28"/>
                <w:szCs w:val="28"/>
              </w:rPr>
              <w:t>台</w:t>
            </w:r>
          </w:p>
        </w:tc>
        <w:tc>
          <w:tcPr>
            <w:tcW w:w="1843" w:type="dxa"/>
            <w:tcBorders>
              <w:top w:val="single" w:sz="4" w:space="0" w:color="auto"/>
              <w:left w:val="nil"/>
              <w:bottom w:val="single" w:sz="4" w:space="0" w:color="auto"/>
              <w:right w:val="single" w:sz="4" w:space="0" w:color="auto"/>
            </w:tcBorders>
          </w:tcPr>
          <w:p w:rsidR="00EC1441" w:rsidRPr="00491025" w:rsidRDefault="00EC1441" w:rsidP="00491025">
            <w:pPr>
              <w:widowControl/>
              <w:jc w:val="center"/>
              <w:rPr>
                <w:rFonts w:ascii="宋体" w:hAnsi="宋体" w:cs="宋体"/>
                <w:color w:val="000000"/>
                <w:kern w:val="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441" w:rsidRPr="00491025" w:rsidRDefault="00A0220B" w:rsidP="008073FC">
            <w:pPr>
              <w:widowControl/>
              <w:jc w:val="left"/>
              <w:rPr>
                <w:rFonts w:ascii="宋体" w:hAnsi="宋体" w:cs="宋体"/>
                <w:color w:val="000000"/>
                <w:kern w:val="0"/>
                <w:sz w:val="22"/>
                <w:szCs w:val="22"/>
              </w:rPr>
            </w:pPr>
            <w:r>
              <w:rPr>
                <w:rFonts w:ascii="Arial" w:hAnsi="Arial" w:cs="Arial" w:hint="eastAsia"/>
                <w:color w:val="000000"/>
                <w:sz w:val="28"/>
                <w:szCs w:val="28"/>
              </w:rPr>
              <w:t>包括清洗消毒</w:t>
            </w:r>
            <w:r w:rsidRPr="00A026DC">
              <w:rPr>
                <w:rFonts w:ascii="Arial" w:hAnsi="Arial" w:cs="Arial" w:hint="eastAsia"/>
                <w:color w:val="000000"/>
                <w:sz w:val="28"/>
                <w:szCs w:val="28"/>
              </w:rPr>
              <w:t>出、回风口</w:t>
            </w:r>
            <w:r>
              <w:rPr>
                <w:rFonts w:ascii="Arial" w:hAnsi="Arial" w:cs="Arial" w:hint="eastAsia"/>
                <w:color w:val="000000"/>
                <w:sz w:val="28"/>
                <w:szCs w:val="28"/>
              </w:rPr>
              <w:t>、</w:t>
            </w:r>
            <w:r w:rsidRPr="00A026DC">
              <w:rPr>
                <w:rFonts w:ascii="Arial" w:hAnsi="Arial" w:cs="Arial" w:hint="eastAsia"/>
                <w:color w:val="000000"/>
                <w:sz w:val="28"/>
                <w:szCs w:val="28"/>
              </w:rPr>
              <w:t>风机盘管翅片</w:t>
            </w:r>
            <w:r>
              <w:rPr>
                <w:rFonts w:ascii="Arial" w:hAnsi="Arial" w:cs="Arial" w:hint="eastAsia"/>
                <w:color w:val="000000"/>
                <w:sz w:val="28"/>
                <w:szCs w:val="28"/>
              </w:rPr>
              <w:t>、</w:t>
            </w:r>
            <w:r w:rsidRPr="00A026DC">
              <w:rPr>
                <w:rFonts w:ascii="Arial" w:hAnsi="Arial" w:cs="Arial" w:hint="eastAsia"/>
                <w:color w:val="000000"/>
                <w:sz w:val="28"/>
                <w:szCs w:val="28"/>
              </w:rPr>
              <w:t>接水盘</w:t>
            </w:r>
            <w:r>
              <w:rPr>
                <w:rFonts w:ascii="Arial" w:hAnsi="Arial" w:cs="Arial" w:hint="eastAsia"/>
                <w:color w:val="000000"/>
                <w:sz w:val="28"/>
                <w:szCs w:val="28"/>
              </w:rPr>
              <w:t>等</w:t>
            </w:r>
            <w:r w:rsidR="00EC1441" w:rsidRPr="00491025">
              <w:rPr>
                <w:rFonts w:ascii="宋体" w:hAnsi="宋体" w:cs="宋体" w:hint="eastAsia"/>
                <w:color w:val="000000"/>
                <w:kern w:val="0"/>
                <w:sz w:val="22"/>
                <w:szCs w:val="22"/>
              </w:rPr>
              <w:t xml:space="preserve">　</w:t>
            </w:r>
          </w:p>
        </w:tc>
      </w:tr>
      <w:tr w:rsidR="00EC1441" w:rsidRPr="00491025" w:rsidTr="00A0220B">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C1441" w:rsidRPr="00491025" w:rsidRDefault="00EC1441" w:rsidP="00491025">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5079CE">
            <w:pPr>
              <w:widowControl/>
              <w:jc w:val="center"/>
              <w:rPr>
                <w:rFonts w:ascii="Arial" w:hAnsi="Arial" w:cs="Arial"/>
                <w:color w:val="000000"/>
                <w:sz w:val="28"/>
                <w:szCs w:val="28"/>
              </w:rPr>
            </w:pPr>
            <w:r w:rsidRPr="000E6D6C">
              <w:rPr>
                <w:rFonts w:ascii="Arial" w:hAnsi="Arial" w:cs="Arial" w:hint="eastAsia"/>
                <w:color w:val="000000"/>
                <w:sz w:val="28"/>
                <w:szCs w:val="28"/>
              </w:rPr>
              <w:t>新风机</w:t>
            </w:r>
          </w:p>
        </w:tc>
        <w:tc>
          <w:tcPr>
            <w:tcW w:w="1276"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5079CE">
            <w:pPr>
              <w:widowControl/>
              <w:jc w:val="center"/>
              <w:rPr>
                <w:rFonts w:ascii="Arial" w:hAnsi="Arial" w:cs="Arial"/>
                <w:color w:val="000000"/>
                <w:sz w:val="28"/>
                <w:szCs w:val="28"/>
              </w:rPr>
            </w:pPr>
            <w:r w:rsidRPr="000E6D6C">
              <w:rPr>
                <w:rFonts w:ascii="Arial" w:hAnsi="Arial" w:cs="Arial" w:hint="eastAsia"/>
                <w:color w:val="000000"/>
                <w:sz w:val="28"/>
                <w:szCs w:val="28"/>
              </w:rPr>
              <w:t>83</w:t>
            </w:r>
          </w:p>
        </w:tc>
        <w:tc>
          <w:tcPr>
            <w:tcW w:w="992" w:type="dxa"/>
            <w:tcBorders>
              <w:top w:val="nil"/>
              <w:left w:val="nil"/>
              <w:bottom w:val="single" w:sz="4" w:space="0" w:color="auto"/>
              <w:right w:val="single" w:sz="4" w:space="0" w:color="auto"/>
            </w:tcBorders>
            <w:shd w:val="clear" w:color="auto" w:fill="auto"/>
            <w:noWrap/>
            <w:vAlign w:val="center"/>
            <w:hideMark/>
          </w:tcPr>
          <w:p w:rsidR="00EC1441" w:rsidRPr="000E6D6C" w:rsidRDefault="00EC1441" w:rsidP="005079CE">
            <w:pPr>
              <w:widowControl/>
              <w:jc w:val="center"/>
              <w:rPr>
                <w:rFonts w:ascii="Arial" w:hAnsi="Arial" w:cs="Arial"/>
                <w:color w:val="000000"/>
                <w:sz w:val="28"/>
                <w:szCs w:val="28"/>
              </w:rPr>
            </w:pPr>
            <w:r w:rsidRPr="000E6D6C">
              <w:rPr>
                <w:rFonts w:ascii="Arial" w:hAnsi="Arial" w:cs="Arial" w:hint="eastAsia"/>
                <w:color w:val="000000"/>
                <w:sz w:val="28"/>
                <w:szCs w:val="28"/>
              </w:rPr>
              <w:t>台</w:t>
            </w:r>
          </w:p>
        </w:tc>
        <w:tc>
          <w:tcPr>
            <w:tcW w:w="1843" w:type="dxa"/>
            <w:tcBorders>
              <w:top w:val="single" w:sz="4" w:space="0" w:color="auto"/>
              <w:left w:val="nil"/>
              <w:bottom w:val="single" w:sz="4" w:space="0" w:color="auto"/>
              <w:right w:val="single" w:sz="4" w:space="0" w:color="auto"/>
            </w:tcBorders>
          </w:tcPr>
          <w:p w:rsidR="00EC1441" w:rsidRPr="00491025" w:rsidRDefault="00EC1441" w:rsidP="00491025">
            <w:pPr>
              <w:widowControl/>
              <w:jc w:val="center"/>
              <w:rPr>
                <w:rFonts w:ascii="宋体" w:hAnsi="宋体" w:cs="宋体"/>
                <w:color w:val="000000"/>
                <w:kern w:val="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441" w:rsidRPr="00491025" w:rsidRDefault="00A0220B" w:rsidP="008073FC">
            <w:pPr>
              <w:widowControl/>
              <w:jc w:val="left"/>
              <w:rPr>
                <w:rFonts w:ascii="宋体" w:hAnsi="宋体" w:cs="宋体"/>
                <w:color w:val="000000"/>
                <w:kern w:val="0"/>
                <w:sz w:val="22"/>
                <w:szCs w:val="22"/>
              </w:rPr>
            </w:pPr>
            <w:r>
              <w:rPr>
                <w:rFonts w:ascii="Arial" w:hAnsi="Arial" w:cs="Arial" w:hint="eastAsia"/>
                <w:color w:val="000000"/>
                <w:sz w:val="28"/>
                <w:szCs w:val="28"/>
              </w:rPr>
              <w:t>包括清洗消毒</w:t>
            </w:r>
            <w:r w:rsidRPr="00A026DC">
              <w:rPr>
                <w:rFonts w:ascii="Arial" w:hAnsi="Arial" w:cs="Arial" w:hint="eastAsia"/>
                <w:color w:val="000000"/>
                <w:sz w:val="28"/>
                <w:szCs w:val="28"/>
              </w:rPr>
              <w:t>新风机翅片</w:t>
            </w:r>
            <w:r>
              <w:rPr>
                <w:rFonts w:ascii="Arial" w:hAnsi="Arial" w:cs="Arial" w:hint="eastAsia"/>
                <w:color w:val="000000"/>
                <w:sz w:val="28"/>
                <w:szCs w:val="28"/>
              </w:rPr>
              <w:t>、</w:t>
            </w:r>
            <w:r w:rsidRPr="00A026DC">
              <w:rPr>
                <w:rFonts w:ascii="Arial" w:hAnsi="Arial" w:cs="Arial" w:hint="eastAsia"/>
                <w:color w:val="000000"/>
                <w:sz w:val="28"/>
                <w:szCs w:val="28"/>
              </w:rPr>
              <w:t>水盘</w:t>
            </w:r>
            <w:r w:rsidR="008073FC">
              <w:rPr>
                <w:rFonts w:ascii="Arial" w:hAnsi="Arial" w:cs="Arial" w:hint="eastAsia"/>
                <w:color w:val="000000"/>
                <w:sz w:val="28"/>
                <w:szCs w:val="28"/>
              </w:rPr>
              <w:t>等</w:t>
            </w:r>
            <w:r w:rsidR="00EC1441" w:rsidRPr="00491025">
              <w:rPr>
                <w:rFonts w:ascii="宋体" w:hAnsi="宋体" w:cs="宋体" w:hint="eastAsia"/>
                <w:color w:val="000000"/>
                <w:kern w:val="0"/>
                <w:sz w:val="22"/>
                <w:szCs w:val="22"/>
              </w:rPr>
              <w:t xml:space="preserve">　</w:t>
            </w:r>
          </w:p>
        </w:tc>
      </w:tr>
    </w:tbl>
    <w:p w:rsidR="00CC2939" w:rsidRDefault="00CC2939" w:rsidP="003C48C1">
      <w:pPr>
        <w:spacing w:line="460" w:lineRule="exact"/>
        <w:rPr>
          <w:rFonts w:ascii="Arial" w:hAnsi="Arial" w:cs="Arial"/>
          <w:b/>
          <w:color w:val="000000"/>
          <w:sz w:val="28"/>
          <w:szCs w:val="28"/>
        </w:rPr>
      </w:pPr>
    </w:p>
    <w:p w:rsidR="00491025" w:rsidRPr="00231FBD" w:rsidRDefault="000E6D6C" w:rsidP="003C48C1">
      <w:pPr>
        <w:spacing w:line="460" w:lineRule="exact"/>
        <w:rPr>
          <w:rFonts w:ascii="Arial" w:hAnsi="Arial" w:cs="Arial"/>
          <w:b/>
          <w:color w:val="000000"/>
          <w:sz w:val="28"/>
          <w:szCs w:val="28"/>
        </w:rPr>
      </w:pPr>
      <w:r w:rsidRPr="00231FBD">
        <w:rPr>
          <w:rFonts w:ascii="Arial" w:hAnsi="Arial" w:cs="Arial" w:hint="eastAsia"/>
          <w:b/>
          <w:color w:val="000000"/>
          <w:sz w:val="28"/>
          <w:szCs w:val="28"/>
        </w:rPr>
        <w:t>3</w:t>
      </w:r>
      <w:r w:rsidRPr="00231FBD">
        <w:rPr>
          <w:rFonts w:ascii="Arial" w:hAnsi="Arial" w:cs="Arial" w:hint="eastAsia"/>
          <w:b/>
          <w:color w:val="000000"/>
          <w:sz w:val="28"/>
          <w:szCs w:val="28"/>
        </w:rPr>
        <w:t>、</w:t>
      </w:r>
      <w:r w:rsidR="00323D50" w:rsidRPr="00231FBD">
        <w:rPr>
          <w:rFonts w:ascii="Arial" w:hAnsi="Arial" w:cs="Arial" w:hint="eastAsia"/>
          <w:b/>
          <w:color w:val="000000"/>
          <w:sz w:val="28"/>
          <w:szCs w:val="28"/>
        </w:rPr>
        <w:t>其他</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855"/>
        <w:gridCol w:w="925"/>
        <w:gridCol w:w="776"/>
        <w:gridCol w:w="2268"/>
        <w:gridCol w:w="3260"/>
      </w:tblGrid>
      <w:tr w:rsidR="00765B1C" w:rsidRPr="00A026DC" w:rsidTr="00CC2939">
        <w:tc>
          <w:tcPr>
            <w:tcW w:w="839" w:type="dxa"/>
            <w:shd w:val="clear" w:color="auto" w:fill="auto"/>
            <w:vAlign w:val="center"/>
          </w:tcPr>
          <w:p w:rsidR="00765B1C" w:rsidRPr="00491025" w:rsidRDefault="00765B1C" w:rsidP="0012744A">
            <w:pPr>
              <w:widowControl/>
              <w:jc w:val="left"/>
              <w:rPr>
                <w:rFonts w:ascii="宋体" w:hAnsi="宋体" w:cs="宋体"/>
                <w:color w:val="000000"/>
                <w:kern w:val="0"/>
                <w:sz w:val="22"/>
                <w:szCs w:val="22"/>
              </w:rPr>
            </w:pPr>
            <w:r w:rsidRPr="00491025">
              <w:rPr>
                <w:rFonts w:ascii="宋体" w:hAnsi="宋体" w:cs="宋体" w:hint="eastAsia"/>
                <w:color w:val="000000"/>
                <w:kern w:val="0"/>
                <w:sz w:val="22"/>
                <w:szCs w:val="22"/>
              </w:rPr>
              <w:t>序号</w:t>
            </w:r>
          </w:p>
        </w:tc>
        <w:tc>
          <w:tcPr>
            <w:tcW w:w="1855" w:type="dxa"/>
            <w:shd w:val="clear" w:color="auto" w:fill="auto"/>
            <w:vAlign w:val="center"/>
          </w:tcPr>
          <w:p w:rsidR="00765B1C" w:rsidRPr="00491025" w:rsidRDefault="00765B1C" w:rsidP="0012744A">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r w:rsidRPr="00491025">
              <w:rPr>
                <w:rFonts w:ascii="宋体" w:hAnsi="宋体" w:cs="宋体" w:hint="eastAsia"/>
                <w:color w:val="000000"/>
                <w:kern w:val="0"/>
                <w:sz w:val="22"/>
                <w:szCs w:val="22"/>
              </w:rPr>
              <w:t>内容</w:t>
            </w:r>
          </w:p>
        </w:tc>
        <w:tc>
          <w:tcPr>
            <w:tcW w:w="925" w:type="dxa"/>
            <w:shd w:val="clear" w:color="auto" w:fill="auto"/>
            <w:vAlign w:val="center"/>
          </w:tcPr>
          <w:p w:rsidR="00765B1C" w:rsidRPr="00491025" w:rsidRDefault="00765B1C"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数量</w:t>
            </w:r>
          </w:p>
        </w:tc>
        <w:tc>
          <w:tcPr>
            <w:tcW w:w="776" w:type="dxa"/>
            <w:shd w:val="clear" w:color="auto" w:fill="auto"/>
            <w:vAlign w:val="center"/>
          </w:tcPr>
          <w:p w:rsidR="00765B1C" w:rsidRPr="00491025" w:rsidRDefault="00765B1C"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单位</w:t>
            </w:r>
          </w:p>
        </w:tc>
        <w:tc>
          <w:tcPr>
            <w:tcW w:w="2268" w:type="dxa"/>
          </w:tcPr>
          <w:p w:rsidR="00765B1C" w:rsidRPr="00A026DC" w:rsidRDefault="00765B1C" w:rsidP="00765B1C">
            <w:pPr>
              <w:spacing w:line="360" w:lineRule="auto"/>
              <w:jc w:val="center"/>
              <w:rPr>
                <w:rFonts w:ascii="Arial" w:hAnsi="Arial" w:cs="Arial"/>
                <w:color w:val="000000"/>
                <w:sz w:val="28"/>
                <w:szCs w:val="28"/>
              </w:rPr>
            </w:pPr>
            <w:r>
              <w:rPr>
                <w:rFonts w:ascii="Arial" w:hAnsi="Arial" w:cs="Arial" w:hint="eastAsia"/>
                <w:color w:val="000000"/>
                <w:sz w:val="28"/>
                <w:szCs w:val="28"/>
              </w:rPr>
              <w:t>报价</w:t>
            </w:r>
          </w:p>
        </w:tc>
        <w:tc>
          <w:tcPr>
            <w:tcW w:w="3260" w:type="dxa"/>
            <w:shd w:val="clear" w:color="auto" w:fill="auto"/>
          </w:tcPr>
          <w:p w:rsidR="00765B1C" w:rsidRPr="00A026DC" w:rsidRDefault="00765B1C" w:rsidP="00765B1C">
            <w:pPr>
              <w:spacing w:line="360" w:lineRule="auto"/>
              <w:jc w:val="center"/>
              <w:rPr>
                <w:rFonts w:ascii="Arial" w:hAnsi="Arial" w:cs="Arial"/>
                <w:color w:val="000000"/>
                <w:sz w:val="28"/>
                <w:szCs w:val="28"/>
              </w:rPr>
            </w:pPr>
            <w:r>
              <w:rPr>
                <w:rFonts w:ascii="Arial" w:hAnsi="Arial" w:cs="Arial" w:hint="eastAsia"/>
                <w:color w:val="000000"/>
                <w:sz w:val="28"/>
                <w:szCs w:val="28"/>
              </w:rPr>
              <w:t>项目要求</w:t>
            </w:r>
          </w:p>
        </w:tc>
      </w:tr>
      <w:tr w:rsidR="00CC2939" w:rsidRPr="00A026DC" w:rsidTr="00CC2939">
        <w:tc>
          <w:tcPr>
            <w:tcW w:w="839" w:type="dxa"/>
            <w:shd w:val="clear" w:color="auto" w:fill="auto"/>
            <w:vAlign w:val="center"/>
          </w:tcPr>
          <w:p w:rsidR="00CC2939" w:rsidRPr="00A026DC" w:rsidRDefault="00CC2939" w:rsidP="0012744A">
            <w:pPr>
              <w:jc w:val="center"/>
              <w:rPr>
                <w:rFonts w:ascii="Arial" w:hAnsi="Arial" w:cs="Arial"/>
                <w:color w:val="000000"/>
                <w:sz w:val="28"/>
                <w:szCs w:val="28"/>
              </w:rPr>
            </w:pPr>
            <w:r>
              <w:rPr>
                <w:rFonts w:ascii="Arial" w:hAnsi="Arial" w:cs="Arial" w:hint="eastAsia"/>
                <w:color w:val="000000"/>
                <w:sz w:val="28"/>
                <w:szCs w:val="28"/>
              </w:rPr>
              <w:t>1</w:t>
            </w:r>
          </w:p>
        </w:tc>
        <w:tc>
          <w:tcPr>
            <w:tcW w:w="1855" w:type="dxa"/>
            <w:shd w:val="clear" w:color="auto" w:fill="auto"/>
            <w:vAlign w:val="center"/>
          </w:tcPr>
          <w:p w:rsidR="00CC2939" w:rsidRPr="00A026DC" w:rsidRDefault="00CC2939" w:rsidP="0012744A">
            <w:pPr>
              <w:jc w:val="center"/>
              <w:rPr>
                <w:rFonts w:ascii="Arial" w:hAnsi="Arial" w:cs="Arial"/>
                <w:color w:val="000000"/>
                <w:sz w:val="28"/>
                <w:szCs w:val="28"/>
              </w:rPr>
            </w:pPr>
            <w:r w:rsidRPr="00A026DC">
              <w:rPr>
                <w:rFonts w:ascii="Arial" w:hAnsi="Arial" w:cs="Arial" w:hint="eastAsia"/>
                <w:color w:val="000000"/>
                <w:sz w:val="28"/>
                <w:szCs w:val="28"/>
              </w:rPr>
              <w:t>检测报告</w:t>
            </w:r>
          </w:p>
        </w:tc>
        <w:tc>
          <w:tcPr>
            <w:tcW w:w="925" w:type="dxa"/>
            <w:shd w:val="clear" w:color="auto" w:fill="auto"/>
            <w:vAlign w:val="center"/>
          </w:tcPr>
          <w:p w:rsidR="00CC2939" w:rsidRPr="00A026DC" w:rsidRDefault="00CA6390" w:rsidP="0012744A">
            <w:pPr>
              <w:jc w:val="center"/>
              <w:rPr>
                <w:rFonts w:ascii="Arial" w:hAnsi="Arial" w:cs="Arial"/>
                <w:color w:val="000000"/>
                <w:sz w:val="28"/>
                <w:szCs w:val="28"/>
              </w:rPr>
            </w:pPr>
            <w:r>
              <w:rPr>
                <w:rFonts w:ascii="Arial" w:hAnsi="Arial" w:cs="Arial" w:hint="eastAsia"/>
                <w:color w:val="000000"/>
                <w:sz w:val="28"/>
                <w:szCs w:val="28"/>
              </w:rPr>
              <w:t>2</w:t>
            </w:r>
          </w:p>
        </w:tc>
        <w:tc>
          <w:tcPr>
            <w:tcW w:w="776" w:type="dxa"/>
            <w:vAlign w:val="center"/>
          </w:tcPr>
          <w:p w:rsidR="00CC2939" w:rsidRPr="00A026DC" w:rsidRDefault="00CA6390" w:rsidP="00345546">
            <w:pPr>
              <w:jc w:val="center"/>
              <w:rPr>
                <w:rFonts w:ascii="Arial" w:hAnsi="Arial" w:cs="Arial"/>
                <w:color w:val="000000"/>
                <w:sz w:val="28"/>
                <w:szCs w:val="28"/>
              </w:rPr>
            </w:pPr>
            <w:r>
              <w:rPr>
                <w:rFonts w:ascii="Arial" w:hAnsi="Arial" w:cs="Arial" w:hint="eastAsia"/>
                <w:color w:val="000000"/>
                <w:sz w:val="28"/>
                <w:szCs w:val="28"/>
              </w:rPr>
              <w:t>两</w:t>
            </w:r>
            <w:r w:rsidR="00CC2939" w:rsidRPr="00A026DC">
              <w:rPr>
                <w:rFonts w:ascii="Arial" w:hAnsi="Arial" w:cs="Arial" w:hint="eastAsia"/>
                <w:color w:val="000000"/>
                <w:sz w:val="28"/>
                <w:szCs w:val="28"/>
              </w:rPr>
              <w:t>份</w:t>
            </w:r>
          </w:p>
        </w:tc>
        <w:tc>
          <w:tcPr>
            <w:tcW w:w="2268" w:type="dxa"/>
            <w:shd w:val="clear" w:color="auto" w:fill="auto"/>
            <w:vAlign w:val="center"/>
          </w:tcPr>
          <w:p w:rsidR="00CC2939" w:rsidRPr="00A026DC" w:rsidRDefault="00CC2939" w:rsidP="0012744A">
            <w:pPr>
              <w:jc w:val="center"/>
              <w:rPr>
                <w:rFonts w:ascii="Arial" w:hAnsi="Arial" w:cs="Arial"/>
                <w:color w:val="000000"/>
                <w:sz w:val="28"/>
                <w:szCs w:val="28"/>
              </w:rPr>
            </w:pPr>
          </w:p>
        </w:tc>
        <w:tc>
          <w:tcPr>
            <w:tcW w:w="3260" w:type="dxa"/>
            <w:shd w:val="clear" w:color="auto" w:fill="auto"/>
          </w:tcPr>
          <w:p w:rsidR="00CC2939" w:rsidRPr="00A026DC" w:rsidRDefault="00CC2939" w:rsidP="00A7448E">
            <w:pPr>
              <w:spacing w:line="360" w:lineRule="auto"/>
              <w:rPr>
                <w:rFonts w:ascii="Arial" w:hAnsi="Arial" w:cs="Arial"/>
                <w:color w:val="000000"/>
                <w:sz w:val="28"/>
                <w:szCs w:val="28"/>
              </w:rPr>
            </w:pPr>
            <w:r w:rsidRPr="00A026DC">
              <w:rPr>
                <w:rFonts w:ascii="Arial" w:hAnsi="Arial" w:cs="Arial" w:hint="eastAsia"/>
                <w:color w:val="000000"/>
                <w:sz w:val="28"/>
                <w:szCs w:val="28"/>
              </w:rPr>
              <w:t>清洗、消毒后</w:t>
            </w:r>
            <w:r w:rsidRPr="00A026DC">
              <w:rPr>
                <w:rFonts w:ascii="Arial" w:hAnsi="Arial" w:cs="Arial"/>
                <w:color w:val="000000"/>
                <w:sz w:val="28"/>
                <w:szCs w:val="28"/>
              </w:rPr>
              <w:t>7</w:t>
            </w:r>
            <w:r w:rsidRPr="00A026DC">
              <w:rPr>
                <w:rFonts w:ascii="Arial" w:hAnsi="Arial" w:cs="Arial" w:hint="eastAsia"/>
                <w:color w:val="000000"/>
                <w:sz w:val="28"/>
                <w:szCs w:val="28"/>
              </w:rPr>
              <w:t>日内由具备资质的第三方机构提供合格的检测报告</w:t>
            </w:r>
            <w:r w:rsidR="00CA6390">
              <w:rPr>
                <w:rFonts w:ascii="Arial" w:hAnsi="Arial" w:cs="Arial" w:hint="eastAsia"/>
                <w:color w:val="000000"/>
                <w:sz w:val="28"/>
                <w:szCs w:val="28"/>
              </w:rPr>
              <w:t>，</w:t>
            </w:r>
            <w:r w:rsidR="00BA4B06" w:rsidRPr="00A026DC">
              <w:rPr>
                <w:rFonts w:ascii="Arial" w:hAnsi="Arial" w:cs="Arial" w:hint="eastAsia"/>
                <w:color w:val="000000"/>
                <w:sz w:val="28"/>
                <w:szCs w:val="28"/>
              </w:rPr>
              <w:t>东葛院区</w:t>
            </w:r>
            <w:r w:rsidR="00BA4B06">
              <w:rPr>
                <w:rFonts w:ascii="Arial" w:hAnsi="Arial" w:cs="Arial" w:hint="eastAsia"/>
                <w:color w:val="000000"/>
                <w:sz w:val="28"/>
                <w:szCs w:val="28"/>
              </w:rPr>
              <w:t>及仙葫院区</w:t>
            </w:r>
            <w:r w:rsidR="002966F9">
              <w:rPr>
                <w:rFonts w:ascii="Arial" w:hAnsi="Arial" w:cs="Arial" w:hint="eastAsia"/>
                <w:color w:val="000000"/>
                <w:sz w:val="28"/>
                <w:szCs w:val="28"/>
              </w:rPr>
              <w:t>各一份。</w:t>
            </w:r>
          </w:p>
        </w:tc>
      </w:tr>
      <w:tr w:rsidR="00CC2939" w:rsidRPr="00A026DC" w:rsidTr="00CC2939">
        <w:tc>
          <w:tcPr>
            <w:tcW w:w="839" w:type="dxa"/>
            <w:shd w:val="clear" w:color="auto" w:fill="auto"/>
            <w:vAlign w:val="center"/>
          </w:tcPr>
          <w:p w:rsidR="00CC2939" w:rsidRPr="00A026DC" w:rsidRDefault="00CC2939" w:rsidP="00EC1441">
            <w:pPr>
              <w:jc w:val="center"/>
              <w:rPr>
                <w:rFonts w:ascii="Arial" w:hAnsi="Arial" w:cs="Arial"/>
                <w:color w:val="000000"/>
                <w:sz w:val="28"/>
                <w:szCs w:val="28"/>
              </w:rPr>
            </w:pPr>
            <w:r>
              <w:rPr>
                <w:rFonts w:ascii="Arial" w:hAnsi="Arial" w:cs="Arial" w:hint="eastAsia"/>
                <w:color w:val="000000"/>
                <w:sz w:val="28"/>
                <w:szCs w:val="28"/>
              </w:rPr>
              <w:t>2</w:t>
            </w:r>
          </w:p>
        </w:tc>
        <w:tc>
          <w:tcPr>
            <w:tcW w:w="1855" w:type="dxa"/>
            <w:shd w:val="clear" w:color="auto" w:fill="auto"/>
            <w:vAlign w:val="center"/>
          </w:tcPr>
          <w:p w:rsidR="00CC2939" w:rsidRPr="00A026DC" w:rsidRDefault="00CC2939" w:rsidP="00EC1441">
            <w:pPr>
              <w:jc w:val="center"/>
              <w:rPr>
                <w:rFonts w:ascii="Arial" w:hAnsi="Arial" w:cs="Arial"/>
                <w:color w:val="000000"/>
                <w:sz w:val="28"/>
                <w:szCs w:val="28"/>
              </w:rPr>
            </w:pPr>
            <w:r w:rsidRPr="00A026DC">
              <w:rPr>
                <w:rFonts w:ascii="Arial" w:hAnsi="Arial" w:cs="Arial" w:hint="eastAsia"/>
                <w:color w:val="000000"/>
                <w:sz w:val="28"/>
                <w:szCs w:val="28"/>
              </w:rPr>
              <w:t>材料及垃圾</w:t>
            </w:r>
            <w:r w:rsidRPr="00A026DC">
              <w:rPr>
                <w:rFonts w:ascii="Arial" w:hAnsi="Arial" w:cs="Arial" w:hint="eastAsia"/>
                <w:color w:val="000000"/>
                <w:sz w:val="28"/>
                <w:szCs w:val="28"/>
              </w:rPr>
              <w:lastRenderedPageBreak/>
              <w:t>清运</w:t>
            </w:r>
          </w:p>
        </w:tc>
        <w:tc>
          <w:tcPr>
            <w:tcW w:w="925" w:type="dxa"/>
            <w:shd w:val="clear" w:color="auto" w:fill="auto"/>
            <w:vAlign w:val="center"/>
          </w:tcPr>
          <w:p w:rsidR="00CC2939" w:rsidRPr="00A026DC" w:rsidRDefault="00CC2939" w:rsidP="00EC1441">
            <w:pPr>
              <w:jc w:val="center"/>
              <w:rPr>
                <w:rFonts w:ascii="Arial" w:hAnsi="Arial" w:cs="Arial"/>
                <w:color w:val="000000"/>
                <w:sz w:val="28"/>
                <w:szCs w:val="28"/>
              </w:rPr>
            </w:pPr>
            <w:r w:rsidRPr="00A026DC">
              <w:rPr>
                <w:rFonts w:ascii="Arial" w:hAnsi="Arial" w:cs="Arial" w:hint="eastAsia"/>
                <w:color w:val="000000"/>
                <w:sz w:val="28"/>
                <w:szCs w:val="28"/>
              </w:rPr>
              <w:lastRenderedPageBreak/>
              <w:t>1</w:t>
            </w:r>
          </w:p>
        </w:tc>
        <w:tc>
          <w:tcPr>
            <w:tcW w:w="776" w:type="dxa"/>
            <w:vAlign w:val="center"/>
          </w:tcPr>
          <w:p w:rsidR="00CC2939" w:rsidRPr="00A026DC" w:rsidRDefault="00CC2939" w:rsidP="00345546">
            <w:pPr>
              <w:jc w:val="center"/>
              <w:rPr>
                <w:rFonts w:ascii="Arial" w:hAnsi="Arial" w:cs="Arial"/>
                <w:color w:val="000000"/>
                <w:sz w:val="28"/>
                <w:szCs w:val="28"/>
              </w:rPr>
            </w:pPr>
            <w:r w:rsidRPr="00A026DC">
              <w:rPr>
                <w:rFonts w:ascii="Arial" w:hAnsi="Arial" w:cs="Arial" w:hint="eastAsia"/>
                <w:color w:val="000000"/>
                <w:sz w:val="28"/>
                <w:szCs w:val="28"/>
              </w:rPr>
              <w:t>项</w:t>
            </w:r>
          </w:p>
        </w:tc>
        <w:tc>
          <w:tcPr>
            <w:tcW w:w="2268" w:type="dxa"/>
            <w:shd w:val="clear" w:color="auto" w:fill="auto"/>
            <w:vAlign w:val="center"/>
          </w:tcPr>
          <w:p w:rsidR="00CC2939" w:rsidRPr="00A026DC" w:rsidRDefault="00CC2939" w:rsidP="00EC1441">
            <w:pPr>
              <w:jc w:val="center"/>
              <w:rPr>
                <w:rFonts w:ascii="Arial" w:hAnsi="Arial" w:cs="Arial"/>
                <w:color w:val="000000"/>
                <w:sz w:val="28"/>
                <w:szCs w:val="28"/>
              </w:rPr>
            </w:pPr>
          </w:p>
        </w:tc>
        <w:tc>
          <w:tcPr>
            <w:tcW w:w="3260" w:type="dxa"/>
            <w:shd w:val="clear" w:color="auto" w:fill="auto"/>
          </w:tcPr>
          <w:p w:rsidR="00CC2939" w:rsidRPr="00A026DC" w:rsidRDefault="00CC2939" w:rsidP="00EC1441">
            <w:pPr>
              <w:spacing w:line="360" w:lineRule="auto"/>
              <w:rPr>
                <w:rFonts w:ascii="Arial" w:hAnsi="Arial" w:cs="Arial"/>
                <w:color w:val="000000"/>
                <w:sz w:val="28"/>
                <w:szCs w:val="28"/>
              </w:rPr>
            </w:pPr>
          </w:p>
        </w:tc>
      </w:tr>
      <w:tr w:rsidR="00CC2939" w:rsidRPr="00A026DC" w:rsidTr="00CC2939">
        <w:tc>
          <w:tcPr>
            <w:tcW w:w="839" w:type="dxa"/>
            <w:shd w:val="clear" w:color="auto" w:fill="auto"/>
            <w:vAlign w:val="center"/>
          </w:tcPr>
          <w:p w:rsidR="00CC2939" w:rsidRPr="00A026DC" w:rsidRDefault="00CC2939" w:rsidP="00EC1441">
            <w:pPr>
              <w:jc w:val="center"/>
              <w:rPr>
                <w:rFonts w:ascii="Arial" w:hAnsi="Arial" w:cs="Arial"/>
                <w:color w:val="000000"/>
                <w:sz w:val="28"/>
                <w:szCs w:val="28"/>
              </w:rPr>
            </w:pPr>
            <w:r>
              <w:rPr>
                <w:rFonts w:ascii="Arial" w:hAnsi="Arial" w:cs="Arial" w:hint="eastAsia"/>
                <w:color w:val="000000"/>
                <w:sz w:val="28"/>
                <w:szCs w:val="28"/>
              </w:rPr>
              <w:lastRenderedPageBreak/>
              <w:t>3</w:t>
            </w:r>
          </w:p>
        </w:tc>
        <w:tc>
          <w:tcPr>
            <w:tcW w:w="1855" w:type="dxa"/>
            <w:shd w:val="clear" w:color="auto" w:fill="auto"/>
            <w:vAlign w:val="center"/>
          </w:tcPr>
          <w:p w:rsidR="00CC2939" w:rsidRPr="00A026DC" w:rsidRDefault="00CC2939" w:rsidP="00EC1441">
            <w:pPr>
              <w:jc w:val="center"/>
              <w:rPr>
                <w:rFonts w:ascii="Arial" w:hAnsi="Arial" w:cs="Arial"/>
                <w:color w:val="000000"/>
                <w:sz w:val="28"/>
                <w:szCs w:val="28"/>
              </w:rPr>
            </w:pPr>
            <w:r w:rsidRPr="00A026DC">
              <w:rPr>
                <w:rFonts w:ascii="Arial" w:hAnsi="Arial" w:cs="Arial" w:hint="eastAsia"/>
                <w:color w:val="000000"/>
                <w:sz w:val="28"/>
                <w:szCs w:val="28"/>
              </w:rPr>
              <w:t>现场施工卫生</w:t>
            </w:r>
          </w:p>
        </w:tc>
        <w:tc>
          <w:tcPr>
            <w:tcW w:w="925" w:type="dxa"/>
            <w:shd w:val="clear" w:color="auto" w:fill="auto"/>
            <w:vAlign w:val="center"/>
          </w:tcPr>
          <w:p w:rsidR="00CC2939" w:rsidRPr="00A026DC" w:rsidRDefault="00CC2939" w:rsidP="00EC1441">
            <w:pPr>
              <w:jc w:val="center"/>
              <w:rPr>
                <w:rFonts w:ascii="Arial" w:hAnsi="Arial" w:cs="Arial"/>
                <w:color w:val="000000"/>
                <w:sz w:val="28"/>
                <w:szCs w:val="28"/>
              </w:rPr>
            </w:pPr>
            <w:r w:rsidRPr="00A026DC">
              <w:rPr>
                <w:rFonts w:ascii="Arial" w:hAnsi="Arial" w:cs="Arial" w:hint="eastAsia"/>
                <w:color w:val="000000"/>
                <w:sz w:val="28"/>
                <w:szCs w:val="28"/>
              </w:rPr>
              <w:t>1</w:t>
            </w:r>
          </w:p>
        </w:tc>
        <w:tc>
          <w:tcPr>
            <w:tcW w:w="776" w:type="dxa"/>
            <w:vAlign w:val="center"/>
          </w:tcPr>
          <w:p w:rsidR="00CC2939" w:rsidRPr="00A026DC" w:rsidRDefault="00CC2939" w:rsidP="00345546">
            <w:pPr>
              <w:jc w:val="center"/>
              <w:rPr>
                <w:rFonts w:ascii="Arial" w:hAnsi="Arial" w:cs="Arial"/>
                <w:color w:val="000000"/>
                <w:sz w:val="28"/>
                <w:szCs w:val="28"/>
              </w:rPr>
            </w:pPr>
            <w:r w:rsidRPr="00A026DC">
              <w:rPr>
                <w:rFonts w:ascii="Arial" w:hAnsi="Arial" w:cs="Arial" w:hint="eastAsia"/>
                <w:color w:val="000000"/>
                <w:sz w:val="28"/>
                <w:szCs w:val="28"/>
              </w:rPr>
              <w:t>项</w:t>
            </w:r>
          </w:p>
        </w:tc>
        <w:tc>
          <w:tcPr>
            <w:tcW w:w="2268" w:type="dxa"/>
            <w:shd w:val="clear" w:color="auto" w:fill="auto"/>
            <w:vAlign w:val="center"/>
          </w:tcPr>
          <w:p w:rsidR="00CC2939" w:rsidRPr="00A026DC" w:rsidRDefault="00CC2939" w:rsidP="00EC1441">
            <w:pPr>
              <w:jc w:val="center"/>
              <w:rPr>
                <w:rFonts w:ascii="Arial" w:hAnsi="Arial" w:cs="Arial"/>
                <w:color w:val="000000"/>
                <w:sz w:val="28"/>
                <w:szCs w:val="28"/>
              </w:rPr>
            </w:pPr>
          </w:p>
        </w:tc>
        <w:tc>
          <w:tcPr>
            <w:tcW w:w="3260" w:type="dxa"/>
            <w:shd w:val="clear" w:color="auto" w:fill="auto"/>
          </w:tcPr>
          <w:p w:rsidR="00CC2939" w:rsidRPr="00A026DC" w:rsidRDefault="00CC2939" w:rsidP="00EC1441">
            <w:pPr>
              <w:spacing w:line="360" w:lineRule="auto"/>
              <w:rPr>
                <w:rFonts w:ascii="Arial" w:hAnsi="Arial" w:cs="Arial"/>
                <w:color w:val="000000"/>
                <w:sz w:val="28"/>
                <w:szCs w:val="28"/>
              </w:rPr>
            </w:pPr>
          </w:p>
        </w:tc>
      </w:tr>
    </w:tbl>
    <w:p w:rsidR="00E040E8" w:rsidRPr="00A026DC" w:rsidRDefault="00E040E8" w:rsidP="003C48C1">
      <w:pPr>
        <w:spacing w:line="460" w:lineRule="exact"/>
        <w:rPr>
          <w:rFonts w:ascii="Arial" w:hAnsi="Arial" w:cs="Arial"/>
          <w:color w:val="000000"/>
          <w:sz w:val="28"/>
          <w:szCs w:val="28"/>
        </w:rPr>
      </w:pPr>
    </w:p>
    <w:p w:rsidR="003C48C1" w:rsidRDefault="007F795F" w:rsidP="003C48C1">
      <w:pPr>
        <w:snapToGrid w:val="0"/>
        <w:spacing w:line="480" w:lineRule="exact"/>
        <w:contextualSpacing/>
        <w:rPr>
          <w:rFonts w:ascii="Arial" w:hAnsi="Arial" w:cs="Arial"/>
          <w:color w:val="000000"/>
          <w:sz w:val="28"/>
          <w:szCs w:val="28"/>
        </w:rPr>
      </w:pPr>
      <w:r>
        <w:rPr>
          <w:rFonts w:ascii="Arial" w:hAnsi="Arial" w:cs="Arial" w:hint="eastAsia"/>
          <w:color w:val="000000"/>
          <w:sz w:val="28"/>
          <w:szCs w:val="28"/>
        </w:rPr>
        <w:t>八</w:t>
      </w:r>
      <w:r w:rsidR="003C48C1" w:rsidRPr="00A026DC">
        <w:rPr>
          <w:rFonts w:ascii="Arial" w:hAnsi="Arial" w:cs="Arial" w:hint="eastAsia"/>
          <w:color w:val="000000"/>
          <w:sz w:val="28"/>
          <w:szCs w:val="28"/>
        </w:rPr>
        <w:t>、采购期限</w:t>
      </w:r>
    </w:p>
    <w:p w:rsidR="002D5275" w:rsidRPr="00A026DC" w:rsidRDefault="002D5275" w:rsidP="00F11DD1">
      <w:pPr>
        <w:snapToGrid w:val="0"/>
        <w:spacing w:line="480" w:lineRule="exact"/>
        <w:ind w:firstLineChars="200" w:firstLine="560"/>
        <w:contextualSpacing/>
        <w:rPr>
          <w:rFonts w:ascii="Arial" w:hAnsi="Arial" w:cs="Arial"/>
          <w:color w:val="000000"/>
          <w:sz w:val="28"/>
          <w:szCs w:val="28"/>
        </w:rPr>
      </w:pPr>
      <w:r w:rsidRPr="00F11DD1">
        <w:rPr>
          <w:rFonts w:ascii="Arial" w:hAnsi="Arial" w:cs="Arial" w:hint="eastAsia"/>
          <w:color w:val="000000"/>
          <w:sz w:val="28"/>
          <w:szCs w:val="28"/>
        </w:rPr>
        <w:t>采购期限为三年，即采购完毕后接到</w:t>
      </w:r>
      <w:r w:rsidR="002463CC">
        <w:rPr>
          <w:rFonts w:ascii="Arial" w:hAnsi="Arial" w:cs="Arial" w:hint="eastAsia"/>
          <w:color w:val="000000"/>
          <w:sz w:val="28"/>
          <w:szCs w:val="28"/>
        </w:rPr>
        <w:t>招标人</w:t>
      </w:r>
      <w:r w:rsidRPr="00F11DD1">
        <w:rPr>
          <w:rFonts w:ascii="Arial" w:hAnsi="Arial" w:cs="Arial" w:hint="eastAsia"/>
          <w:color w:val="000000"/>
          <w:sz w:val="28"/>
          <w:szCs w:val="28"/>
        </w:rPr>
        <w:t>通知进场施工的当年及其后两个年度。</w:t>
      </w:r>
    </w:p>
    <w:p w:rsidR="003C48C1" w:rsidRPr="00A026DC" w:rsidRDefault="007F795F" w:rsidP="003C48C1">
      <w:pPr>
        <w:snapToGrid w:val="0"/>
        <w:spacing w:line="480" w:lineRule="exact"/>
        <w:contextualSpacing/>
        <w:rPr>
          <w:rFonts w:ascii="Arial" w:hAnsi="Arial" w:cs="Arial"/>
          <w:color w:val="000000"/>
          <w:sz w:val="28"/>
          <w:szCs w:val="28"/>
        </w:rPr>
      </w:pPr>
      <w:r>
        <w:rPr>
          <w:rFonts w:ascii="Arial" w:hAnsi="Arial" w:cs="Arial" w:hint="eastAsia"/>
          <w:color w:val="000000"/>
          <w:sz w:val="28"/>
          <w:szCs w:val="28"/>
        </w:rPr>
        <w:t>九</w:t>
      </w:r>
      <w:r w:rsidR="003C48C1" w:rsidRPr="00A026DC">
        <w:rPr>
          <w:rFonts w:ascii="Arial" w:hAnsi="Arial" w:cs="Arial" w:hint="eastAsia"/>
          <w:color w:val="000000"/>
          <w:sz w:val="28"/>
          <w:szCs w:val="28"/>
        </w:rPr>
        <w:t>、</w:t>
      </w:r>
      <w:r w:rsidR="003C48C1" w:rsidRPr="00A026DC">
        <w:rPr>
          <w:rFonts w:ascii="Arial" w:hAnsi="Arial" w:cs="Arial"/>
          <w:color w:val="000000"/>
          <w:sz w:val="28"/>
          <w:szCs w:val="28"/>
        </w:rPr>
        <w:t>最高限价：</w:t>
      </w:r>
      <w:r w:rsidR="003C48C1" w:rsidRPr="00A026DC">
        <w:rPr>
          <w:rFonts w:ascii="Arial" w:hAnsi="Arial" w:cs="Arial" w:hint="eastAsia"/>
          <w:color w:val="000000"/>
          <w:sz w:val="28"/>
          <w:szCs w:val="28"/>
        </w:rPr>
        <w:t>预算价</w:t>
      </w:r>
      <w:r w:rsidR="002D5275">
        <w:rPr>
          <w:rFonts w:ascii="Arial" w:hAnsi="Arial" w:cs="Arial" w:hint="eastAsia"/>
          <w:color w:val="000000"/>
          <w:sz w:val="28"/>
          <w:szCs w:val="28"/>
        </w:rPr>
        <w:t xml:space="preserve">   </w:t>
      </w:r>
      <w:r w:rsidR="003C48C1" w:rsidRPr="00A026DC">
        <w:rPr>
          <w:rFonts w:ascii="Arial" w:hAnsi="Arial" w:cs="Arial" w:hint="eastAsia"/>
          <w:color w:val="000000"/>
          <w:sz w:val="28"/>
          <w:szCs w:val="28"/>
        </w:rPr>
        <w:t>元</w:t>
      </w:r>
      <w:r w:rsidR="00C6221E">
        <w:rPr>
          <w:rFonts w:ascii="Arial" w:hAnsi="Arial" w:cs="Arial" w:hint="eastAsia"/>
          <w:color w:val="000000"/>
          <w:sz w:val="28"/>
          <w:szCs w:val="28"/>
        </w:rPr>
        <w:t>/</w:t>
      </w:r>
      <w:r w:rsidR="00C6221E">
        <w:rPr>
          <w:rFonts w:ascii="Arial" w:hAnsi="Arial" w:cs="Arial" w:hint="eastAsia"/>
          <w:color w:val="000000"/>
          <w:sz w:val="28"/>
          <w:szCs w:val="28"/>
        </w:rPr>
        <w:t>年</w:t>
      </w:r>
      <w:r w:rsidR="003C48C1" w:rsidRPr="00A026DC">
        <w:rPr>
          <w:rFonts w:ascii="Arial" w:hAnsi="Arial" w:cs="Arial" w:hint="eastAsia"/>
          <w:color w:val="000000"/>
          <w:sz w:val="28"/>
          <w:szCs w:val="28"/>
        </w:rPr>
        <w:t>，</w:t>
      </w:r>
      <w:r w:rsidR="003C48C1" w:rsidRPr="00A026DC">
        <w:rPr>
          <w:rFonts w:ascii="Arial" w:hAnsi="Arial" w:cs="Arial"/>
          <w:color w:val="000000"/>
          <w:sz w:val="28"/>
          <w:szCs w:val="28"/>
        </w:rPr>
        <w:t>投标报价超过采购预算的为无效投标。</w:t>
      </w:r>
      <w:r w:rsidR="003C48C1" w:rsidRPr="00A026DC">
        <w:rPr>
          <w:rFonts w:ascii="Arial" w:hAnsi="Arial" w:cs="Arial" w:hint="eastAsia"/>
          <w:color w:val="000000"/>
          <w:sz w:val="28"/>
          <w:szCs w:val="28"/>
        </w:rPr>
        <w:t>工程合同采用单价报价形式</w:t>
      </w:r>
      <w:r w:rsidR="0028693C">
        <w:rPr>
          <w:rFonts w:ascii="Arial" w:hAnsi="Arial" w:cs="Arial" w:hint="eastAsia"/>
          <w:color w:val="000000"/>
          <w:sz w:val="28"/>
          <w:szCs w:val="28"/>
        </w:rPr>
        <w:t>，</w:t>
      </w:r>
      <w:r w:rsidR="0028693C" w:rsidRPr="00F11DD1">
        <w:rPr>
          <w:rFonts w:ascii="Arial" w:hAnsi="Arial" w:cs="Arial" w:hint="eastAsia"/>
          <w:color w:val="000000"/>
          <w:sz w:val="28"/>
          <w:szCs w:val="28"/>
        </w:rPr>
        <w:t>工程量据实结算</w:t>
      </w:r>
      <w:r w:rsidR="0028693C">
        <w:rPr>
          <w:rFonts w:ascii="Arial" w:hAnsi="Arial" w:cs="Arial" w:hint="eastAsia"/>
          <w:color w:val="000000"/>
          <w:sz w:val="28"/>
          <w:szCs w:val="28"/>
        </w:rPr>
        <w:t>。</w:t>
      </w:r>
      <w:r w:rsidR="003C48C1" w:rsidRPr="00A026DC">
        <w:rPr>
          <w:rFonts w:ascii="Arial" w:hAnsi="Arial" w:cs="Arial" w:hint="eastAsia"/>
          <w:color w:val="000000"/>
          <w:sz w:val="28"/>
          <w:szCs w:val="28"/>
        </w:rPr>
        <w:t>报价包含清洗消毒、检测、人工、利润、税金、政策性文件规定的一切费用。</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十、</w:t>
      </w:r>
      <w:r w:rsidR="00906910">
        <w:rPr>
          <w:rFonts w:ascii="Arial" w:hAnsi="Arial" w:cs="Arial" w:hint="eastAsia"/>
          <w:color w:val="000000"/>
          <w:sz w:val="28"/>
          <w:szCs w:val="28"/>
        </w:rPr>
        <w:t>技术</w:t>
      </w:r>
      <w:r w:rsidRPr="00A026DC">
        <w:rPr>
          <w:rFonts w:ascii="Arial" w:hAnsi="Arial" w:cs="Arial" w:hint="eastAsia"/>
          <w:color w:val="000000"/>
          <w:sz w:val="28"/>
          <w:szCs w:val="28"/>
        </w:rPr>
        <w:t>要求</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1</w:t>
      </w:r>
      <w:r w:rsidRPr="00A026DC">
        <w:rPr>
          <w:rFonts w:ascii="Arial" w:hAnsi="Arial" w:cs="Arial" w:hint="eastAsia"/>
          <w:color w:val="000000"/>
          <w:sz w:val="28"/>
          <w:szCs w:val="28"/>
        </w:rPr>
        <w:t>、现场检查与准备</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专业清洗机构应查阅集中空调系统有关技术资料，对需要清洗的集中空调系统进行现场勘察和检查，确定适宜的清洁工具、设备和工作流程。并根据集中空调系统的情况和本标准的技术要求，制定详细的清洗工作计划和清洗操作规程。</w:t>
      </w:r>
    </w:p>
    <w:p w:rsidR="003C48C1" w:rsidRPr="00A026DC" w:rsidRDefault="003C48C1" w:rsidP="00906910">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竞标人须根据现场实际情况提供清洗方案和清洗进度计划，按规范要求施工。清洗方案中应含有清洗前准备工作、清洗流程、管道清洗及末端设备清洗步骤、清洗安全注意事项、清洗人员组织架构、清洗工器具简介及清洗施工工期。</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2</w:t>
      </w:r>
      <w:r w:rsidRPr="00A026DC">
        <w:rPr>
          <w:rFonts w:ascii="Arial" w:hAnsi="Arial" w:cs="Arial" w:hint="eastAsia"/>
          <w:color w:val="000000"/>
          <w:sz w:val="28"/>
          <w:szCs w:val="28"/>
        </w:rPr>
        <w:t>、风管清洗</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金属材质内表面风管的清洗，应使用可以进入风管内并能够正常工作的清洗设备和连接在风管开口处且能够在清洗断面保持足够风速的捕集装置，将风管内的颗粒物、微生物有效地清除下来并输送到捕集装置中，严禁操作人员进入风管内进行人工清洗。</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风管的清洗工作应分段、分区域进行，清洗工作段的长度应保证清洗时风管内污染物不外逸．并在风管清洗工作段与非工作段之间采取气囊密封、在进行清洗的风管与相连通的室内区域之间保持压力梯度等有效隔离</w:t>
      </w:r>
      <w:r w:rsidRPr="00A026DC">
        <w:rPr>
          <w:rFonts w:ascii="Arial" w:hAnsi="Arial" w:cs="Arial" w:hint="eastAsia"/>
          <w:color w:val="000000"/>
          <w:sz w:val="28"/>
          <w:szCs w:val="28"/>
        </w:rPr>
        <w:lastRenderedPageBreak/>
        <w:t>空气措施。</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hint="eastAsia"/>
          <w:color w:val="000000"/>
          <w:sz w:val="28"/>
          <w:szCs w:val="28"/>
        </w:rPr>
        <w:t>、部件清洗</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color w:val="000000"/>
          <w:sz w:val="28"/>
          <w:szCs w:val="28"/>
        </w:rPr>
        <w:t>.1</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清洗原则</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采用专用工具、器械对部件进行清洗，清洗后的部件均应满足有关标准的要求。部件可直接进行清洗或拆卸后进行清洗，清洗后拆卸的部件应恢复到原来所在位置，可调节部件应恢复到原来的调节位置。</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3</w:t>
      </w:r>
      <w:r w:rsidRPr="00A026DC">
        <w:rPr>
          <w:rFonts w:ascii="Arial" w:hAnsi="Arial" w:cs="Arial"/>
          <w:color w:val="000000"/>
          <w:sz w:val="28"/>
          <w:szCs w:val="28"/>
        </w:rPr>
        <w:t>.2 </w:t>
      </w:r>
      <w:r w:rsidRPr="00A026DC">
        <w:rPr>
          <w:rFonts w:ascii="Arial" w:hAnsi="Arial" w:cs="Arial" w:hint="eastAsia"/>
          <w:color w:val="000000"/>
          <w:sz w:val="28"/>
          <w:szCs w:val="28"/>
        </w:rPr>
        <w:t>清洗方法</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3</w:t>
      </w:r>
      <w:r w:rsidRPr="00A026DC">
        <w:rPr>
          <w:rFonts w:ascii="Arial" w:hAnsi="Arial" w:cs="Arial"/>
          <w:color w:val="000000"/>
          <w:sz w:val="28"/>
          <w:szCs w:val="28"/>
        </w:rPr>
        <w:t>.2.1  </w:t>
      </w:r>
      <w:r w:rsidRPr="00A026DC">
        <w:rPr>
          <w:rFonts w:ascii="Arial" w:hAnsi="Arial" w:cs="Arial" w:hint="eastAsia"/>
          <w:color w:val="000000"/>
          <w:sz w:val="28"/>
          <w:szCs w:val="28"/>
        </w:rPr>
        <w:t>空气处理机组、新风机组等清洗：机组等的清洗主要包括风机、换热器、过滤器（网）、加湿（除湿器）、箱体、混风箱、风口等与处理（输送）空气相接触的表面，可使用负压吸尘机去除部件表面污染物的干式清洗方式，亦可使用带有一定压力的清水或中性清洗剂配合专用工具清除部件表面污染物的湿式清洗方式，必要时应联合使用干式和湿式清洗方式。</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color w:val="000000"/>
          <w:sz w:val="28"/>
          <w:szCs w:val="28"/>
        </w:rPr>
        <w:t>.2.2  </w:t>
      </w:r>
      <w:r w:rsidRPr="00A026DC">
        <w:rPr>
          <w:rFonts w:ascii="Arial" w:hAnsi="Arial" w:cs="Arial" w:hint="eastAsia"/>
          <w:color w:val="000000"/>
          <w:sz w:val="28"/>
          <w:szCs w:val="28"/>
        </w:rPr>
        <w:t>风机盘管清洗：风机盘管的清洗主要包括风机叶轮、换热器表面和冷凝水盘等，宜采用湿式清洗方式。湿式清洗时首先要疏通排水管或采取有效收集措施，当发现盘管组件不能有效清洗时，应拆卸后进行清洗。</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4</w:t>
      </w:r>
      <w:r w:rsidRPr="00A026DC">
        <w:rPr>
          <w:rFonts w:ascii="Arial" w:hAnsi="Arial" w:cs="Arial" w:hint="eastAsia"/>
          <w:color w:val="000000"/>
          <w:sz w:val="28"/>
          <w:szCs w:val="28"/>
        </w:rPr>
        <w:t>、清洗作业过程中的污染物控制</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清洗过程中应采取风管内部保持负压、作业区隔离、覆盖、清除的污物妥善收集等有效控制措施，防止集中空调系统内的污染物散布到非清洗工作区域。</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5</w:t>
      </w:r>
      <w:r w:rsidRPr="00A026DC">
        <w:rPr>
          <w:rFonts w:ascii="Arial" w:hAnsi="Arial" w:cs="Arial" w:hint="eastAsia"/>
          <w:color w:val="000000"/>
          <w:sz w:val="28"/>
          <w:szCs w:val="28"/>
        </w:rPr>
        <w:t>、作业出入口</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清洗机构可通过集中空渊系统风管不同部位原有的清洗（检修）口出入设备，进行相应的清洗与检查工作。必要时可切割其他清洗口，并保证清洗作业后将其密封处理并</w:t>
      </w:r>
      <w:r w:rsidRPr="00A026DC">
        <w:rPr>
          <w:rFonts w:ascii="Arial" w:hAnsi="Arial" w:cs="Arial"/>
          <w:color w:val="000000"/>
          <w:sz w:val="28"/>
          <w:szCs w:val="28"/>
        </w:rPr>
        <w:t xml:space="preserve"> </w:t>
      </w:r>
      <w:r w:rsidRPr="00A026DC">
        <w:rPr>
          <w:rFonts w:ascii="Arial" w:hAnsi="Arial" w:cs="Arial" w:hint="eastAsia"/>
          <w:color w:val="000000"/>
          <w:sz w:val="28"/>
          <w:szCs w:val="28"/>
        </w:rPr>
        <w:t>达到防火要求。切割的清洗口密封分为可开启式清洗门和固定式嵌板两种，其使用的材料和结构应不导致空凋系统强度与功能的降低。</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w:t>
      </w:r>
      <w:r w:rsidRPr="00A026DC">
        <w:rPr>
          <w:rFonts w:ascii="Arial" w:hAnsi="Arial" w:cs="Arial" w:hint="eastAsia"/>
          <w:color w:val="000000"/>
          <w:sz w:val="28"/>
          <w:szCs w:val="28"/>
        </w:rPr>
        <w:t>、消毒技术要求</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6.1</w:t>
      </w:r>
      <w:r w:rsidRPr="00A026DC">
        <w:rPr>
          <w:rFonts w:ascii="Arial" w:hAnsi="Arial" w:cs="Arial"/>
          <w:color w:val="000000"/>
          <w:sz w:val="28"/>
          <w:szCs w:val="28"/>
        </w:rPr>
        <w:t> </w:t>
      </w:r>
      <w:r w:rsidRPr="00A026DC">
        <w:rPr>
          <w:rFonts w:ascii="Arial" w:hAnsi="Arial" w:cs="Arial" w:hint="eastAsia"/>
          <w:color w:val="000000"/>
          <w:sz w:val="28"/>
          <w:szCs w:val="28"/>
        </w:rPr>
        <w:t>消毒时机</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必要时应对集中空调系统的风管、设备、部件进行消毒处理。</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lastRenderedPageBreak/>
        <w:t>6.2</w:t>
      </w:r>
      <w:r w:rsidRPr="00A026DC">
        <w:rPr>
          <w:rFonts w:ascii="Arial" w:hAnsi="Arial" w:cs="Arial"/>
          <w:color w:val="000000"/>
          <w:sz w:val="28"/>
          <w:szCs w:val="28"/>
        </w:rPr>
        <w:t> </w:t>
      </w:r>
      <w:r w:rsidRPr="00A026DC">
        <w:rPr>
          <w:rFonts w:ascii="Arial" w:hAnsi="Arial" w:cs="Arial" w:hint="eastAsia"/>
          <w:color w:val="000000"/>
          <w:sz w:val="28"/>
          <w:szCs w:val="28"/>
        </w:rPr>
        <w:t>风管消毒方法</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风管应先清洗，后消毒。可采用化学消毒剂喷雾消毒，金属管壁首选季铵盐类消毒剂，非金属管壁首选过氧化物类消毒剂。</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6.3</w:t>
      </w:r>
      <w:r w:rsidRPr="00A026DC">
        <w:rPr>
          <w:rFonts w:ascii="Arial" w:hAnsi="Arial" w:cs="Arial"/>
          <w:color w:val="000000"/>
          <w:sz w:val="28"/>
          <w:szCs w:val="28"/>
        </w:rPr>
        <w:t> </w:t>
      </w:r>
      <w:r w:rsidRPr="00A026DC">
        <w:rPr>
          <w:rFonts w:ascii="Arial" w:hAnsi="Arial" w:cs="Arial" w:hint="eastAsia"/>
          <w:color w:val="000000"/>
          <w:sz w:val="28"/>
          <w:szCs w:val="28"/>
        </w:rPr>
        <w:t>部件消毒方法</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w:t>
      </w:r>
      <w:r w:rsidRPr="00A026DC">
        <w:rPr>
          <w:rFonts w:ascii="Arial" w:hAnsi="Arial" w:cs="Arial"/>
          <w:color w:val="000000"/>
          <w:sz w:val="28"/>
          <w:szCs w:val="28"/>
        </w:rPr>
        <w:t>.3.</w:t>
      </w:r>
      <w:r w:rsidRPr="00A026DC">
        <w:rPr>
          <w:rFonts w:ascii="Arial" w:hAnsi="Arial" w:cs="Arial" w:hint="eastAsia"/>
          <w:color w:val="000000"/>
          <w:sz w:val="28"/>
          <w:szCs w:val="28"/>
        </w:rPr>
        <w:t xml:space="preserve">1  </w:t>
      </w:r>
      <w:r w:rsidRPr="00A026DC">
        <w:rPr>
          <w:rFonts w:ascii="Arial" w:hAnsi="Arial" w:cs="Arial" w:hint="eastAsia"/>
          <w:color w:val="000000"/>
          <w:sz w:val="28"/>
          <w:szCs w:val="28"/>
        </w:rPr>
        <w:t>过滤网、过滤器、冷凝水盘消毒过滤网、过滤器、冷凝水盘应先清洗，后消毒，采用浸泡消毒方法，部件过大不易浸泡时可采用擦拭或喷雾消毒方法，重复使用的部件首选季铵盐类消毒剂，不再重复使用的部件首选过氧化物类消毒剂。</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6.3.2</w:t>
      </w:r>
      <w:r w:rsidRPr="00A026DC">
        <w:rPr>
          <w:rFonts w:ascii="Arial" w:hAnsi="Arial" w:cs="Arial"/>
          <w:color w:val="000000"/>
          <w:sz w:val="28"/>
          <w:szCs w:val="28"/>
        </w:rPr>
        <w:t xml:space="preserve">  </w:t>
      </w:r>
      <w:r w:rsidRPr="00A026DC">
        <w:rPr>
          <w:rFonts w:ascii="Arial" w:hAnsi="Arial" w:cs="Arial" w:hint="eastAsia"/>
          <w:color w:val="000000"/>
          <w:sz w:val="28"/>
          <w:szCs w:val="28"/>
        </w:rPr>
        <w:t>净化器、风口、空气处理机组、表冷器、加热（湿）器消毒净化器、风口、空气处理杌组、表冷器、加热（湿）器的消毒首选季铵盐类消毒剂，应先清洗，后消毒，采用擦拭或喷雾消毒方法。</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6.3.3</w:t>
      </w:r>
      <w:r w:rsidRPr="00A026DC">
        <w:rPr>
          <w:rFonts w:ascii="Arial" w:hAnsi="Arial" w:cs="Arial"/>
          <w:color w:val="000000"/>
          <w:sz w:val="28"/>
          <w:szCs w:val="28"/>
        </w:rPr>
        <w:t> </w:t>
      </w:r>
      <w:r w:rsidRPr="00A026DC">
        <w:rPr>
          <w:rFonts w:ascii="Arial" w:hAnsi="Arial" w:cs="Arial" w:hint="eastAsia"/>
          <w:color w:val="000000"/>
          <w:sz w:val="28"/>
          <w:szCs w:val="28"/>
        </w:rPr>
        <w:t>冷凝水消毒</w:t>
      </w:r>
      <w:r w:rsidRPr="00A026DC">
        <w:rPr>
          <w:rFonts w:ascii="Arial" w:hAnsi="Arial" w:cs="Arial"/>
          <w:color w:val="000000"/>
          <w:sz w:val="28"/>
          <w:szCs w:val="28"/>
        </w:rPr>
        <w:t xml:space="preserve">  </w:t>
      </w:r>
      <w:r w:rsidRPr="00A026DC">
        <w:rPr>
          <w:rFonts w:ascii="Arial" w:hAnsi="Arial" w:cs="Arial" w:hint="eastAsia"/>
          <w:color w:val="000000"/>
          <w:sz w:val="28"/>
          <w:szCs w:val="28"/>
        </w:rPr>
        <w:t>在冷凝水中加入消毒剂作用一定时间后排放，首选含氯消毒剂。</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7</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清洗、消毒效果检验</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集中空调系统清洗、消毒后</w:t>
      </w:r>
      <w:r w:rsidRPr="00A026DC">
        <w:rPr>
          <w:rFonts w:ascii="Arial" w:hAnsi="Arial" w:cs="Arial"/>
          <w:color w:val="000000"/>
          <w:sz w:val="28"/>
          <w:szCs w:val="28"/>
        </w:rPr>
        <w:t>7</w:t>
      </w:r>
      <w:r w:rsidRPr="00A026DC">
        <w:rPr>
          <w:rFonts w:ascii="Arial" w:hAnsi="Arial" w:cs="Arial" w:hint="eastAsia"/>
          <w:color w:val="000000"/>
          <w:sz w:val="28"/>
          <w:szCs w:val="28"/>
        </w:rPr>
        <w:t>日内，</w:t>
      </w:r>
      <w:r w:rsidR="00846D59" w:rsidRPr="00A026DC">
        <w:rPr>
          <w:rFonts w:ascii="Arial" w:hAnsi="Arial" w:cs="Arial" w:hint="eastAsia"/>
          <w:color w:val="000000"/>
          <w:sz w:val="28"/>
          <w:szCs w:val="28"/>
        </w:rPr>
        <w:t>由具备资质的第三方机构提供合格的检测报告</w:t>
      </w:r>
      <w:r w:rsidR="00846D59">
        <w:rPr>
          <w:rFonts w:ascii="Arial" w:hAnsi="Arial" w:cs="Arial" w:hint="eastAsia"/>
          <w:color w:val="000000"/>
          <w:sz w:val="28"/>
          <w:szCs w:val="28"/>
        </w:rPr>
        <w:t>，</w:t>
      </w:r>
      <w:r w:rsidRPr="00A026DC">
        <w:rPr>
          <w:rFonts w:ascii="Arial" w:hAnsi="Arial" w:cs="Arial" w:hint="eastAsia"/>
          <w:color w:val="000000"/>
          <w:sz w:val="28"/>
          <w:szCs w:val="28"/>
        </w:rPr>
        <w:t>由经培训合格的检验人员按照有关卫生要求进行检验，不具备检验能力的可以委托检验。</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8</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清洗效果的影像资料</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集中空调系统清洗后，应将所有清洗过程制成影像资料，影像资料中应有区分不同清洗区域的标识。影像资料提交采购方。</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9</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安全措施</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专业清洗机构应遵守有关的安全规定制定安全制度，清洗现场应设置安全员，加强清洗施工人员的个人防护，采取有效措施保证清洗施工人员及建筑物内人员的安全，并保护好环境。</w:t>
      </w:r>
      <w:r w:rsidRPr="00A026DC">
        <w:rPr>
          <w:rFonts w:ascii="Arial" w:hAnsi="Arial" w:cs="Arial"/>
          <w:color w:val="000000"/>
          <w:sz w:val="28"/>
          <w:szCs w:val="28"/>
        </w:rPr>
        <w:t>中标人</w:t>
      </w:r>
      <w:r w:rsidRPr="00A026DC">
        <w:rPr>
          <w:rFonts w:ascii="Arial" w:hAnsi="Arial" w:cs="Arial" w:hint="eastAsia"/>
          <w:color w:val="000000"/>
          <w:sz w:val="28"/>
          <w:szCs w:val="28"/>
        </w:rPr>
        <w:t>在施工过程中，负责落实现场安全防护措施，保证作业安全。投标方施工人员作业过程中发生设备损坏及一切工伤伤亡事故均由</w:t>
      </w:r>
      <w:r w:rsidRPr="00A026DC">
        <w:rPr>
          <w:rFonts w:ascii="Arial" w:hAnsi="Arial" w:cs="Arial"/>
          <w:color w:val="000000"/>
          <w:sz w:val="28"/>
          <w:szCs w:val="28"/>
        </w:rPr>
        <w:t>中标人</w:t>
      </w:r>
      <w:r w:rsidRPr="00A026DC">
        <w:rPr>
          <w:rFonts w:ascii="Arial" w:hAnsi="Arial" w:cs="Arial" w:hint="eastAsia"/>
          <w:color w:val="000000"/>
          <w:sz w:val="28"/>
          <w:szCs w:val="28"/>
        </w:rPr>
        <w:t>承担责任。</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10</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污物处理</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从集中空调系统的风管清除出来的所有污物均应妥善保存，积尘使用含氯消毒剂直接浇洒致其完全湿润后按普通垃圾处理，其他污染物按有</w:t>
      </w:r>
      <w:r w:rsidRPr="00A026DC">
        <w:rPr>
          <w:rFonts w:ascii="Arial" w:hAnsi="Arial" w:cs="Arial" w:hint="eastAsia"/>
          <w:color w:val="000000"/>
          <w:sz w:val="28"/>
          <w:szCs w:val="28"/>
        </w:rPr>
        <w:lastRenderedPageBreak/>
        <w:t>关规定进行处理。</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11</w:t>
      </w:r>
      <w:r w:rsidRPr="00A026DC">
        <w:rPr>
          <w:rFonts w:ascii="Arial" w:hAnsi="Arial" w:cs="Arial" w:hint="eastAsia"/>
          <w:color w:val="000000"/>
          <w:sz w:val="28"/>
          <w:szCs w:val="28"/>
        </w:rPr>
        <w:t>、施工单位在施工期间保证设备的正常运行，如因清洗原因造成的设备故障，需在现场负责解决问题，并承担赔偿责任。</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12</w:t>
      </w:r>
      <w:r w:rsidRPr="00A026DC">
        <w:rPr>
          <w:rFonts w:ascii="Arial" w:hAnsi="Arial" w:cs="Arial" w:hint="eastAsia"/>
          <w:color w:val="000000"/>
          <w:sz w:val="28"/>
          <w:szCs w:val="28"/>
        </w:rPr>
        <w:t>、清洗施工期间需保证病区正常运行，最小化对病区的污染及影响。</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13</w:t>
      </w:r>
      <w:r w:rsidRPr="00A026DC">
        <w:rPr>
          <w:rFonts w:ascii="Arial" w:hAnsi="Arial" w:cs="Arial" w:hint="eastAsia"/>
          <w:color w:val="000000"/>
          <w:sz w:val="28"/>
          <w:szCs w:val="28"/>
        </w:rPr>
        <w:t>、清洗完毕后，施工单位需免费提供检测报告（保证达到国家对公共场所通风</w:t>
      </w:r>
      <w:r w:rsidR="008C3648">
        <w:rPr>
          <w:rFonts w:ascii="Arial" w:hAnsi="Arial" w:cs="Arial" w:hint="eastAsia"/>
          <w:color w:val="000000"/>
          <w:sz w:val="28"/>
          <w:szCs w:val="28"/>
        </w:rPr>
        <w:t>系统</w:t>
      </w:r>
      <w:r w:rsidRPr="00A026DC">
        <w:rPr>
          <w:rFonts w:ascii="Arial" w:hAnsi="Arial" w:cs="Arial" w:hint="eastAsia"/>
          <w:color w:val="000000"/>
          <w:sz w:val="28"/>
          <w:szCs w:val="28"/>
        </w:rPr>
        <w:t>的相关标准）。</w:t>
      </w:r>
    </w:p>
    <w:p w:rsidR="003C48C1" w:rsidRPr="00A026DC" w:rsidRDefault="007F795F" w:rsidP="003C48C1">
      <w:pPr>
        <w:snapToGrid w:val="0"/>
        <w:spacing w:line="480" w:lineRule="exact"/>
        <w:contextualSpacing/>
        <w:rPr>
          <w:rFonts w:ascii="Arial" w:hAnsi="Arial" w:cs="Arial"/>
          <w:color w:val="000000"/>
          <w:sz w:val="28"/>
          <w:szCs w:val="28"/>
        </w:rPr>
      </w:pPr>
      <w:r>
        <w:rPr>
          <w:rFonts w:ascii="Arial" w:hAnsi="Arial" w:cs="Arial" w:hint="eastAsia"/>
          <w:color w:val="000000"/>
          <w:sz w:val="28"/>
          <w:szCs w:val="28"/>
        </w:rPr>
        <w:t>十一</w:t>
      </w:r>
      <w:r w:rsidR="003C48C1" w:rsidRPr="00A026DC">
        <w:rPr>
          <w:rFonts w:ascii="Arial" w:hAnsi="Arial" w:cs="Arial" w:hint="eastAsia"/>
          <w:color w:val="000000"/>
          <w:sz w:val="28"/>
          <w:szCs w:val="28"/>
        </w:rPr>
        <w:t>、清洗质量需满足但不限于以下标准规范：</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《空调通风系统清洗规范》</w:t>
      </w:r>
      <w:r w:rsidRPr="00A026DC">
        <w:rPr>
          <w:rFonts w:ascii="Arial" w:hAnsi="Arial" w:cs="Arial" w:hint="eastAsia"/>
          <w:color w:val="000000"/>
          <w:sz w:val="28"/>
          <w:szCs w:val="28"/>
        </w:rPr>
        <w:t>(GB19210</w:t>
      </w:r>
      <w:r w:rsidRPr="00A026DC">
        <w:rPr>
          <w:rFonts w:ascii="Arial" w:hAnsi="Arial" w:cs="Arial" w:hint="eastAsia"/>
          <w:color w:val="000000"/>
          <w:sz w:val="28"/>
          <w:szCs w:val="28"/>
        </w:rPr>
        <w:t>—</w:t>
      </w:r>
      <w:r w:rsidRPr="00A026DC">
        <w:rPr>
          <w:rFonts w:ascii="Arial" w:hAnsi="Arial" w:cs="Arial" w:hint="eastAsia"/>
          <w:color w:val="000000"/>
          <w:sz w:val="28"/>
          <w:szCs w:val="28"/>
        </w:rPr>
        <w:t>200</w:t>
      </w:r>
      <w:r w:rsidRPr="00A026DC">
        <w:rPr>
          <w:rFonts w:ascii="Arial" w:hAnsi="Arial" w:cs="Arial"/>
          <w:color w:val="000000"/>
          <w:sz w:val="28"/>
          <w:szCs w:val="28"/>
        </w:rPr>
        <w:t>3</w:t>
      </w:r>
      <w:r w:rsidRPr="00A026DC">
        <w:rPr>
          <w:rFonts w:ascii="Arial" w:hAnsi="Arial" w:cs="Arial" w:hint="eastAsia"/>
          <w:color w:val="000000"/>
          <w:sz w:val="28"/>
          <w:szCs w:val="28"/>
        </w:rPr>
        <w:t>)</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《通风与空调工程施工及验收规范》（</w:t>
      </w:r>
      <w:r w:rsidRPr="00A026DC">
        <w:rPr>
          <w:rFonts w:ascii="Arial" w:hAnsi="Arial" w:cs="Arial" w:hint="eastAsia"/>
          <w:color w:val="000000"/>
          <w:sz w:val="28"/>
          <w:szCs w:val="28"/>
        </w:rPr>
        <w:t>GB50243-2016</w:t>
      </w:r>
      <w:r w:rsidRPr="00A026DC">
        <w:rPr>
          <w:rFonts w:ascii="Arial" w:hAnsi="Arial" w:cs="Arial" w:hint="eastAsia"/>
          <w:color w:val="000000"/>
          <w:sz w:val="28"/>
          <w:szCs w:val="28"/>
        </w:rPr>
        <w:t>）</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《公共场所集中空调通风系统清洗消毒规范》（卫生部</w:t>
      </w:r>
      <w:r w:rsidRPr="00A026DC">
        <w:rPr>
          <w:rFonts w:ascii="Arial" w:hAnsi="Arial" w:cs="Arial"/>
          <w:color w:val="000000"/>
          <w:sz w:val="28"/>
          <w:szCs w:val="28"/>
        </w:rPr>
        <w:t>WS/T 396—2012</w:t>
      </w:r>
      <w:r w:rsidRPr="00A026DC">
        <w:rPr>
          <w:rFonts w:ascii="Arial" w:hAnsi="Arial" w:cs="Arial" w:hint="eastAsia"/>
          <w:color w:val="000000"/>
          <w:sz w:val="28"/>
          <w:szCs w:val="28"/>
        </w:rPr>
        <w:t>）</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《公共场所集中空调通风系统卫生规范》（</w:t>
      </w:r>
      <w:r w:rsidRPr="00A026DC">
        <w:rPr>
          <w:rFonts w:ascii="Arial" w:hAnsi="Arial" w:cs="Arial" w:hint="eastAsia"/>
          <w:color w:val="000000"/>
          <w:sz w:val="28"/>
          <w:szCs w:val="28"/>
        </w:rPr>
        <w:t>WS 394-2012</w:t>
      </w:r>
      <w:r w:rsidRPr="00A026DC">
        <w:rPr>
          <w:rFonts w:ascii="Arial" w:hAnsi="Arial" w:cs="Arial" w:hint="eastAsia"/>
          <w:color w:val="000000"/>
          <w:sz w:val="28"/>
          <w:szCs w:val="28"/>
        </w:rPr>
        <w:t>）</w:t>
      </w:r>
    </w:p>
    <w:p w:rsidR="003C48C1"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《公共场所集中空调通风系统卫生学评价规范》（卫生部</w:t>
      </w:r>
      <w:r w:rsidRPr="00A026DC">
        <w:rPr>
          <w:rFonts w:ascii="Arial" w:hAnsi="Arial" w:cs="Arial" w:hint="eastAsia"/>
          <w:color w:val="000000"/>
          <w:sz w:val="28"/>
          <w:szCs w:val="28"/>
        </w:rPr>
        <w:t xml:space="preserve"> WS/T 395-2012</w:t>
      </w:r>
      <w:r w:rsidRPr="00A026DC">
        <w:rPr>
          <w:rFonts w:ascii="Arial" w:hAnsi="Arial" w:cs="Arial" w:hint="eastAsia"/>
          <w:color w:val="000000"/>
          <w:sz w:val="28"/>
          <w:szCs w:val="28"/>
        </w:rPr>
        <w:t>）</w:t>
      </w:r>
    </w:p>
    <w:p w:rsidR="00906910" w:rsidRPr="00A026DC" w:rsidRDefault="00906910" w:rsidP="00906910">
      <w:pPr>
        <w:snapToGrid w:val="0"/>
        <w:spacing w:line="480" w:lineRule="exact"/>
        <w:ind w:firstLineChars="200" w:firstLine="560"/>
        <w:contextualSpacing/>
        <w:rPr>
          <w:rFonts w:ascii="Arial" w:hAnsi="Arial" w:cs="Arial"/>
          <w:color w:val="000000"/>
          <w:sz w:val="28"/>
          <w:szCs w:val="28"/>
        </w:rPr>
      </w:pPr>
      <w:r w:rsidRPr="00906910">
        <w:rPr>
          <w:rFonts w:ascii="Arial" w:hAnsi="Arial" w:cs="Arial" w:hint="eastAsia"/>
          <w:color w:val="000000"/>
          <w:sz w:val="28"/>
          <w:szCs w:val="28"/>
        </w:rPr>
        <w:t>以上规章、标准不论有无年代号，除有特别说明的以外，均以最新有效版本为准。</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十二、付款方式：无预付款，工程全部完工验收合格并结算，检测部门出具合格的检测报告后，六个月内支付项目合同价款的</w:t>
      </w:r>
      <w:r w:rsidRPr="00A026DC">
        <w:rPr>
          <w:rFonts w:ascii="Arial" w:hAnsi="Arial" w:cs="Arial" w:hint="eastAsia"/>
          <w:color w:val="000000"/>
          <w:sz w:val="28"/>
          <w:szCs w:val="28"/>
        </w:rPr>
        <w:t>95%</w:t>
      </w:r>
      <w:r w:rsidRPr="00A026DC">
        <w:rPr>
          <w:rFonts w:ascii="Arial" w:hAnsi="Arial" w:cs="Arial" w:hint="eastAsia"/>
          <w:color w:val="000000"/>
          <w:sz w:val="28"/>
          <w:szCs w:val="28"/>
        </w:rPr>
        <w:t>；余下</w:t>
      </w:r>
      <w:r w:rsidRPr="00A026DC">
        <w:rPr>
          <w:rFonts w:ascii="Arial" w:hAnsi="Arial" w:cs="Arial" w:hint="eastAsia"/>
          <w:color w:val="000000"/>
          <w:sz w:val="28"/>
          <w:szCs w:val="28"/>
        </w:rPr>
        <w:t>5%</w:t>
      </w:r>
      <w:r w:rsidRPr="00A026DC">
        <w:rPr>
          <w:rFonts w:ascii="Arial" w:hAnsi="Arial" w:cs="Arial" w:hint="eastAsia"/>
          <w:color w:val="000000"/>
          <w:sz w:val="28"/>
          <w:szCs w:val="28"/>
        </w:rPr>
        <w:t>作为工程质量保证金，质保期满后</w:t>
      </w:r>
      <w:r w:rsidRPr="00A026DC">
        <w:rPr>
          <w:rFonts w:ascii="Arial" w:hAnsi="Arial" w:cs="Arial" w:hint="eastAsia"/>
          <w:color w:val="000000"/>
          <w:sz w:val="28"/>
          <w:szCs w:val="28"/>
        </w:rPr>
        <w:t>15</w:t>
      </w:r>
      <w:r w:rsidRPr="00A026DC">
        <w:rPr>
          <w:rFonts w:ascii="Arial" w:hAnsi="Arial" w:cs="Arial" w:hint="eastAsia"/>
          <w:color w:val="000000"/>
          <w:sz w:val="28"/>
          <w:szCs w:val="28"/>
        </w:rPr>
        <w:t>个工作日内凭发票无息返还。</w:t>
      </w:r>
    </w:p>
    <w:p w:rsidR="003C48C1" w:rsidRPr="00A026DC" w:rsidRDefault="003C48C1" w:rsidP="003C48C1">
      <w:pPr>
        <w:spacing w:line="460" w:lineRule="exact"/>
        <w:rPr>
          <w:rFonts w:ascii="Arial" w:hAnsi="Arial" w:cs="Arial"/>
          <w:color w:val="000000"/>
          <w:sz w:val="28"/>
          <w:szCs w:val="28"/>
        </w:rPr>
      </w:pPr>
    </w:p>
    <w:p w:rsidR="003C48C1" w:rsidRPr="00A026DC" w:rsidRDefault="003C48C1" w:rsidP="003C48C1">
      <w:pPr>
        <w:spacing w:line="460" w:lineRule="exact"/>
        <w:rPr>
          <w:rFonts w:ascii="Arial" w:hAnsi="Arial" w:cs="Arial"/>
          <w:color w:val="000000"/>
          <w:sz w:val="28"/>
          <w:szCs w:val="28"/>
        </w:rPr>
      </w:pPr>
    </w:p>
    <w:p w:rsidR="00326278" w:rsidRDefault="00326278" w:rsidP="003C48C1">
      <w:pPr>
        <w:widowControl/>
        <w:jc w:val="center"/>
        <w:rPr>
          <w:rFonts w:ascii="Arial" w:hAnsi="Arial" w:cs="Arial"/>
          <w:color w:val="000000"/>
          <w:sz w:val="28"/>
          <w:szCs w:val="28"/>
        </w:rPr>
      </w:pPr>
    </w:p>
    <w:p w:rsidR="003B0394" w:rsidRDefault="003B0394" w:rsidP="003C48C1">
      <w:pPr>
        <w:widowControl/>
        <w:jc w:val="center"/>
        <w:rPr>
          <w:rFonts w:ascii="Arial" w:hAnsi="Arial" w:cs="Arial"/>
          <w:color w:val="000000"/>
          <w:sz w:val="28"/>
          <w:szCs w:val="28"/>
        </w:rPr>
      </w:pPr>
    </w:p>
    <w:p w:rsidR="003B0394" w:rsidRDefault="003B0394" w:rsidP="003C48C1">
      <w:pPr>
        <w:widowControl/>
        <w:jc w:val="center"/>
        <w:rPr>
          <w:rFonts w:ascii="Arial" w:hAnsi="Arial" w:cs="Arial"/>
          <w:color w:val="000000"/>
          <w:sz w:val="28"/>
          <w:szCs w:val="28"/>
        </w:rPr>
      </w:pPr>
    </w:p>
    <w:p w:rsidR="003B0394" w:rsidRDefault="003B0394" w:rsidP="003C48C1">
      <w:pPr>
        <w:widowControl/>
        <w:jc w:val="center"/>
        <w:rPr>
          <w:rFonts w:ascii="Arial" w:hAnsi="Arial" w:cs="Arial"/>
          <w:color w:val="000000"/>
          <w:sz w:val="28"/>
          <w:szCs w:val="28"/>
        </w:rPr>
      </w:pPr>
    </w:p>
    <w:p w:rsidR="00C35077" w:rsidRDefault="00C35077" w:rsidP="003C48C1">
      <w:pPr>
        <w:widowControl/>
        <w:jc w:val="center"/>
        <w:rPr>
          <w:rFonts w:ascii="Arial" w:hAnsi="Arial" w:cs="Arial"/>
          <w:color w:val="000000"/>
          <w:sz w:val="28"/>
          <w:szCs w:val="28"/>
        </w:rPr>
      </w:pPr>
    </w:p>
    <w:p w:rsidR="00C35077" w:rsidRDefault="00C35077" w:rsidP="003C48C1">
      <w:pPr>
        <w:widowControl/>
        <w:jc w:val="center"/>
        <w:rPr>
          <w:rFonts w:ascii="Arial" w:hAnsi="Arial" w:cs="Arial"/>
          <w:color w:val="000000"/>
          <w:sz w:val="28"/>
          <w:szCs w:val="28"/>
        </w:rPr>
      </w:pPr>
    </w:p>
    <w:p w:rsidR="00C35077" w:rsidRDefault="00C35077" w:rsidP="003C48C1">
      <w:pPr>
        <w:widowControl/>
        <w:jc w:val="center"/>
        <w:rPr>
          <w:rFonts w:ascii="Arial" w:hAnsi="Arial" w:cs="Arial"/>
          <w:color w:val="000000"/>
          <w:sz w:val="28"/>
          <w:szCs w:val="28"/>
        </w:rPr>
      </w:pPr>
    </w:p>
    <w:p w:rsidR="00C35077" w:rsidRDefault="00C35077" w:rsidP="003C48C1">
      <w:pPr>
        <w:widowControl/>
        <w:jc w:val="center"/>
        <w:rPr>
          <w:rFonts w:ascii="Arial" w:hAnsi="Arial" w:cs="Arial"/>
          <w:color w:val="000000"/>
          <w:sz w:val="28"/>
          <w:szCs w:val="28"/>
        </w:rPr>
      </w:pPr>
    </w:p>
    <w:p w:rsidR="003C48C1" w:rsidRPr="00A026DC" w:rsidRDefault="003C48C1" w:rsidP="003C48C1">
      <w:pPr>
        <w:widowControl/>
        <w:jc w:val="center"/>
        <w:rPr>
          <w:rFonts w:ascii="Arial" w:hAnsi="Arial" w:cs="Arial"/>
          <w:color w:val="000000"/>
          <w:sz w:val="28"/>
          <w:szCs w:val="28"/>
        </w:rPr>
      </w:pPr>
      <w:r w:rsidRPr="00A026DC">
        <w:rPr>
          <w:rFonts w:ascii="Arial" w:hAnsi="Arial" w:cs="Arial" w:hint="eastAsia"/>
          <w:color w:val="000000"/>
          <w:sz w:val="28"/>
          <w:szCs w:val="28"/>
        </w:rPr>
        <w:lastRenderedPageBreak/>
        <w:t>广西中医药大学第一附属医院中央空调</w:t>
      </w:r>
    </w:p>
    <w:p w:rsidR="003C48C1" w:rsidRPr="00A026DC" w:rsidRDefault="003C48C1" w:rsidP="003C48C1">
      <w:pPr>
        <w:widowControl/>
        <w:jc w:val="center"/>
        <w:rPr>
          <w:rFonts w:ascii="Arial" w:hAnsi="Arial" w:cs="Arial"/>
          <w:color w:val="000000"/>
          <w:sz w:val="28"/>
          <w:szCs w:val="28"/>
        </w:rPr>
      </w:pPr>
      <w:r w:rsidRPr="00A026DC">
        <w:rPr>
          <w:rFonts w:ascii="Arial" w:hAnsi="Arial" w:cs="Arial" w:hint="eastAsia"/>
          <w:color w:val="000000"/>
          <w:sz w:val="28"/>
          <w:szCs w:val="28"/>
        </w:rPr>
        <w:t>末端设备清洗消毒服务合同</w:t>
      </w:r>
    </w:p>
    <w:p w:rsidR="003C48C1" w:rsidRPr="00A026DC" w:rsidRDefault="003C48C1" w:rsidP="003C48C1">
      <w:pPr>
        <w:adjustRightInd w:val="0"/>
        <w:snapToGrid w:val="0"/>
        <w:spacing w:line="540" w:lineRule="exact"/>
        <w:rPr>
          <w:rFonts w:ascii="Arial" w:hAnsi="Arial" w:cs="Arial"/>
          <w:color w:val="000000"/>
          <w:sz w:val="28"/>
          <w:szCs w:val="28"/>
        </w:rPr>
      </w:pPr>
    </w:p>
    <w:p w:rsidR="003C48C1" w:rsidRPr="00A026DC" w:rsidRDefault="003C48C1" w:rsidP="003C48C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甲方单位：广西中医药大学第一附属医院</w:t>
      </w:r>
    </w:p>
    <w:p w:rsidR="003C48C1" w:rsidRPr="00A026DC" w:rsidRDefault="003C48C1" w:rsidP="003C48C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施工单位：</w:t>
      </w:r>
    </w:p>
    <w:p w:rsidR="003C48C1" w:rsidRPr="00A026DC" w:rsidRDefault="003C48C1" w:rsidP="003C48C1">
      <w:pPr>
        <w:spacing w:line="460" w:lineRule="exact"/>
        <w:ind w:firstLineChars="250" w:firstLine="700"/>
        <w:rPr>
          <w:rFonts w:ascii="Arial" w:hAnsi="Arial" w:cs="Arial"/>
          <w:color w:val="000000"/>
          <w:sz w:val="28"/>
          <w:szCs w:val="28"/>
        </w:rPr>
      </w:pPr>
      <w:r w:rsidRPr="00A026DC">
        <w:rPr>
          <w:rFonts w:ascii="Arial" w:hAnsi="Arial" w:cs="Arial" w:hint="eastAsia"/>
          <w:color w:val="000000"/>
          <w:sz w:val="28"/>
          <w:szCs w:val="28"/>
        </w:rPr>
        <w:t>甲、乙双方根据《中华人民共和国合同法》、《中华人民共和国政府采购法》、《中华人民共和国招标投标法》和其他法律、法规的规定，并按照公正、平等、自愿、诚实信用的原则，同意按照以下条款和条件，签署本合同。</w:t>
      </w:r>
    </w:p>
    <w:p w:rsidR="003C48C1" w:rsidRPr="00A026DC" w:rsidRDefault="003C48C1" w:rsidP="00A026DC">
      <w:pPr>
        <w:adjustRightInd w:val="0"/>
        <w:snapToGrid w:val="0"/>
        <w:spacing w:line="540" w:lineRule="exact"/>
        <w:ind w:firstLineChars="159" w:firstLine="445"/>
        <w:rPr>
          <w:rFonts w:ascii="Arial" w:hAnsi="Arial" w:cs="Arial"/>
          <w:color w:val="000000"/>
          <w:sz w:val="28"/>
          <w:szCs w:val="28"/>
        </w:rPr>
      </w:pPr>
      <w:r w:rsidRPr="00A026DC">
        <w:rPr>
          <w:rFonts w:ascii="Arial" w:hAnsi="Arial" w:cs="Arial" w:hint="eastAsia"/>
          <w:color w:val="000000"/>
          <w:sz w:val="28"/>
          <w:szCs w:val="28"/>
        </w:rPr>
        <w:t>一、本合同由合同文本和下列文件组成</w:t>
      </w:r>
    </w:p>
    <w:p w:rsidR="003C48C1" w:rsidRPr="00A026DC" w:rsidRDefault="003C48C1" w:rsidP="003C48C1">
      <w:pPr>
        <w:adjustRightInd w:val="0"/>
        <w:snapToGrid w:val="0"/>
        <w:spacing w:line="460" w:lineRule="exact"/>
        <w:ind w:firstLine="560"/>
        <w:rPr>
          <w:rFonts w:ascii="Arial" w:hAnsi="Arial" w:cs="Arial"/>
          <w:color w:val="000000"/>
          <w:sz w:val="28"/>
          <w:szCs w:val="28"/>
        </w:rPr>
      </w:pPr>
      <w:r w:rsidRPr="00A026DC">
        <w:rPr>
          <w:rFonts w:ascii="Arial" w:hAnsi="Arial" w:cs="Arial" w:hint="eastAsia"/>
          <w:color w:val="000000"/>
          <w:sz w:val="28"/>
          <w:szCs w:val="28"/>
        </w:rPr>
        <w:t>1</w:t>
      </w:r>
      <w:r w:rsidRPr="00A026DC">
        <w:rPr>
          <w:rFonts w:ascii="Arial" w:hAnsi="Arial" w:cs="Arial" w:hint="eastAsia"/>
          <w:color w:val="000000"/>
          <w:sz w:val="28"/>
          <w:szCs w:val="28"/>
        </w:rPr>
        <w:t>、招标文件</w:t>
      </w:r>
    </w:p>
    <w:p w:rsidR="003C48C1" w:rsidRPr="00A026DC" w:rsidRDefault="003C48C1" w:rsidP="003C48C1">
      <w:pPr>
        <w:adjustRightInd w:val="0"/>
        <w:snapToGrid w:val="0"/>
        <w:spacing w:line="460" w:lineRule="exact"/>
        <w:ind w:firstLine="560"/>
        <w:rPr>
          <w:rFonts w:ascii="Arial" w:hAnsi="Arial" w:cs="Arial"/>
          <w:color w:val="000000"/>
          <w:sz w:val="28"/>
          <w:szCs w:val="28"/>
        </w:rPr>
      </w:pPr>
      <w:r w:rsidRPr="00A026DC">
        <w:rPr>
          <w:rFonts w:ascii="Arial" w:hAnsi="Arial" w:cs="Arial" w:hint="eastAsia"/>
          <w:color w:val="000000"/>
          <w:sz w:val="28"/>
          <w:szCs w:val="28"/>
        </w:rPr>
        <w:t>2</w:t>
      </w:r>
      <w:r w:rsidRPr="00A026DC">
        <w:rPr>
          <w:rFonts w:ascii="Arial" w:hAnsi="Arial" w:cs="Arial" w:hint="eastAsia"/>
          <w:color w:val="000000"/>
          <w:sz w:val="28"/>
          <w:szCs w:val="28"/>
        </w:rPr>
        <w:t>、中标单位投标文件</w:t>
      </w:r>
    </w:p>
    <w:p w:rsidR="003C48C1" w:rsidRPr="00A026DC" w:rsidRDefault="003C48C1" w:rsidP="003C48C1">
      <w:pPr>
        <w:adjustRightInd w:val="0"/>
        <w:snapToGrid w:val="0"/>
        <w:spacing w:line="460" w:lineRule="exact"/>
        <w:ind w:firstLine="560"/>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hint="eastAsia"/>
          <w:color w:val="000000"/>
          <w:sz w:val="28"/>
          <w:szCs w:val="28"/>
        </w:rPr>
        <w:t>、中标通知书</w:t>
      </w:r>
    </w:p>
    <w:p w:rsidR="003C48C1" w:rsidRPr="00A026DC" w:rsidRDefault="003C48C1" w:rsidP="003C48C1">
      <w:pPr>
        <w:adjustRightInd w:val="0"/>
        <w:snapToGrid w:val="0"/>
        <w:spacing w:line="460" w:lineRule="exact"/>
        <w:ind w:firstLine="560"/>
        <w:rPr>
          <w:rFonts w:ascii="Arial" w:hAnsi="Arial" w:cs="Arial"/>
          <w:color w:val="000000"/>
          <w:sz w:val="28"/>
          <w:szCs w:val="28"/>
        </w:rPr>
      </w:pPr>
      <w:r w:rsidRPr="00A026DC">
        <w:rPr>
          <w:rFonts w:ascii="Arial" w:hAnsi="Arial" w:cs="Arial" w:hint="eastAsia"/>
          <w:color w:val="000000"/>
          <w:sz w:val="28"/>
          <w:szCs w:val="28"/>
        </w:rPr>
        <w:t>4</w:t>
      </w:r>
      <w:r w:rsidRPr="00A026DC">
        <w:rPr>
          <w:rFonts w:ascii="Arial" w:hAnsi="Arial" w:cs="Arial" w:hint="eastAsia"/>
          <w:color w:val="000000"/>
          <w:sz w:val="28"/>
          <w:szCs w:val="28"/>
        </w:rPr>
        <w:t>、中标单位在评审过程中做出的书面澄清或承诺</w:t>
      </w:r>
    </w:p>
    <w:p w:rsidR="003C48C1" w:rsidRPr="00A026DC" w:rsidRDefault="003C48C1" w:rsidP="003C48C1">
      <w:pPr>
        <w:adjustRightInd w:val="0"/>
        <w:snapToGrid w:val="0"/>
        <w:spacing w:line="460" w:lineRule="exact"/>
        <w:ind w:firstLine="560"/>
        <w:rPr>
          <w:rFonts w:ascii="Arial" w:hAnsi="Arial" w:cs="Arial"/>
          <w:color w:val="000000"/>
          <w:sz w:val="28"/>
          <w:szCs w:val="28"/>
        </w:rPr>
      </w:pPr>
      <w:r w:rsidRPr="00A026DC">
        <w:rPr>
          <w:rFonts w:ascii="Arial" w:hAnsi="Arial" w:cs="Arial" w:hint="eastAsia"/>
          <w:color w:val="000000"/>
          <w:sz w:val="28"/>
          <w:szCs w:val="28"/>
        </w:rPr>
        <w:t>5</w:t>
      </w:r>
      <w:r w:rsidRPr="00A026DC">
        <w:rPr>
          <w:rFonts w:ascii="Arial" w:hAnsi="Arial" w:cs="Arial" w:hint="eastAsia"/>
          <w:color w:val="000000"/>
          <w:sz w:val="28"/>
          <w:szCs w:val="28"/>
        </w:rPr>
        <w:t>、本合同附件</w:t>
      </w:r>
    </w:p>
    <w:p w:rsidR="003C48C1" w:rsidRPr="00A026DC" w:rsidRDefault="003C48C1" w:rsidP="00A026DC">
      <w:pPr>
        <w:adjustRightInd w:val="0"/>
        <w:snapToGrid w:val="0"/>
        <w:spacing w:line="460" w:lineRule="exact"/>
        <w:ind w:firstLineChars="151" w:firstLine="423"/>
        <w:rPr>
          <w:rFonts w:ascii="Arial" w:hAnsi="Arial" w:cs="Arial"/>
          <w:color w:val="000000"/>
          <w:sz w:val="28"/>
          <w:szCs w:val="28"/>
        </w:rPr>
      </w:pPr>
      <w:r w:rsidRPr="00A026DC">
        <w:rPr>
          <w:rFonts w:ascii="Arial" w:hAnsi="Arial" w:cs="Arial" w:hint="eastAsia"/>
          <w:color w:val="000000"/>
          <w:sz w:val="28"/>
          <w:szCs w:val="28"/>
        </w:rPr>
        <w:t>二、项目</w:t>
      </w:r>
      <w:r w:rsidR="00E46160">
        <w:rPr>
          <w:rFonts w:ascii="Arial" w:hAnsi="Arial" w:cs="Arial" w:hint="eastAsia"/>
          <w:color w:val="000000"/>
          <w:sz w:val="28"/>
          <w:szCs w:val="28"/>
        </w:rPr>
        <w:t>内容</w:t>
      </w:r>
      <w:r w:rsidRPr="00A026DC">
        <w:rPr>
          <w:rFonts w:ascii="Arial" w:hAnsi="Arial" w:cs="Arial" w:hint="eastAsia"/>
          <w:color w:val="000000"/>
          <w:sz w:val="28"/>
          <w:szCs w:val="28"/>
        </w:rPr>
        <w:t>、数量、单价、</w:t>
      </w:r>
      <w:r w:rsidR="00E46160">
        <w:rPr>
          <w:rFonts w:ascii="Arial" w:hAnsi="Arial" w:cs="Arial" w:hint="eastAsia"/>
          <w:color w:val="000000"/>
          <w:sz w:val="28"/>
          <w:szCs w:val="28"/>
        </w:rPr>
        <w:t>项目要求</w:t>
      </w:r>
    </w:p>
    <w:p w:rsidR="003C48C1" w:rsidRPr="00A026DC" w:rsidRDefault="00B90E0F" w:rsidP="00B90E0F">
      <w:pPr>
        <w:spacing w:line="460" w:lineRule="exact"/>
        <w:ind w:firstLineChars="200" w:firstLine="560"/>
        <w:rPr>
          <w:rFonts w:ascii="Arial" w:hAnsi="Arial" w:cs="Arial"/>
          <w:color w:val="000000"/>
          <w:sz w:val="28"/>
          <w:szCs w:val="28"/>
        </w:rPr>
      </w:pPr>
      <w:r>
        <w:rPr>
          <w:rFonts w:ascii="Arial" w:hAnsi="Arial" w:cs="Arial" w:hint="eastAsia"/>
          <w:color w:val="000000"/>
          <w:sz w:val="28"/>
          <w:szCs w:val="28"/>
        </w:rPr>
        <w:t>1</w:t>
      </w:r>
      <w:r>
        <w:rPr>
          <w:rFonts w:ascii="Arial" w:hAnsi="Arial" w:cs="Arial" w:hint="eastAsia"/>
          <w:color w:val="000000"/>
          <w:sz w:val="28"/>
          <w:szCs w:val="28"/>
        </w:rPr>
        <w:t>、</w:t>
      </w:r>
      <w:r w:rsidR="003C48C1" w:rsidRPr="00A026DC">
        <w:rPr>
          <w:rFonts w:ascii="Arial" w:hAnsi="Arial" w:cs="Arial" w:hint="eastAsia"/>
          <w:color w:val="000000"/>
          <w:sz w:val="28"/>
          <w:szCs w:val="28"/>
        </w:rPr>
        <w:t>本项目为广西中医药大学第一附属医院</w:t>
      </w:r>
      <w:r w:rsidR="00607E13" w:rsidRPr="00A026DC">
        <w:rPr>
          <w:rFonts w:ascii="Arial" w:hAnsi="Arial" w:cs="Arial" w:hint="eastAsia"/>
          <w:color w:val="000000"/>
          <w:sz w:val="28"/>
          <w:szCs w:val="28"/>
        </w:rPr>
        <w:t>东葛院区</w:t>
      </w:r>
      <w:r w:rsidR="00607E13">
        <w:rPr>
          <w:rFonts w:ascii="Arial" w:hAnsi="Arial" w:cs="Arial" w:hint="eastAsia"/>
          <w:color w:val="000000"/>
          <w:sz w:val="28"/>
          <w:szCs w:val="28"/>
        </w:rPr>
        <w:t>及仙葫院区</w:t>
      </w:r>
      <w:r w:rsidR="00607E13" w:rsidRPr="00A026DC">
        <w:rPr>
          <w:rFonts w:ascii="Arial" w:hAnsi="Arial" w:cs="Arial" w:hint="eastAsia"/>
          <w:color w:val="000000"/>
          <w:sz w:val="28"/>
          <w:szCs w:val="28"/>
        </w:rPr>
        <w:t>中央空调末端设备清洗消毒</w:t>
      </w:r>
      <w:r w:rsidR="003C48C1" w:rsidRPr="00A026DC">
        <w:rPr>
          <w:rFonts w:ascii="Arial" w:hAnsi="Arial" w:cs="Arial" w:hint="eastAsia"/>
          <w:color w:val="000000"/>
          <w:sz w:val="28"/>
          <w:szCs w:val="28"/>
        </w:rPr>
        <w:t>项目。</w:t>
      </w:r>
    </w:p>
    <w:p w:rsidR="003C48C1" w:rsidRDefault="00B90E0F" w:rsidP="00B90E0F">
      <w:pPr>
        <w:spacing w:line="460" w:lineRule="exact"/>
        <w:ind w:firstLineChars="200" w:firstLine="560"/>
        <w:rPr>
          <w:rFonts w:ascii="Arial" w:hAnsi="Arial" w:cs="Arial"/>
          <w:color w:val="000000"/>
          <w:sz w:val="28"/>
          <w:szCs w:val="28"/>
        </w:rPr>
      </w:pPr>
      <w:r>
        <w:rPr>
          <w:rFonts w:ascii="Arial" w:hAnsi="Arial" w:cs="Arial" w:hint="eastAsia"/>
          <w:color w:val="000000"/>
          <w:sz w:val="28"/>
          <w:szCs w:val="28"/>
        </w:rPr>
        <w:t>2</w:t>
      </w:r>
      <w:r>
        <w:rPr>
          <w:rFonts w:ascii="Arial" w:hAnsi="Arial" w:cs="Arial" w:hint="eastAsia"/>
          <w:color w:val="000000"/>
          <w:sz w:val="28"/>
          <w:szCs w:val="28"/>
        </w:rPr>
        <w:t>、</w:t>
      </w:r>
      <w:r w:rsidR="003C48C1" w:rsidRPr="00A026DC">
        <w:rPr>
          <w:rFonts w:ascii="Arial" w:hAnsi="Arial" w:cs="Arial" w:hint="eastAsia"/>
          <w:color w:val="000000"/>
          <w:sz w:val="28"/>
          <w:szCs w:val="28"/>
        </w:rPr>
        <w:t>项目清单：</w:t>
      </w:r>
    </w:p>
    <w:p w:rsidR="00980E30" w:rsidRPr="00231FBD" w:rsidRDefault="00980E30" w:rsidP="0006540C">
      <w:pPr>
        <w:widowControl/>
        <w:shd w:val="clear" w:color="auto" w:fill="FFFFFF"/>
        <w:spacing w:beforeLines="50" w:afterLines="50" w:line="400" w:lineRule="exact"/>
        <w:jc w:val="left"/>
        <w:rPr>
          <w:rFonts w:ascii="Arial" w:hAnsi="Arial" w:cs="Arial"/>
          <w:b/>
          <w:color w:val="000000"/>
          <w:sz w:val="28"/>
          <w:szCs w:val="28"/>
        </w:rPr>
      </w:pPr>
      <w:r>
        <w:rPr>
          <w:rFonts w:ascii="Arial" w:hAnsi="Arial" w:cs="Arial" w:hint="eastAsia"/>
          <w:b/>
          <w:color w:val="000000"/>
          <w:sz w:val="28"/>
          <w:szCs w:val="28"/>
        </w:rPr>
        <w:t>（</w:t>
      </w:r>
      <w:r>
        <w:rPr>
          <w:rFonts w:ascii="Arial" w:hAnsi="Arial" w:cs="Arial" w:hint="eastAsia"/>
          <w:b/>
          <w:color w:val="000000"/>
          <w:sz w:val="28"/>
          <w:szCs w:val="28"/>
        </w:rPr>
        <w:t>1</w:t>
      </w:r>
      <w:r>
        <w:rPr>
          <w:rFonts w:ascii="Arial" w:hAnsi="Arial" w:cs="Arial" w:hint="eastAsia"/>
          <w:b/>
          <w:color w:val="000000"/>
          <w:sz w:val="28"/>
          <w:szCs w:val="28"/>
        </w:rPr>
        <w:t>）</w:t>
      </w:r>
      <w:r w:rsidRPr="00231FBD">
        <w:rPr>
          <w:rFonts w:ascii="Arial" w:hAnsi="Arial" w:cs="Arial" w:hint="eastAsia"/>
          <w:b/>
          <w:color w:val="000000"/>
          <w:sz w:val="28"/>
          <w:szCs w:val="28"/>
        </w:rPr>
        <w:t>东葛院区住院综合楼中央空调末端设备（不含门诊）及</w:t>
      </w:r>
      <w:r>
        <w:rPr>
          <w:rFonts w:ascii="Arial" w:hAnsi="Arial" w:cs="Arial" w:hint="eastAsia"/>
          <w:b/>
          <w:color w:val="000000"/>
          <w:sz w:val="28"/>
          <w:szCs w:val="28"/>
        </w:rPr>
        <w:t>其他科室</w:t>
      </w:r>
      <w:r w:rsidRPr="00231FBD">
        <w:rPr>
          <w:rFonts w:ascii="Arial" w:hAnsi="Arial" w:cs="Arial" w:hint="eastAsia"/>
          <w:b/>
          <w:color w:val="000000"/>
          <w:sz w:val="28"/>
          <w:szCs w:val="28"/>
        </w:rPr>
        <w:t>多联式空调</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559"/>
        <w:gridCol w:w="1276"/>
        <w:gridCol w:w="992"/>
        <w:gridCol w:w="1843"/>
        <w:gridCol w:w="3402"/>
      </w:tblGrid>
      <w:tr w:rsidR="001711DE" w:rsidRPr="00A026DC" w:rsidTr="0012744A">
        <w:trPr>
          <w:trHeight w:val="445"/>
        </w:trPr>
        <w:tc>
          <w:tcPr>
            <w:tcW w:w="851"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序号</w:t>
            </w:r>
          </w:p>
        </w:tc>
        <w:tc>
          <w:tcPr>
            <w:tcW w:w="1559"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项目内容</w:t>
            </w:r>
          </w:p>
        </w:tc>
        <w:tc>
          <w:tcPr>
            <w:tcW w:w="1276"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数量</w:t>
            </w:r>
          </w:p>
        </w:tc>
        <w:tc>
          <w:tcPr>
            <w:tcW w:w="992"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单位</w:t>
            </w:r>
          </w:p>
        </w:tc>
        <w:tc>
          <w:tcPr>
            <w:tcW w:w="1843" w:type="dxa"/>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t>报价</w:t>
            </w:r>
          </w:p>
        </w:tc>
        <w:tc>
          <w:tcPr>
            <w:tcW w:w="3402"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项目要求</w:t>
            </w:r>
          </w:p>
        </w:tc>
      </w:tr>
      <w:tr w:rsidR="001711DE" w:rsidRPr="00A026DC" w:rsidTr="0012744A">
        <w:tc>
          <w:tcPr>
            <w:tcW w:w="851"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1</w:t>
            </w:r>
          </w:p>
        </w:tc>
        <w:tc>
          <w:tcPr>
            <w:tcW w:w="1559"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风管</w:t>
            </w:r>
          </w:p>
        </w:tc>
        <w:tc>
          <w:tcPr>
            <w:tcW w:w="1276"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8000</w:t>
            </w:r>
          </w:p>
        </w:tc>
        <w:tc>
          <w:tcPr>
            <w:tcW w:w="992" w:type="dxa"/>
            <w:shd w:val="clear" w:color="auto" w:fill="auto"/>
          </w:tcPr>
          <w:p w:rsidR="001711DE" w:rsidRDefault="001711DE" w:rsidP="0012744A">
            <w:pPr>
              <w:spacing w:line="360" w:lineRule="auto"/>
              <w:ind w:firstLineChars="200" w:firstLine="560"/>
              <w:rPr>
                <w:rFonts w:ascii="Arial" w:hAnsi="Arial" w:cs="Arial"/>
                <w:color w:val="000000"/>
                <w:sz w:val="28"/>
                <w:szCs w:val="28"/>
              </w:rPr>
            </w:pPr>
          </w:p>
          <w:p w:rsidR="001711DE" w:rsidRPr="00A026DC" w:rsidRDefault="001711DE" w:rsidP="0012744A">
            <w:pPr>
              <w:spacing w:line="360" w:lineRule="auto"/>
              <w:ind w:firstLineChars="200" w:firstLine="560"/>
              <w:rPr>
                <w:rFonts w:ascii="Arial" w:hAnsi="Arial" w:cs="Arial"/>
                <w:color w:val="000000"/>
                <w:sz w:val="28"/>
                <w:szCs w:val="28"/>
              </w:rPr>
            </w:pPr>
            <w:r>
              <w:rPr>
                <w:rFonts w:ascii="Arial" w:hAnsi="Arial" w:cs="Arial" w:hint="eastAsia"/>
                <w:color w:val="000000"/>
                <w:sz w:val="28"/>
                <w:szCs w:val="28"/>
              </w:rPr>
              <w:t>㎡</w:t>
            </w:r>
          </w:p>
        </w:tc>
        <w:tc>
          <w:tcPr>
            <w:tcW w:w="1843" w:type="dxa"/>
          </w:tcPr>
          <w:p w:rsidR="001711DE" w:rsidRPr="00A026DC" w:rsidRDefault="001711DE" w:rsidP="0012744A">
            <w:pPr>
              <w:spacing w:line="360" w:lineRule="auto"/>
              <w:rPr>
                <w:rFonts w:ascii="Arial" w:hAnsi="Arial" w:cs="Arial"/>
                <w:color w:val="000000"/>
                <w:sz w:val="28"/>
                <w:szCs w:val="28"/>
              </w:rPr>
            </w:pPr>
          </w:p>
        </w:tc>
        <w:tc>
          <w:tcPr>
            <w:tcW w:w="3402" w:type="dxa"/>
            <w:shd w:val="clear" w:color="auto" w:fill="auto"/>
          </w:tcPr>
          <w:p w:rsidR="001711DE" w:rsidRPr="00A026DC" w:rsidRDefault="001711DE" w:rsidP="0012744A">
            <w:pPr>
              <w:spacing w:line="360" w:lineRule="auto"/>
              <w:rPr>
                <w:rFonts w:ascii="Arial" w:hAnsi="Arial" w:cs="Arial"/>
                <w:color w:val="000000"/>
                <w:sz w:val="28"/>
                <w:szCs w:val="28"/>
              </w:rPr>
            </w:pPr>
            <w:r w:rsidRPr="00A026DC">
              <w:rPr>
                <w:rFonts w:ascii="Arial" w:hAnsi="Arial" w:cs="Arial" w:hint="eastAsia"/>
                <w:color w:val="000000"/>
                <w:sz w:val="28"/>
                <w:szCs w:val="28"/>
              </w:rPr>
              <w:t>清洗</w:t>
            </w:r>
            <w:r>
              <w:rPr>
                <w:rFonts w:ascii="Arial" w:hAnsi="Arial" w:cs="Arial" w:hint="eastAsia"/>
                <w:color w:val="000000"/>
                <w:sz w:val="28"/>
                <w:szCs w:val="28"/>
              </w:rPr>
              <w:t>、消毒</w:t>
            </w:r>
            <w:r w:rsidRPr="00A026DC">
              <w:rPr>
                <w:rFonts w:ascii="Arial" w:hAnsi="Arial" w:cs="Arial" w:hint="eastAsia"/>
                <w:color w:val="000000"/>
                <w:sz w:val="28"/>
                <w:szCs w:val="28"/>
              </w:rPr>
              <w:t>风管</w:t>
            </w:r>
            <w:r>
              <w:rPr>
                <w:rFonts w:ascii="Arial" w:hAnsi="Arial" w:cs="Arial" w:hint="eastAsia"/>
                <w:color w:val="000000"/>
                <w:sz w:val="28"/>
                <w:szCs w:val="28"/>
              </w:rPr>
              <w:t>，</w:t>
            </w:r>
            <w:r w:rsidRPr="00A026DC">
              <w:rPr>
                <w:rFonts w:ascii="Arial" w:hAnsi="Arial" w:cs="Arial" w:hint="eastAsia"/>
                <w:color w:val="000000"/>
                <w:sz w:val="28"/>
                <w:szCs w:val="28"/>
              </w:rPr>
              <w:t>包含人工、药剂和设备机械费等</w:t>
            </w:r>
          </w:p>
        </w:tc>
      </w:tr>
      <w:tr w:rsidR="001711DE" w:rsidRPr="00A026DC" w:rsidTr="0012744A">
        <w:trPr>
          <w:trHeight w:val="572"/>
        </w:trPr>
        <w:tc>
          <w:tcPr>
            <w:tcW w:w="851"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2</w:t>
            </w:r>
          </w:p>
        </w:tc>
        <w:tc>
          <w:tcPr>
            <w:tcW w:w="1559"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风机盘管</w:t>
            </w:r>
          </w:p>
        </w:tc>
        <w:tc>
          <w:tcPr>
            <w:tcW w:w="1276" w:type="dxa"/>
            <w:shd w:val="clear" w:color="auto" w:fill="auto"/>
            <w:vAlign w:val="center"/>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t>848</w:t>
            </w:r>
          </w:p>
        </w:tc>
        <w:tc>
          <w:tcPr>
            <w:tcW w:w="992"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台</w:t>
            </w:r>
          </w:p>
        </w:tc>
        <w:tc>
          <w:tcPr>
            <w:tcW w:w="1843" w:type="dxa"/>
          </w:tcPr>
          <w:p w:rsidR="001711DE" w:rsidRPr="00A026DC" w:rsidRDefault="001711DE" w:rsidP="0012744A">
            <w:pPr>
              <w:jc w:val="center"/>
              <w:rPr>
                <w:rFonts w:ascii="Arial" w:hAnsi="Arial" w:cs="Arial"/>
                <w:color w:val="000000"/>
                <w:sz w:val="28"/>
                <w:szCs w:val="28"/>
              </w:rPr>
            </w:pPr>
          </w:p>
        </w:tc>
        <w:tc>
          <w:tcPr>
            <w:tcW w:w="3402" w:type="dxa"/>
            <w:shd w:val="clear" w:color="auto" w:fill="auto"/>
            <w:vAlign w:val="center"/>
          </w:tcPr>
          <w:p w:rsidR="001711DE" w:rsidRPr="00A026DC" w:rsidRDefault="001711DE" w:rsidP="003C750A">
            <w:pPr>
              <w:jc w:val="left"/>
              <w:rPr>
                <w:rFonts w:ascii="Arial" w:hAnsi="Arial" w:cs="Arial"/>
                <w:color w:val="000000"/>
                <w:sz w:val="28"/>
                <w:szCs w:val="28"/>
              </w:rPr>
            </w:pPr>
            <w:r>
              <w:rPr>
                <w:rFonts w:ascii="Arial" w:hAnsi="Arial" w:cs="Arial" w:hint="eastAsia"/>
                <w:color w:val="000000"/>
                <w:sz w:val="28"/>
                <w:szCs w:val="28"/>
              </w:rPr>
              <w:t>包括清洗消毒</w:t>
            </w:r>
            <w:r w:rsidRPr="00A026DC">
              <w:rPr>
                <w:rFonts w:ascii="Arial" w:hAnsi="Arial" w:cs="Arial" w:hint="eastAsia"/>
                <w:color w:val="000000"/>
                <w:sz w:val="28"/>
                <w:szCs w:val="28"/>
              </w:rPr>
              <w:t>出、回风口</w:t>
            </w:r>
            <w:r>
              <w:rPr>
                <w:rFonts w:ascii="Arial" w:hAnsi="Arial" w:cs="Arial" w:hint="eastAsia"/>
                <w:color w:val="000000"/>
                <w:sz w:val="28"/>
                <w:szCs w:val="28"/>
              </w:rPr>
              <w:t>、</w:t>
            </w:r>
            <w:r w:rsidRPr="00A026DC">
              <w:rPr>
                <w:rFonts w:ascii="Arial" w:hAnsi="Arial" w:cs="Arial" w:hint="eastAsia"/>
                <w:color w:val="000000"/>
                <w:sz w:val="28"/>
                <w:szCs w:val="28"/>
              </w:rPr>
              <w:t>风机盘管翅片</w:t>
            </w:r>
            <w:r>
              <w:rPr>
                <w:rFonts w:ascii="Arial" w:hAnsi="Arial" w:cs="Arial" w:hint="eastAsia"/>
                <w:color w:val="000000"/>
                <w:sz w:val="28"/>
                <w:szCs w:val="28"/>
              </w:rPr>
              <w:t>、</w:t>
            </w:r>
            <w:r w:rsidRPr="00A026DC">
              <w:rPr>
                <w:rFonts w:ascii="Arial" w:hAnsi="Arial" w:cs="Arial" w:hint="eastAsia"/>
                <w:color w:val="000000"/>
                <w:sz w:val="28"/>
                <w:szCs w:val="28"/>
              </w:rPr>
              <w:t>接水盘</w:t>
            </w:r>
            <w:r>
              <w:rPr>
                <w:rFonts w:ascii="Arial" w:hAnsi="Arial" w:cs="Arial" w:hint="eastAsia"/>
                <w:color w:val="000000"/>
                <w:sz w:val="28"/>
                <w:szCs w:val="28"/>
              </w:rPr>
              <w:t>等</w:t>
            </w:r>
          </w:p>
        </w:tc>
      </w:tr>
      <w:tr w:rsidR="001711DE" w:rsidRPr="00A026DC" w:rsidTr="0012744A">
        <w:tc>
          <w:tcPr>
            <w:tcW w:w="851"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3</w:t>
            </w:r>
          </w:p>
        </w:tc>
        <w:tc>
          <w:tcPr>
            <w:tcW w:w="1559"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新风机</w:t>
            </w:r>
          </w:p>
        </w:tc>
        <w:tc>
          <w:tcPr>
            <w:tcW w:w="1276"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24</w:t>
            </w:r>
          </w:p>
        </w:tc>
        <w:tc>
          <w:tcPr>
            <w:tcW w:w="992"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台</w:t>
            </w:r>
          </w:p>
        </w:tc>
        <w:tc>
          <w:tcPr>
            <w:tcW w:w="1843" w:type="dxa"/>
          </w:tcPr>
          <w:p w:rsidR="001711DE" w:rsidRPr="00A026DC" w:rsidRDefault="001711DE" w:rsidP="0012744A">
            <w:pPr>
              <w:spacing w:line="360" w:lineRule="auto"/>
              <w:rPr>
                <w:rFonts w:ascii="Arial" w:hAnsi="Arial" w:cs="Arial"/>
                <w:color w:val="000000"/>
                <w:sz w:val="28"/>
                <w:szCs w:val="28"/>
              </w:rPr>
            </w:pPr>
          </w:p>
        </w:tc>
        <w:tc>
          <w:tcPr>
            <w:tcW w:w="3402" w:type="dxa"/>
            <w:shd w:val="clear" w:color="auto" w:fill="auto"/>
          </w:tcPr>
          <w:p w:rsidR="001711DE" w:rsidRPr="00A026DC" w:rsidRDefault="001711DE" w:rsidP="003C750A">
            <w:pPr>
              <w:spacing w:line="360" w:lineRule="auto"/>
              <w:rPr>
                <w:rFonts w:ascii="Arial" w:hAnsi="Arial" w:cs="Arial"/>
                <w:color w:val="000000"/>
                <w:sz w:val="28"/>
                <w:szCs w:val="28"/>
              </w:rPr>
            </w:pPr>
            <w:r>
              <w:rPr>
                <w:rFonts w:ascii="Arial" w:hAnsi="Arial" w:cs="Arial" w:hint="eastAsia"/>
                <w:color w:val="000000"/>
                <w:sz w:val="28"/>
                <w:szCs w:val="28"/>
              </w:rPr>
              <w:t>包括清洗消毒</w:t>
            </w:r>
            <w:r w:rsidRPr="00A026DC">
              <w:rPr>
                <w:rFonts w:ascii="Arial" w:hAnsi="Arial" w:cs="Arial" w:hint="eastAsia"/>
                <w:color w:val="000000"/>
                <w:sz w:val="28"/>
                <w:szCs w:val="28"/>
              </w:rPr>
              <w:t>新风机翅</w:t>
            </w:r>
            <w:r w:rsidRPr="00A026DC">
              <w:rPr>
                <w:rFonts w:ascii="Arial" w:hAnsi="Arial" w:cs="Arial" w:hint="eastAsia"/>
                <w:color w:val="000000"/>
                <w:sz w:val="28"/>
                <w:szCs w:val="28"/>
              </w:rPr>
              <w:lastRenderedPageBreak/>
              <w:t>片</w:t>
            </w:r>
            <w:r>
              <w:rPr>
                <w:rFonts w:ascii="Arial" w:hAnsi="Arial" w:cs="Arial" w:hint="eastAsia"/>
                <w:color w:val="000000"/>
                <w:sz w:val="28"/>
                <w:szCs w:val="28"/>
              </w:rPr>
              <w:t>、</w:t>
            </w:r>
            <w:r w:rsidRPr="00A026DC">
              <w:rPr>
                <w:rFonts w:ascii="Arial" w:hAnsi="Arial" w:cs="Arial" w:hint="eastAsia"/>
                <w:color w:val="000000"/>
                <w:sz w:val="28"/>
                <w:szCs w:val="28"/>
              </w:rPr>
              <w:t>水盘</w:t>
            </w:r>
            <w:r w:rsidR="003C750A">
              <w:rPr>
                <w:rFonts w:ascii="Arial" w:hAnsi="Arial" w:cs="Arial" w:hint="eastAsia"/>
                <w:color w:val="000000"/>
                <w:sz w:val="28"/>
                <w:szCs w:val="28"/>
              </w:rPr>
              <w:t>等</w:t>
            </w:r>
          </w:p>
        </w:tc>
      </w:tr>
      <w:tr w:rsidR="001711DE" w:rsidRPr="00A026DC" w:rsidTr="0012744A">
        <w:tc>
          <w:tcPr>
            <w:tcW w:w="851" w:type="dxa"/>
            <w:shd w:val="clear" w:color="auto" w:fill="auto"/>
            <w:vAlign w:val="center"/>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lastRenderedPageBreak/>
              <w:t>4</w:t>
            </w:r>
          </w:p>
        </w:tc>
        <w:tc>
          <w:tcPr>
            <w:tcW w:w="1559" w:type="dxa"/>
            <w:shd w:val="clear" w:color="auto" w:fill="auto"/>
            <w:vAlign w:val="center"/>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多联式空调盘管</w:t>
            </w:r>
          </w:p>
        </w:tc>
        <w:tc>
          <w:tcPr>
            <w:tcW w:w="1276" w:type="dxa"/>
            <w:shd w:val="clear" w:color="auto" w:fill="auto"/>
            <w:vAlign w:val="center"/>
          </w:tcPr>
          <w:p w:rsidR="001711DE" w:rsidRPr="00E35FB1" w:rsidRDefault="001711DE" w:rsidP="0012744A">
            <w:pPr>
              <w:jc w:val="center"/>
              <w:rPr>
                <w:rFonts w:ascii="Arial" w:hAnsi="Arial" w:cs="Arial"/>
                <w:color w:val="000000"/>
                <w:sz w:val="28"/>
                <w:szCs w:val="28"/>
              </w:rPr>
            </w:pPr>
            <w:r>
              <w:rPr>
                <w:rFonts w:ascii="Arial" w:hAnsi="Arial" w:cs="Arial" w:hint="eastAsia"/>
                <w:color w:val="000000"/>
                <w:sz w:val="28"/>
                <w:szCs w:val="28"/>
              </w:rPr>
              <w:t>1</w:t>
            </w:r>
            <w:r w:rsidRPr="00E35FB1">
              <w:rPr>
                <w:rFonts w:ascii="Arial" w:hAnsi="Arial" w:cs="Arial" w:hint="eastAsia"/>
                <w:color w:val="000000"/>
                <w:sz w:val="28"/>
                <w:szCs w:val="28"/>
              </w:rPr>
              <w:t>0</w:t>
            </w:r>
          </w:p>
        </w:tc>
        <w:tc>
          <w:tcPr>
            <w:tcW w:w="992"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台</w:t>
            </w:r>
          </w:p>
        </w:tc>
        <w:tc>
          <w:tcPr>
            <w:tcW w:w="1843" w:type="dxa"/>
          </w:tcPr>
          <w:p w:rsidR="001711DE" w:rsidRPr="008E6ECE" w:rsidRDefault="001711DE" w:rsidP="0012744A">
            <w:pPr>
              <w:spacing w:line="360" w:lineRule="auto"/>
              <w:rPr>
                <w:rFonts w:ascii="Arial" w:hAnsi="Arial" w:cs="Arial"/>
                <w:color w:val="000000"/>
                <w:sz w:val="28"/>
                <w:szCs w:val="28"/>
              </w:rPr>
            </w:pPr>
          </w:p>
        </w:tc>
        <w:tc>
          <w:tcPr>
            <w:tcW w:w="3402" w:type="dxa"/>
            <w:shd w:val="clear" w:color="auto" w:fill="auto"/>
          </w:tcPr>
          <w:p w:rsidR="001711DE" w:rsidRPr="00A026DC" w:rsidRDefault="001711DE" w:rsidP="003C750A">
            <w:pPr>
              <w:spacing w:line="360" w:lineRule="auto"/>
              <w:rPr>
                <w:rFonts w:ascii="Arial" w:hAnsi="Arial" w:cs="Arial"/>
                <w:color w:val="000000"/>
                <w:sz w:val="28"/>
                <w:szCs w:val="28"/>
              </w:rPr>
            </w:pPr>
            <w:r>
              <w:rPr>
                <w:rFonts w:ascii="Arial" w:hAnsi="Arial" w:cs="Arial" w:hint="eastAsia"/>
                <w:color w:val="000000"/>
                <w:sz w:val="28"/>
                <w:szCs w:val="28"/>
              </w:rPr>
              <w:t>主要分布在</w:t>
            </w:r>
            <w:r w:rsidRPr="008E6ECE">
              <w:rPr>
                <w:rFonts w:ascii="Arial" w:hAnsi="Arial" w:cs="Arial" w:hint="eastAsia"/>
                <w:color w:val="000000"/>
                <w:sz w:val="28"/>
                <w:szCs w:val="28"/>
              </w:rPr>
              <w:t>介入室</w:t>
            </w:r>
            <w:r>
              <w:rPr>
                <w:rFonts w:ascii="Arial" w:hAnsi="Arial" w:cs="Arial" w:hint="eastAsia"/>
                <w:color w:val="000000"/>
                <w:sz w:val="28"/>
                <w:szCs w:val="28"/>
              </w:rPr>
              <w:t>、</w:t>
            </w:r>
            <w:r w:rsidRPr="008E6ECE">
              <w:rPr>
                <w:rFonts w:ascii="Arial" w:hAnsi="Arial" w:cs="Arial" w:hint="eastAsia"/>
                <w:color w:val="000000"/>
                <w:sz w:val="28"/>
                <w:szCs w:val="28"/>
              </w:rPr>
              <w:t>检验科</w:t>
            </w:r>
            <w:r>
              <w:rPr>
                <w:rFonts w:ascii="Arial" w:hAnsi="Arial" w:cs="Arial" w:hint="eastAsia"/>
                <w:color w:val="000000"/>
                <w:sz w:val="28"/>
                <w:szCs w:val="28"/>
              </w:rPr>
              <w:t>、美肤科等科室，包括清洗消毒</w:t>
            </w:r>
            <w:r w:rsidRPr="00A026DC">
              <w:rPr>
                <w:rFonts w:ascii="Arial" w:hAnsi="Arial" w:cs="Arial" w:hint="eastAsia"/>
                <w:color w:val="000000"/>
                <w:sz w:val="28"/>
                <w:szCs w:val="28"/>
              </w:rPr>
              <w:t>出、回风口</w:t>
            </w:r>
            <w:r>
              <w:rPr>
                <w:rFonts w:ascii="Arial" w:hAnsi="Arial" w:cs="Arial" w:hint="eastAsia"/>
                <w:color w:val="000000"/>
                <w:sz w:val="28"/>
                <w:szCs w:val="28"/>
              </w:rPr>
              <w:t>、</w:t>
            </w:r>
            <w:r w:rsidRPr="00A026DC">
              <w:rPr>
                <w:rFonts w:ascii="Arial" w:hAnsi="Arial" w:cs="Arial" w:hint="eastAsia"/>
                <w:color w:val="000000"/>
                <w:sz w:val="28"/>
                <w:szCs w:val="28"/>
              </w:rPr>
              <w:t>盘管翅片</w:t>
            </w:r>
            <w:r>
              <w:rPr>
                <w:rFonts w:ascii="Arial" w:hAnsi="Arial" w:cs="Arial" w:hint="eastAsia"/>
                <w:color w:val="000000"/>
                <w:sz w:val="28"/>
                <w:szCs w:val="28"/>
              </w:rPr>
              <w:t>、</w:t>
            </w:r>
            <w:r w:rsidRPr="00A026DC">
              <w:rPr>
                <w:rFonts w:ascii="Arial" w:hAnsi="Arial" w:cs="Arial" w:hint="eastAsia"/>
                <w:color w:val="000000"/>
                <w:sz w:val="28"/>
                <w:szCs w:val="28"/>
              </w:rPr>
              <w:t>接水盘</w:t>
            </w:r>
            <w:r w:rsidR="003C750A">
              <w:rPr>
                <w:rFonts w:ascii="Arial" w:hAnsi="Arial" w:cs="Arial" w:hint="eastAsia"/>
                <w:color w:val="000000"/>
                <w:sz w:val="28"/>
                <w:szCs w:val="28"/>
              </w:rPr>
              <w:t>等</w:t>
            </w:r>
          </w:p>
        </w:tc>
      </w:tr>
    </w:tbl>
    <w:p w:rsidR="00980E30" w:rsidRDefault="00980E30" w:rsidP="0006540C">
      <w:pPr>
        <w:widowControl/>
        <w:shd w:val="clear" w:color="auto" w:fill="FFFFFF"/>
        <w:spacing w:beforeLines="50" w:afterLines="50" w:line="400" w:lineRule="exact"/>
        <w:jc w:val="left"/>
        <w:rPr>
          <w:rFonts w:ascii="Arial" w:hAnsi="Arial" w:cs="Arial"/>
          <w:color w:val="000000"/>
          <w:sz w:val="28"/>
          <w:szCs w:val="28"/>
        </w:rPr>
      </w:pPr>
    </w:p>
    <w:p w:rsidR="00980E30" w:rsidRPr="00231FBD" w:rsidRDefault="00980E30" w:rsidP="0006540C">
      <w:pPr>
        <w:widowControl/>
        <w:shd w:val="clear" w:color="auto" w:fill="FFFFFF"/>
        <w:spacing w:beforeLines="50" w:afterLines="50" w:line="400" w:lineRule="exact"/>
        <w:jc w:val="left"/>
        <w:rPr>
          <w:rFonts w:ascii="Arial" w:hAnsi="Arial" w:cs="Arial"/>
          <w:b/>
          <w:color w:val="000000"/>
          <w:sz w:val="28"/>
          <w:szCs w:val="28"/>
        </w:rPr>
      </w:pPr>
      <w:r>
        <w:rPr>
          <w:rFonts w:ascii="Arial" w:hAnsi="Arial" w:cs="Arial" w:hint="eastAsia"/>
          <w:b/>
          <w:color w:val="000000"/>
          <w:sz w:val="28"/>
          <w:szCs w:val="28"/>
        </w:rPr>
        <w:t>（</w:t>
      </w:r>
      <w:r>
        <w:rPr>
          <w:rFonts w:ascii="Arial" w:hAnsi="Arial" w:cs="Arial" w:hint="eastAsia"/>
          <w:b/>
          <w:color w:val="000000"/>
          <w:sz w:val="28"/>
          <w:szCs w:val="28"/>
        </w:rPr>
        <w:t>2</w:t>
      </w:r>
      <w:r>
        <w:rPr>
          <w:rFonts w:ascii="Arial" w:hAnsi="Arial" w:cs="Arial" w:hint="eastAsia"/>
          <w:b/>
          <w:color w:val="000000"/>
          <w:sz w:val="28"/>
          <w:szCs w:val="28"/>
        </w:rPr>
        <w:t>）</w:t>
      </w:r>
      <w:r w:rsidRPr="00231FBD">
        <w:rPr>
          <w:rFonts w:ascii="Arial" w:hAnsi="Arial" w:cs="Arial" w:hint="eastAsia"/>
          <w:b/>
          <w:color w:val="000000"/>
          <w:sz w:val="28"/>
          <w:szCs w:val="28"/>
        </w:rPr>
        <w:t>仙葫院区中央空调末端设备</w:t>
      </w:r>
    </w:p>
    <w:tbl>
      <w:tblPr>
        <w:tblW w:w="9923" w:type="dxa"/>
        <w:tblInd w:w="-459" w:type="dxa"/>
        <w:tblLook w:val="04A0"/>
      </w:tblPr>
      <w:tblGrid>
        <w:gridCol w:w="851"/>
        <w:gridCol w:w="1559"/>
        <w:gridCol w:w="1276"/>
        <w:gridCol w:w="992"/>
        <w:gridCol w:w="1843"/>
        <w:gridCol w:w="3402"/>
      </w:tblGrid>
      <w:tr w:rsidR="001711DE" w:rsidRPr="00491025" w:rsidTr="0012744A">
        <w:trPr>
          <w:trHeight w:val="4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12744A">
            <w:pPr>
              <w:widowControl/>
              <w:jc w:val="left"/>
              <w:rPr>
                <w:rFonts w:ascii="宋体" w:hAnsi="宋体" w:cs="宋体"/>
                <w:color w:val="000000"/>
                <w:kern w:val="0"/>
                <w:sz w:val="22"/>
                <w:szCs w:val="22"/>
              </w:rPr>
            </w:pPr>
            <w:r w:rsidRPr="00491025">
              <w:rPr>
                <w:rFonts w:ascii="宋体" w:hAnsi="宋体" w:cs="宋体" w:hint="eastAsia"/>
                <w:color w:val="000000"/>
                <w:kern w:val="0"/>
                <w:sz w:val="22"/>
                <w:szCs w:val="22"/>
              </w:rPr>
              <w:t>序号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r w:rsidRPr="00491025">
              <w:rPr>
                <w:rFonts w:ascii="宋体" w:hAnsi="宋体" w:cs="宋体" w:hint="eastAsia"/>
                <w:color w:val="000000"/>
                <w:kern w:val="0"/>
                <w:sz w:val="22"/>
                <w:szCs w:val="22"/>
              </w:rPr>
              <w:t>内容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单位</w:t>
            </w:r>
          </w:p>
        </w:tc>
        <w:tc>
          <w:tcPr>
            <w:tcW w:w="1843" w:type="dxa"/>
            <w:tcBorders>
              <w:top w:val="single" w:sz="4" w:space="0" w:color="auto"/>
              <w:left w:val="nil"/>
              <w:bottom w:val="single" w:sz="4" w:space="0" w:color="auto"/>
              <w:right w:val="single" w:sz="4" w:space="0" w:color="auto"/>
            </w:tcBorders>
          </w:tcPr>
          <w:p w:rsidR="001711DE" w:rsidRDefault="001711DE" w:rsidP="0012744A">
            <w:pPr>
              <w:widowControl/>
              <w:jc w:val="center"/>
              <w:rPr>
                <w:rFonts w:ascii="宋体" w:hAnsi="宋体" w:cs="宋体"/>
                <w:color w:val="000000"/>
                <w:kern w:val="0"/>
                <w:sz w:val="22"/>
                <w:szCs w:val="22"/>
              </w:rPr>
            </w:pPr>
            <w:r>
              <w:rPr>
                <w:rFonts w:ascii="宋体" w:hAnsi="宋体" w:cs="宋体" w:hint="eastAsia"/>
                <w:color w:val="000000"/>
                <w:kern w:val="0"/>
                <w:sz w:val="22"/>
                <w:szCs w:val="22"/>
              </w:rPr>
              <w:t>报价</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项目要求</w:t>
            </w:r>
          </w:p>
        </w:tc>
      </w:tr>
      <w:tr w:rsidR="001711DE" w:rsidRPr="00491025" w:rsidTr="0012744A">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风管</w:t>
            </w:r>
          </w:p>
        </w:tc>
        <w:tc>
          <w:tcPr>
            <w:tcW w:w="1276"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19819</w:t>
            </w:r>
          </w:p>
        </w:tc>
        <w:tc>
          <w:tcPr>
            <w:tcW w:w="992"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w:t>
            </w:r>
          </w:p>
        </w:tc>
        <w:tc>
          <w:tcPr>
            <w:tcW w:w="1843" w:type="dxa"/>
            <w:tcBorders>
              <w:top w:val="single" w:sz="4" w:space="0" w:color="auto"/>
              <w:left w:val="nil"/>
              <w:bottom w:val="single" w:sz="4" w:space="0" w:color="auto"/>
              <w:right w:val="single" w:sz="4" w:space="0" w:color="auto"/>
            </w:tcBorders>
          </w:tcPr>
          <w:p w:rsidR="001711DE" w:rsidRPr="00491025" w:rsidRDefault="001711DE" w:rsidP="0012744A">
            <w:pPr>
              <w:widowControl/>
              <w:jc w:val="center"/>
              <w:rPr>
                <w:rFonts w:ascii="宋体" w:hAnsi="宋体" w:cs="宋体"/>
                <w:color w:val="000000"/>
                <w:kern w:val="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sidRPr="00A026DC">
              <w:rPr>
                <w:rFonts w:ascii="Arial" w:hAnsi="Arial" w:cs="Arial" w:hint="eastAsia"/>
                <w:color w:val="000000"/>
                <w:sz w:val="28"/>
                <w:szCs w:val="28"/>
              </w:rPr>
              <w:t>清洗</w:t>
            </w:r>
            <w:r>
              <w:rPr>
                <w:rFonts w:ascii="Arial" w:hAnsi="Arial" w:cs="Arial" w:hint="eastAsia"/>
                <w:color w:val="000000"/>
                <w:sz w:val="28"/>
                <w:szCs w:val="28"/>
              </w:rPr>
              <w:t>、消毒</w:t>
            </w:r>
            <w:r w:rsidRPr="00A026DC">
              <w:rPr>
                <w:rFonts w:ascii="Arial" w:hAnsi="Arial" w:cs="Arial" w:hint="eastAsia"/>
                <w:color w:val="000000"/>
                <w:sz w:val="28"/>
                <w:szCs w:val="28"/>
              </w:rPr>
              <w:t>风管</w:t>
            </w:r>
            <w:r>
              <w:rPr>
                <w:rFonts w:ascii="Arial" w:hAnsi="Arial" w:cs="Arial" w:hint="eastAsia"/>
                <w:color w:val="000000"/>
                <w:sz w:val="28"/>
                <w:szCs w:val="28"/>
              </w:rPr>
              <w:t>，</w:t>
            </w:r>
            <w:r w:rsidRPr="00A026DC">
              <w:rPr>
                <w:rFonts w:ascii="Arial" w:hAnsi="Arial" w:cs="Arial" w:hint="eastAsia"/>
                <w:color w:val="000000"/>
                <w:sz w:val="28"/>
                <w:szCs w:val="28"/>
              </w:rPr>
              <w:t>包含人工、药剂和设备机械费等</w:t>
            </w:r>
            <w:r w:rsidRPr="00491025">
              <w:rPr>
                <w:rFonts w:ascii="宋体" w:hAnsi="宋体" w:cs="宋体" w:hint="eastAsia"/>
                <w:color w:val="000000"/>
                <w:kern w:val="0"/>
                <w:sz w:val="22"/>
                <w:szCs w:val="22"/>
              </w:rPr>
              <w:t xml:space="preserve">　</w:t>
            </w:r>
          </w:p>
        </w:tc>
      </w:tr>
      <w:tr w:rsidR="001711DE" w:rsidRPr="00491025" w:rsidTr="0012744A">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风机盘管</w:t>
            </w:r>
          </w:p>
        </w:tc>
        <w:tc>
          <w:tcPr>
            <w:tcW w:w="1276"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1177</w:t>
            </w:r>
          </w:p>
        </w:tc>
        <w:tc>
          <w:tcPr>
            <w:tcW w:w="992"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台</w:t>
            </w:r>
          </w:p>
        </w:tc>
        <w:tc>
          <w:tcPr>
            <w:tcW w:w="1843" w:type="dxa"/>
            <w:tcBorders>
              <w:top w:val="single" w:sz="4" w:space="0" w:color="auto"/>
              <w:left w:val="nil"/>
              <w:bottom w:val="single" w:sz="4" w:space="0" w:color="auto"/>
              <w:right w:val="single" w:sz="4" w:space="0" w:color="auto"/>
            </w:tcBorders>
          </w:tcPr>
          <w:p w:rsidR="001711DE" w:rsidRPr="00491025" w:rsidRDefault="001711DE" w:rsidP="0012744A">
            <w:pPr>
              <w:widowControl/>
              <w:jc w:val="center"/>
              <w:rPr>
                <w:rFonts w:ascii="宋体" w:hAnsi="宋体" w:cs="宋体"/>
                <w:color w:val="000000"/>
                <w:kern w:val="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ED3021">
            <w:pPr>
              <w:widowControl/>
              <w:jc w:val="left"/>
              <w:rPr>
                <w:rFonts w:ascii="宋体" w:hAnsi="宋体" w:cs="宋体"/>
                <w:color w:val="000000"/>
                <w:kern w:val="0"/>
                <w:sz w:val="22"/>
                <w:szCs w:val="22"/>
              </w:rPr>
            </w:pPr>
            <w:r>
              <w:rPr>
                <w:rFonts w:ascii="Arial" w:hAnsi="Arial" w:cs="Arial" w:hint="eastAsia"/>
                <w:color w:val="000000"/>
                <w:sz w:val="28"/>
                <w:szCs w:val="28"/>
              </w:rPr>
              <w:t>包括清洗消毒</w:t>
            </w:r>
            <w:r w:rsidRPr="00A026DC">
              <w:rPr>
                <w:rFonts w:ascii="Arial" w:hAnsi="Arial" w:cs="Arial" w:hint="eastAsia"/>
                <w:color w:val="000000"/>
                <w:sz w:val="28"/>
                <w:szCs w:val="28"/>
              </w:rPr>
              <w:t>出、回风口</w:t>
            </w:r>
            <w:r>
              <w:rPr>
                <w:rFonts w:ascii="Arial" w:hAnsi="Arial" w:cs="Arial" w:hint="eastAsia"/>
                <w:color w:val="000000"/>
                <w:sz w:val="28"/>
                <w:szCs w:val="28"/>
              </w:rPr>
              <w:t>、</w:t>
            </w:r>
            <w:r w:rsidRPr="00A026DC">
              <w:rPr>
                <w:rFonts w:ascii="Arial" w:hAnsi="Arial" w:cs="Arial" w:hint="eastAsia"/>
                <w:color w:val="000000"/>
                <w:sz w:val="28"/>
                <w:szCs w:val="28"/>
              </w:rPr>
              <w:t>风机盘管翅片</w:t>
            </w:r>
            <w:r>
              <w:rPr>
                <w:rFonts w:ascii="Arial" w:hAnsi="Arial" w:cs="Arial" w:hint="eastAsia"/>
                <w:color w:val="000000"/>
                <w:sz w:val="28"/>
                <w:szCs w:val="28"/>
              </w:rPr>
              <w:t>、</w:t>
            </w:r>
            <w:r w:rsidRPr="00A026DC">
              <w:rPr>
                <w:rFonts w:ascii="Arial" w:hAnsi="Arial" w:cs="Arial" w:hint="eastAsia"/>
                <w:color w:val="000000"/>
                <w:sz w:val="28"/>
                <w:szCs w:val="28"/>
              </w:rPr>
              <w:t>接水盘</w:t>
            </w:r>
            <w:r>
              <w:rPr>
                <w:rFonts w:ascii="Arial" w:hAnsi="Arial" w:cs="Arial" w:hint="eastAsia"/>
                <w:color w:val="000000"/>
                <w:sz w:val="28"/>
                <w:szCs w:val="28"/>
              </w:rPr>
              <w:t>等</w:t>
            </w:r>
            <w:r w:rsidRPr="00491025">
              <w:rPr>
                <w:rFonts w:ascii="宋体" w:hAnsi="宋体" w:cs="宋体" w:hint="eastAsia"/>
                <w:color w:val="000000"/>
                <w:kern w:val="0"/>
                <w:sz w:val="22"/>
                <w:szCs w:val="22"/>
              </w:rPr>
              <w:t xml:space="preserve">　</w:t>
            </w:r>
          </w:p>
        </w:tc>
      </w:tr>
      <w:tr w:rsidR="001711DE" w:rsidRPr="00491025" w:rsidTr="0012744A">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新风机</w:t>
            </w:r>
          </w:p>
        </w:tc>
        <w:tc>
          <w:tcPr>
            <w:tcW w:w="1276"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83</w:t>
            </w:r>
          </w:p>
        </w:tc>
        <w:tc>
          <w:tcPr>
            <w:tcW w:w="992" w:type="dxa"/>
            <w:tcBorders>
              <w:top w:val="nil"/>
              <w:left w:val="nil"/>
              <w:bottom w:val="single" w:sz="4" w:space="0" w:color="auto"/>
              <w:right w:val="single" w:sz="4" w:space="0" w:color="auto"/>
            </w:tcBorders>
            <w:shd w:val="clear" w:color="auto" w:fill="auto"/>
            <w:noWrap/>
            <w:vAlign w:val="center"/>
            <w:hideMark/>
          </w:tcPr>
          <w:p w:rsidR="001711DE" w:rsidRPr="000E6D6C" w:rsidRDefault="001711DE" w:rsidP="0012744A">
            <w:pPr>
              <w:widowControl/>
              <w:jc w:val="center"/>
              <w:rPr>
                <w:rFonts w:ascii="Arial" w:hAnsi="Arial" w:cs="Arial"/>
                <w:color w:val="000000"/>
                <w:sz w:val="28"/>
                <w:szCs w:val="28"/>
              </w:rPr>
            </w:pPr>
            <w:r w:rsidRPr="000E6D6C">
              <w:rPr>
                <w:rFonts w:ascii="Arial" w:hAnsi="Arial" w:cs="Arial" w:hint="eastAsia"/>
                <w:color w:val="000000"/>
                <w:sz w:val="28"/>
                <w:szCs w:val="28"/>
              </w:rPr>
              <w:t>台</w:t>
            </w:r>
          </w:p>
        </w:tc>
        <w:tc>
          <w:tcPr>
            <w:tcW w:w="1843" w:type="dxa"/>
            <w:tcBorders>
              <w:top w:val="single" w:sz="4" w:space="0" w:color="auto"/>
              <w:left w:val="nil"/>
              <w:bottom w:val="single" w:sz="4" w:space="0" w:color="auto"/>
              <w:right w:val="single" w:sz="4" w:space="0" w:color="auto"/>
            </w:tcBorders>
          </w:tcPr>
          <w:p w:rsidR="001711DE" w:rsidRPr="00491025" w:rsidRDefault="001711DE" w:rsidP="0012744A">
            <w:pPr>
              <w:widowControl/>
              <w:jc w:val="center"/>
              <w:rPr>
                <w:rFonts w:ascii="宋体" w:hAnsi="宋体" w:cs="宋体"/>
                <w:color w:val="000000"/>
                <w:kern w:val="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1DE" w:rsidRPr="00491025" w:rsidRDefault="001711DE" w:rsidP="00ED3021">
            <w:pPr>
              <w:widowControl/>
              <w:jc w:val="left"/>
              <w:rPr>
                <w:rFonts w:ascii="宋体" w:hAnsi="宋体" w:cs="宋体"/>
                <w:color w:val="000000"/>
                <w:kern w:val="0"/>
                <w:sz w:val="22"/>
                <w:szCs w:val="22"/>
              </w:rPr>
            </w:pPr>
            <w:r>
              <w:rPr>
                <w:rFonts w:ascii="Arial" w:hAnsi="Arial" w:cs="Arial" w:hint="eastAsia"/>
                <w:color w:val="000000"/>
                <w:sz w:val="28"/>
                <w:szCs w:val="28"/>
              </w:rPr>
              <w:t>包括清洗消毒</w:t>
            </w:r>
            <w:r w:rsidRPr="00A026DC">
              <w:rPr>
                <w:rFonts w:ascii="Arial" w:hAnsi="Arial" w:cs="Arial" w:hint="eastAsia"/>
                <w:color w:val="000000"/>
                <w:sz w:val="28"/>
                <w:szCs w:val="28"/>
              </w:rPr>
              <w:t>新风机翅片</w:t>
            </w:r>
            <w:r>
              <w:rPr>
                <w:rFonts w:ascii="Arial" w:hAnsi="Arial" w:cs="Arial" w:hint="eastAsia"/>
                <w:color w:val="000000"/>
                <w:sz w:val="28"/>
                <w:szCs w:val="28"/>
              </w:rPr>
              <w:t>、</w:t>
            </w:r>
            <w:r w:rsidRPr="00A026DC">
              <w:rPr>
                <w:rFonts w:ascii="Arial" w:hAnsi="Arial" w:cs="Arial" w:hint="eastAsia"/>
                <w:color w:val="000000"/>
                <w:sz w:val="28"/>
                <w:szCs w:val="28"/>
              </w:rPr>
              <w:t>水盘</w:t>
            </w:r>
            <w:r w:rsidR="00ED3021">
              <w:rPr>
                <w:rFonts w:ascii="Arial" w:hAnsi="Arial" w:cs="Arial" w:hint="eastAsia"/>
                <w:color w:val="000000"/>
                <w:sz w:val="28"/>
                <w:szCs w:val="28"/>
              </w:rPr>
              <w:t>等</w:t>
            </w:r>
            <w:r w:rsidRPr="00491025">
              <w:rPr>
                <w:rFonts w:ascii="宋体" w:hAnsi="宋体" w:cs="宋体" w:hint="eastAsia"/>
                <w:color w:val="000000"/>
                <w:kern w:val="0"/>
                <w:sz w:val="22"/>
                <w:szCs w:val="22"/>
              </w:rPr>
              <w:t xml:space="preserve">　</w:t>
            </w:r>
          </w:p>
        </w:tc>
      </w:tr>
    </w:tbl>
    <w:p w:rsidR="00980E30" w:rsidRDefault="00980E30" w:rsidP="00980E30">
      <w:pPr>
        <w:spacing w:line="460" w:lineRule="exact"/>
        <w:rPr>
          <w:rFonts w:ascii="Arial" w:hAnsi="Arial" w:cs="Arial"/>
          <w:color w:val="000000"/>
          <w:sz w:val="28"/>
          <w:szCs w:val="28"/>
        </w:rPr>
      </w:pPr>
    </w:p>
    <w:p w:rsidR="00980E30" w:rsidRPr="00231FBD" w:rsidRDefault="00980E30" w:rsidP="00980E30">
      <w:pPr>
        <w:spacing w:line="460" w:lineRule="exact"/>
        <w:rPr>
          <w:rFonts w:ascii="Arial" w:hAnsi="Arial" w:cs="Arial"/>
          <w:b/>
          <w:color w:val="000000"/>
          <w:sz w:val="28"/>
          <w:szCs w:val="28"/>
        </w:rPr>
      </w:pPr>
      <w:r>
        <w:rPr>
          <w:rFonts w:ascii="Arial" w:hAnsi="Arial" w:cs="Arial" w:hint="eastAsia"/>
          <w:b/>
          <w:color w:val="000000"/>
          <w:sz w:val="28"/>
          <w:szCs w:val="28"/>
        </w:rPr>
        <w:t>（</w:t>
      </w:r>
      <w:r>
        <w:rPr>
          <w:rFonts w:ascii="Arial" w:hAnsi="Arial" w:cs="Arial" w:hint="eastAsia"/>
          <w:b/>
          <w:color w:val="000000"/>
          <w:sz w:val="28"/>
          <w:szCs w:val="28"/>
        </w:rPr>
        <w:t>3</w:t>
      </w:r>
      <w:r>
        <w:rPr>
          <w:rFonts w:ascii="Arial" w:hAnsi="Arial" w:cs="Arial" w:hint="eastAsia"/>
          <w:b/>
          <w:color w:val="000000"/>
          <w:sz w:val="28"/>
          <w:szCs w:val="28"/>
        </w:rPr>
        <w:t>）</w:t>
      </w:r>
      <w:r w:rsidRPr="00231FBD">
        <w:rPr>
          <w:rFonts w:ascii="Arial" w:hAnsi="Arial" w:cs="Arial" w:hint="eastAsia"/>
          <w:b/>
          <w:color w:val="000000"/>
          <w:sz w:val="28"/>
          <w:szCs w:val="28"/>
        </w:rPr>
        <w:t>其他</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855"/>
        <w:gridCol w:w="925"/>
        <w:gridCol w:w="776"/>
        <w:gridCol w:w="2268"/>
        <w:gridCol w:w="3260"/>
      </w:tblGrid>
      <w:tr w:rsidR="001711DE" w:rsidRPr="00A026DC" w:rsidTr="0012744A">
        <w:tc>
          <w:tcPr>
            <w:tcW w:w="839" w:type="dxa"/>
            <w:shd w:val="clear" w:color="auto" w:fill="auto"/>
            <w:vAlign w:val="center"/>
          </w:tcPr>
          <w:p w:rsidR="001711DE" w:rsidRPr="00491025" w:rsidRDefault="001711DE" w:rsidP="0012744A">
            <w:pPr>
              <w:widowControl/>
              <w:jc w:val="left"/>
              <w:rPr>
                <w:rFonts w:ascii="宋体" w:hAnsi="宋体" w:cs="宋体"/>
                <w:color w:val="000000"/>
                <w:kern w:val="0"/>
                <w:sz w:val="22"/>
                <w:szCs w:val="22"/>
              </w:rPr>
            </w:pPr>
            <w:r w:rsidRPr="00491025">
              <w:rPr>
                <w:rFonts w:ascii="宋体" w:hAnsi="宋体" w:cs="宋体" w:hint="eastAsia"/>
                <w:color w:val="000000"/>
                <w:kern w:val="0"/>
                <w:sz w:val="22"/>
                <w:szCs w:val="22"/>
              </w:rPr>
              <w:t>序号</w:t>
            </w:r>
          </w:p>
        </w:tc>
        <w:tc>
          <w:tcPr>
            <w:tcW w:w="1855" w:type="dxa"/>
            <w:shd w:val="clear" w:color="auto" w:fill="auto"/>
            <w:vAlign w:val="center"/>
          </w:tcPr>
          <w:p w:rsidR="001711DE" w:rsidRPr="00491025" w:rsidRDefault="001711DE" w:rsidP="0012744A">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r w:rsidRPr="00491025">
              <w:rPr>
                <w:rFonts w:ascii="宋体" w:hAnsi="宋体" w:cs="宋体" w:hint="eastAsia"/>
                <w:color w:val="000000"/>
                <w:kern w:val="0"/>
                <w:sz w:val="22"/>
                <w:szCs w:val="22"/>
              </w:rPr>
              <w:t>内容</w:t>
            </w:r>
          </w:p>
        </w:tc>
        <w:tc>
          <w:tcPr>
            <w:tcW w:w="925" w:type="dxa"/>
            <w:shd w:val="clear" w:color="auto" w:fill="auto"/>
            <w:vAlign w:val="center"/>
          </w:tcPr>
          <w:p w:rsidR="001711DE" w:rsidRPr="00491025" w:rsidRDefault="001711DE"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数量</w:t>
            </w:r>
          </w:p>
        </w:tc>
        <w:tc>
          <w:tcPr>
            <w:tcW w:w="776" w:type="dxa"/>
            <w:shd w:val="clear" w:color="auto" w:fill="auto"/>
            <w:vAlign w:val="center"/>
          </w:tcPr>
          <w:p w:rsidR="001711DE" w:rsidRPr="00491025" w:rsidRDefault="001711DE" w:rsidP="0012744A">
            <w:pPr>
              <w:widowControl/>
              <w:jc w:val="center"/>
              <w:rPr>
                <w:rFonts w:ascii="宋体" w:hAnsi="宋体" w:cs="宋体"/>
                <w:color w:val="000000"/>
                <w:kern w:val="0"/>
                <w:sz w:val="22"/>
                <w:szCs w:val="22"/>
              </w:rPr>
            </w:pPr>
            <w:r w:rsidRPr="00491025">
              <w:rPr>
                <w:rFonts w:ascii="宋体" w:hAnsi="宋体" w:cs="宋体" w:hint="eastAsia"/>
                <w:color w:val="000000"/>
                <w:kern w:val="0"/>
                <w:sz w:val="22"/>
                <w:szCs w:val="22"/>
              </w:rPr>
              <w:t>单位</w:t>
            </w:r>
          </w:p>
        </w:tc>
        <w:tc>
          <w:tcPr>
            <w:tcW w:w="2268" w:type="dxa"/>
          </w:tcPr>
          <w:p w:rsidR="001711DE" w:rsidRPr="00A026DC" w:rsidRDefault="001711DE" w:rsidP="0012744A">
            <w:pPr>
              <w:spacing w:line="360" w:lineRule="auto"/>
              <w:jc w:val="center"/>
              <w:rPr>
                <w:rFonts w:ascii="Arial" w:hAnsi="Arial" w:cs="Arial"/>
                <w:color w:val="000000"/>
                <w:sz w:val="28"/>
                <w:szCs w:val="28"/>
              </w:rPr>
            </w:pPr>
            <w:r>
              <w:rPr>
                <w:rFonts w:ascii="Arial" w:hAnsi="Arial" w:cs="Arial" w:hint="eastAsia"/>
                <w:color w:val="000000"/>
                <w:sz w:val="28"/>
                <w:szCs w:val="28"/>
              </w:rPr>
              <w:t>报价</w:t>
            </w:r>
          </w:p>
        </w:tc>
        <w:tc>
          <w:tcPr>
            <w:tcW w:w="3260" w:type="dxa"/>
            <w:shd w:val="clear" w:color="auto" w:fill="auto"/>
          </w:tcPr>
          <w:p w:rsidR="001711DE" w:rsidRPr="00A026DC" w:rsidRDefault="001711DE" w:rsidP="0012744A">
            <w:pPr>
              <w:spacing w:line="360" w:lineRule="auto"/>
              <w:jc w:val="center"/>
              <w:rPr>
                <w:rFonts w:ascii="Arial" w:hAnsi="Arial" w:cs="Arial"/>
                <w:color w:val="000000"/>
                <w:sz w:val="28"/>
                <w:szCs w:val="28"/>
              </w:rPr>
            </w:pPr>
            <w:r>
              <w:rPr>
                <w:rFonts w:ascii="Arial" w:hAnsi="Arial" w:cs="Arial" w:hint="eastAsia"/>
                <w:color w:val="000000"/>
                <w:sz w:val="28"/>
                <w:szCs w:val="28"/>
              </w:rPr>
              <w:t>项目要求</w:t>
            </w:r>
          </w:p>
        </w:tc>
      </w:tr>
      <w:tr w:rsidR="001711DE" w:rsidRPr="00A026DC" w:rsidTr="0012744A">
        <w:tc>
          <w:tcPr>
            <w:tcW w:w="839" w:type="dxa"/>
            <w:shd w:val="clear" w:color="auto" w:fill="auto"/>
            <w:vAlign w:val="center"/>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t>1</w:t>
            </w:r>
          </w:p>
        </w:tc>
        <w:tc>
          <w:tcPr>
            <w:tcW w:w="1855"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检测报告</w:t>
            </w:r>
          </w:p>
        </w:tc>
        <w:tc>
          <w:tcPr>
            <w:tcW w:w="925" w:type="dxa"/>
            <w:shd w:val="clear" w:color="auto" w:fill="auto"/>
            <w:vAlign w:val="center"/>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t>2</w:t>
            </w:r>
          </w:p>
        </w:tc>
        <w:tc>
          <w:tcPr>
            <w:tcW w:w="776" w:type="dxa"/>
            <w:vAlign w:val="center"/>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t>两</w:t>
            </w:r>
            <w:r w:rsidRPr="00A026DC">
              <w:rPr>
                <w:rFonts w:ascii="Arial" w:hAnsi="Arial" w:cs="Arial" w:hint="eastAsia"/>
                <w:color w:val="000000"/>
                <w:sz w:val="28"/>
                <w:szCs w:val="28"/>
              </w:rPr>
              <w:t>份</w:t>
            </w:r>
          </w:p>
        </w:tc>
        <w:tc>
          <w:tcPr>
            <w:tcW w:w="2268" w:type="dxa"/>
            <w:shd w:val="clear" w:color="auto" w:fill="auto"/>
            <w:vAlign w:val="center"/>
          </w:tcPr>
          <w:p w:rsidR="001711DE" w:rsidRPr="00A026DC" w:rsidRDefault="001711DE" w:rsidP="0012744A">
            <w:pPr>
              <w:jc w:val="center"/>
              <w:rPr>
                <w:rFonts w:ascii="Arial" w:hAnsi="Arial" w:cs="Arial"/>
                <w:color w:val="000000"/>
                <w:sz w:val="28"/>
                <w:szCs w:val="28"/>
              </w:rPr>
            </w:pPr>
          </w:p>
        </w:tc>
        <w:tc>
          <w:tcPr>
            <w:tcW w:w="3260" w:type="dxa"/>
            <w:shd w:val="clear" w:color="auto" w:fill="auto"/>
          </w:tcPr>
          <w:p w:rsidR="001711DE" w:rsidRPr="00A026DC" w:rsidRDefault="001711DE" w:rsidP="0012744A">
            <w:pPr>
              <w:spacing w:line="360" w:lineRule="auto"/>
              <w:rPr>
                <w:rFonts w:ascii="Arial" w:hAnsi="Arial" w:cs="Arial"/>
                <w:color w:val="000000"/>
                <w:sz w:val="28"/>
                <w:szCs w:val="28"/>
              </w:rPr>
            </w:pPr>
            <w:r w:rsidRPr="00A026DC">
              <w:rPr>
                <w:rFonts w:ascii="Arial" w:hAnsi="Arial" w:cs="Arial" w:hint="eastAsia"/>
                <w:color w:val="000000"/>
                <w:sz w:val="28"/>
                <w:szCs w:val="28"/>
              </w:rPr>
              <w:t>清洗、消毒后</w:t>
            </w:r>
            <w:r w:rsidRPr="00A026DC">
              <w:rPr>
                <w:rFonts w:ascii="Arial" w:hAnsi="Arial" w:cs="Arial"/>
                <w:color w:val="000000"/>
                <w:sz w:val="28"/>
                <w:szCs w:val="28"/>
              </w:rPr>
              <w:t>7</w:t>
            </w:r>
            <w:r w:rsidRPr="00A026DC">
              <w:rPr>
                <w:rFonts w:ascii="Arial" w:hAnsi="Arial" w:cs="Arial" w:hint="eastAsia"/>
                <w:color w:val="000000"/>
                <w:sz w:val="28"/>
                <w:szCs w:val="28"/>
              </w:rPr>
              <w:t>日内由具备资质的第三方机构提供合格的检测报告</w:t>
            </w:r>
            <w:r>
              <w:rPr>
                <w:rFonts w:ascii="Arial" w:hAnsi="Arial" w:cs="Arial" w:hint="eastAsia"/>
                <w:color w:val="000000"/>
                <w:sz w:val="28"/>
                <w:szCs w:val="28"/>
              </w:rPr>
              <w:t>，</w:t>
            </w:r>
            <w:r w:rsidRPr="00A026DC">
              <w:rPr>
                <w:rFonts w:ascii="Arial" w:hAnsi="Arial" w:cs="Arial" w:hint="eastAsia"/>
                <w:color w:val="000000"/>
                <w:sz w:val="28"/>
                <w:szCs w:val="28"/>
              </w:rPr>
              <w:t>东葛院区</w:t>
            </w:r>
            <w:r>
              <w:rPr>
                <w:rFonts w:ascii="Arial" w:hAnsi="Arial" w:cs="Arial" w:hint="eastAsia"/>
                <w:color w:val="000000"/>
                <w:sz w:val="28"/>
                <w:szCs w:val="28"/>
              </w:rPr>
              <w:t>及仙葫院区各一份。</w:t>
            </w:r>
          </w:p>
        </w:tc>
      </w:tr>
      <w:tr w:rsidR="001711DE" w:rsidRPr="00A026DC" w:rsidTr="0012744A">
        <w:tc>
          <w:tcPr>
            <w:tcW w:w="839" w:type="dxa"/>
            <w:shd w:val="clear" w:color="auto" w:fill="auto"/>
            <w:vAlign w:val="center"/>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t>2</w:t>
            </w:r>
          </w:p>
        </w:tc>
        <w:tc>
          <w:tcPr>
            <w:tcW w:w="1855"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材料及垃圾清运</w:t>
            </w:r>
          </w:p>
        </w:tc>
        <w:tc>
          <w:tcPr>
            <w:tcW w:w="925"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1</w:t>
            </w:r>
          </w:p>
        </w:tc>
        <w:tc>
          <w:tcPr>
            <w:tcW w:w="776" w:type="dxa"/>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项</w:t>
            </w:r>
          </w:p>
        </w:tc>
        <w:tc>
          <w:tcPr>
            <w:tcW w:w="2268" w:type="dxa"/>
            <w:shd w:val="clear" w:color="auto" w:fill="auto"/>
            <w:vAlign w:val="center"/>
          </w:tcPr>
          <w:p w:rsidR="001711DE" w:rsidRPr="00A026DC" w:rsidRDefault="001711DE" w:rsidP="0012744A">
            <w:pPr>
              <w:jc w:val="center"/>
              <w:rPr>
                <w:rFonts w:ascii="Arial" w:hAnsi="Arial" w:cs="Arial"/>
                <w:color w:val="000000"/>
                <w:sz w:val="28"/>
                <w:szCs w:val="28"/>
              </w:rPr>
            </w:pPr>
          </w:p>
        </w:tc>
        <w:tc>
          <w:tcPr>
            <w:tcW w:w="3260" w:type="dxa"/>
            <w:shd w:val="clear" w:color="auto" w:fill="auto"/>
          </w:tcPr>
          <w:p w:rsidR="001711DE" w:rsidRPr="00A026DC" w:rsidRDefault="001711DE" w:rsidP="0012744A">
            <w:pPr>
              <w:spacing w:line="360" w:lineRule="auto"/>
              <w:rPr>
                <w:rFonts w:ascii="Arial" w:hAnsi="Arial" w:cs="Arial"/>
                <w:color w:val="000000"/>
                <w:sz w:val="28"/>
                <w:szCs w:val="28"/>
              </w:rPr>
            </w:pPr>
          </w:p>
        </w:tc>
      </w:tr>
      <w:tr w:rsidR="001711DE" w:rsidRPr="00A026DC" w:rsidTr="0012744A">
        <w:tc>
          <w:tcPr>
            <w:tcW w:w="839" w:type="dxa"/>
            <w:shd w:val="clear" w:color="auto" w:fill="auto"/>
            <w:vAlign w:val="center"/>
          </w:tcPr>
          <w:p w:rsidR="001711DE" w:rsidRPr="00A026DC" w:rsidRDefault="001711DE" w:rsidP="0012744A">
            <w:pPr>
              <w:jc w:val="center"/>
              <w:rPr>
                <w:rFonts w:ascii="Arial" w:hAnsi="Arial" w:cs="Arial"/>
                <w:color w:val="000000"/>
                <w:sz w:val="28"/>
                <w:szCs w:val="28"/>
              </w:rPr>
            </w:pPr>
            <w:r>
              <w:rPr>
                <w:rFonts w:ascii="Arial" w:hAnsi="Arial" w:cs="Arial" w:hint="eastAsia"/>
                <w:color w:val="000000"/>
                <w:sz w:val="28"/>
                <w:szCs w:val="28"/>
              </w:rPr>
              <w:lastRenderedPageBreak/>
              <w:t>3</w:t>
            </w:r>
          </w:p>
        </w:tc>
        <w:tc>
          <w:tcPr>
            <w:tcW w:w="1855"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现场施工卫生</w:t>
            </w:r>
          </w:p>
        </w:tc>
        <w:tc>
          <w:tcPr>
            <w:tcW w:w="925" w:type="dxa"/>
            <w:shd w:val="clear" w:color="auto" w:fill="auto"/>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1</w:t>
            </w:r>
          </w:p>
        </w:tc>
        <w:tc>
          <w:tcPr>
            <w:tcW w:w="776" w:type="dxa"/>
            <w:vAlign w:val="center"/>
          </w:tcPr>
          <w:p w:rsidR="001711DE" w:rsidRPr="00A026DC" w:rsidRDefault="001711DE" w:rsidP="0012744A">
            <w:pPr>
              <w:jc w:val="center"/>
              <w:rPr>
                <w:rFonts w:ascii="Arial" w:hAnsi="Arial" w:cs="Arial"/>
                <w:color w:val="000000"/>
                <w:sz w:val="28"/>
                <w:szCs w:val="28"/>
              </w:rPr>
            </w:pPr>
            <w:r w:rsidRPr="00A026DC">
              <w:rPr>
                <w:rFonts w:ascii="Arial" w:hAnsi="Arial" w:cs="Arial" w:hint="eastAsia"/>
                <w:color w:val="000000"/>
                <w:sz w:val="28"/>
                <w:szCs w:val="28"/>
              </w:rPr>
              <w:t>项</w:t>
            </w:r>
          </w:p>
        </w:tc>
        <w:tc>
          <w:tcPr>
            <w:tcW w:w="2268" w:type="dxa"/>
            <w:shd w:val="clear" w:color="auto" w:fill="auto"/>
            <w:vAlign w:val="center"/>
          </w:tcPr>
          <w:p w:rsidR="001711DE" w:rsidRPr="00A026DC" w:rsidRDefault="001711DE" w:rsidP="0012744A">
            <w:pPr>
              <w:jc w:val="center"/>
              <w:rPr>
                <w:rFonts w:ascii="Arial" w:hAnsi="Arial" w:cs="Arial"/>
                <w:color w:val="000000"/>
                <w:sz w:val="28"/>
                <w:szCs w:val="28"/>
              </w:rPr>
            </w:pPr>
          </w:p>
        </w:tc>
        <w:tc>
          <w:tcPr>
            <w:tcW w:w="3260" w:type="dxa"/>
            <w:shd w:val="clear" w:color="auto" w:fill="auto"/>
          </w:tcPr>
          <w:p w:rsidR="001711DE" w:rsidRPr="00A026DC" w:rsidRDefault="001711DE" w:rsidP="0012744A">
            <w:pPr>
              <w:spacing w:line="360" w:lineRule="auto"/>
              <w:rPr>
                <w:rFonts w:ascii="Arial" w:hAnsi="Arial" w:cs="Arial"/>
                <w:color w:val="000000"/>
                <w:sz w:val="28"/>
                <w:szCs w:val="28"/>
              </w:rPr>
            </w:pPr>
          </w:p>
        </w:tc>
      </w:tr>
    </w:tbl>
    <w:p w:rsidR="00980E30" w:rsidRPr="00A026DC" w:rsidRDefault="00980E30" w:rsidP="003C48C1">
      <w:pPr>
        <w:spacing w:line="460" w:lineRule="exact"/>
        <w:rPr>
          <w:rFonts w:ascii="Arial" w:hAnsi="Arial" w:cs="Arial"/>
          <w:color w:val="000000"/>
          <w:sz w:val="28"/>
          <w:szCs w:val="28"/>
        </w:rPr>
      </w:pPr>
    </w:p>
    <w:p w:rsidR="003C48C1" w:rsidRPr="00A026DC" w:rsidRDefault="003C48C1" w:rsidP="003C48C1">
      <w:pPr>
        <w:tabs>
          <w:tab w:val="left" w:pos="2900"/>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三、合同金额</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合同金额为人民币</w:t>
      </w:r>
      <w:r w:rsidR="00FD6010">
        <w:rPr>
          <w:rFonts w:ascii="Arial" w:hAnsi="Arial" w:cs="Arial" w:hint="eastAsia"/>
          <w:color w:val="000000"/>
          <w:sz w:val="28"/>
          <w:szCs w:val="28"/>
        </w:rPr>
        <w:t xml:space="preserve">      </w:t>
      </w:r>
      <w:r w:rsidRPr="00A026DC">
        <w:rPr>
          <w:rFonts w:ascii="Arial" w:hAnsi="Arial" w:cs="Arial" w:hint="eastAsia"/>
          <w:color w:val="000000"/>
          <w:sz w:val="28"/>
          <w:szCs w:val="28"/>
        </w:rPr>
        <w:t>（大写），本工程合同采用单价报价形式</w:t>
      </w:r>
      <w:r w:rsidR="00FD6010">
        <w:rPr>
          <w:rFonts w:ascii="Arial" w:hAnsi="Arial" w:cs="Arial" w:hint="eastAsia"/>
          <w:color w:val="000000"/>
          <w:sz w:val="28"/>
          <w:szCs w:val="28"/>
        </w:rPr>
        <w:t>，</w:t>
      </w:r>
      <w:r w:rsidR="00FD6010" w:rsidRPr="00A71ABB">
        <w:rPr>
          <w:rFonts w:ascii="Arial" w:hAnsi="Arial" w:cs="Arial" w:hint="eastAsia"/>
          <w:color w:val="000000"/>
          <w:sz w:val="28"/>
          <w:szCs w:val="28"/>
        </w:rPr>
        <w:t>工程量据实结算。</w:t>
      </w:r>
      <w:r w:rsidRPr="00A026DC">
        <w:rPr>
          <w:rFonts w:ascii="Arial" w:hAnsi="Arial" w:cs="Arial" w:hint="eastAsia"/>
          <w:color w:val="000000"/>
          <w:sz w:val="28"/>
          <w:szCs w:val="28"/>
        </w:rPr>
        <w:t xml:space="preserve">  </w:t>
      </w:r>
    </w:p>
    <w:p w:rsidR="003C48C1" w:rsidRPr="00A026DC" w:rsidRDefault="003C48C1" w:rsidP="003C48C1">
      <w:pPr>
        <w:tabs>
          <w:tab w:val="left" w:pos="2900"/>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四、付款方式</w:t>
      </w:r>
    </w:p>
    <w:p w:rsidR="003C48C1" w:rsidRPr="00A026DC" w:rsidRDefault="003C48C1" w:rsidP="00A026DC">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付款方式：无预付款，工程全部完工验收合格并结算，检测部门出具合格的检测报告后，六个月内支付项目合同价款的</w:t>
      </w:r>
      <w:r w:rsidRPr="00A026DC">
        <w:rPr>
          <w:rFonts w:ascii="Arial" w:hAnsi="Arial" w:cs="Arial" w:hint="eastAsia"/>
          <w:color w:val="000000"/>
          <w:sz w:val="28"/>
          <w:szCs w:val="28"/>
        </w:rPr>
        <w:t>95%</w:t>
      </w:r>
      <w:r w:rsidRPr="00A026DC">
        <w:rPr>
          <w:rFonts w:ascii="Arial" w:hAnsi="Arial" w:cs="Arial" w:hint="eastAsia"/>
          <w:color w:val="000000"/>
          <w:sz w:val="28"/>
          <w:szCs w:val="28"/>
        </w:rPr>
        <w:t>；余下</w:t>
      </w:r>
      <w:r w:rsidRPr="00A026DC">
        <w:rPr>
          <w:rFonts w:ascii="Arial" w:hAnsi="Arial" w:cs="Arial" w:hint="eastAsia"/>
          <w:color w:val="000000"/>
          <w:sz w:val="28"/>
          <w:szCs w:val="28"/>
        </w:rPr>
        <w:t>5%</w:t>
      </w:r>
      <w:r w:rsidRPr="00A026DC">
        <w:rPr>
          <w:rFonts w:ascii="Arial" w:hAnsi="Arial" w:cs="Arial" w:hint="eastAsia"/>
          <w:color w:val="000000"/>
          <w:sz w:val="28"/>
          <w:szCs w:val="28"/>
        </w:rPr>
        <w:t>作为工程质量保证金，质保期满后</w:t>
      </w:r>
      <w:r w:rsidRPr="00A026DC">
        <w:rPr>
          <w:rFonts w:ascii="Arial" w:hAnsi="Arial" w:cs="Arial" w:hint="eastAsia"/>
          <w:color w:val="000000"/>
          <w:sz w:val="28"/>
          <w:szCs w:val="28"/>
        </w:rPr>
        <w:t>15</w:t>
      </w:r>
      <w:r w:rsidRPr="00A026DC">
        <w:rPr>
          <w:rFonts w:ascii="Arial" w:hAnsi="Arial" w:cs="Arial" w:hint="eastAsia"/>
          <w:color w:val="000000"/>
          <w:sz w:val="28"/>
          <w:szCs w:val="28"/>
        </w:rPr>
        <w:t>个工作日内凭发票无息返还。</w:t>
      </w:r>
    </w:p>
    <w:p w:rsidR="003C48C1" w:rsidRPr="00A026DC" w:rsidRDefault="003C48C1" w:rsidP="003C48C1">
      <w:pPr>
        <w:tabs>
          <w:tab w:val="left" w:pos="2900"/>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五、施工工期</w:t>
      </w:r>
    </w:p>
    <w:p w:rsidR="003C48C1" w:rsidRPr="00A026DC" w:rsidRDefault="003C48C1" w:rsidP="00A026DC">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工期：工期为接到甲方通知</w:t>
      </w:r>
      <w:r w:rsidR="00035091">
        <w:rPr>
          <w:rFonts w:ascii="Arial" w:hAnsi="Arial" w:cs="Arial" w:hint="eastAsia"/>
          <w:color w:val="000000"/>
          <w:sz w:val="28"/>
          <w:szCs w:val="28"/>
        </w:rPr>
        <w:t>进场</w:t>
      </w:r>
      <w:r w:rsidRPr="00A026DC">
        <w:rPr>
          <w:rFonts w:ascii="Arial" w:hAnsi="Arial" w:cs="Arial" w:hint="eastAsia"/>
          <w:color w:val="000000"/>
          <w:sz w:val="28"/>
          <w:szCs w:val="28"/>
        </w:rPr>
        <w:t>之日起</w:t>
      </w:r>
      <w:r w:rsidRPr="00A026DC">
        <w:rPr>
          <w:rFonts w:ascii="Arial" w:hAnsi="Arial" w:cs="Arial" w:hint="eastAsia"/>
          <w:color w:val="000000"/>
          <w:sz w:val="28"/>
          <w:szCs w:val="28"/>
        </w:rPr>
        <w:t>30</w:t>
      </w:r>
      <w:r w:rsidR="00035091">
        <w:rPr>
          <w:rFonts w:ascii="Arial" w:hAnsi="Arial" w:cs="Arial" w:hint="eastAsia"/>
          <w:color w:val="000000"/>
          <w:sz w:val="28"/>
          <w:szCs w:val="28"/>
        </w:rPr>
        <w:t>个日历日</w:t>
      </w:r>
      <w:r w:rsidRPr="00A026DC">
        <w:rPr>
          <w:rFonts w:ascii="Arial" w:hAnsi="Arial" w:cs="Arial" w:hint="eastAsia"/>
          <w:color w:val="000000"/>
          <w:sz w:val="28"/>
          <w:szCs w:val="28"/>
        </w:rPr>
        <w:t>，具体开工时间以甲方通知为准。</w:t>
      </w:r>
    </w:p>
    <w:p w:rsidR="003C48C1" w:rsidRPr="00A026DC" w:rsidRDefault="003C48C1" w:rsidP="00A026DC">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质保期：本项目质保期为一年</w:t>
      </w:r>
      <w:r w:rsidRPr="00A026DC">
        <w:rPr>
          <w:rFonts w:ascii="Arial" w:hAnsi="Arial" w:cs="Arial" w:hint="eastAsia"/>
          <w:color w:val="000000"/>
          <w:sz w:val="28"/>
          <w:szCs w:val="28"/>
        </w:rPr>
        <w:t>,</w:t>
      </w:r>
      <w:r w:rsidRPr="00A026DC">
        <w:rPr>
          <w:rFonts w:ascii="Arial" w:hAnsi="Arial" w:cs="Arial" w:hint="eastAsia"/>
          <w:color w:val="000000"/>
          <w:sz w:val="28"/>
          <w:szCs w:val="28"/>
        </w:rPr>
        <w:t>时间从工程验收合格，</w:t>
      </w:r>
      <w:r w:rsidR="00E550C8" w:rsidRPr="00A026DC">
        <w:rPr>
          <w:rFonts w:ascii="Arial" w:hAnsi="Arial" w:cs="Arial" w:hint="eastAsia"/>
          <w:color w:val="000000"/>
          <w:sz w:val="28"/>
          <w:szCs w:val="28"/>
        </w:rPr>
        <w:t>具备资质的第三方机构</w:t>
      </w:r>
      <w:r w:rsidRPr="00A026DC">
        <w:rPr>
          <w:rFonts w:ascii="Arial" w:hAnsi="Arial" w:cs="Arial" w:hint="eastAsia"/>
          <w:color w:val="000000"/>
          <w:sz w:val="28"/>
          <w:szCs w:val="28"/>
        </w:rPr>
        <w:t>出具合格的检测报告之日起计算。</w:t>
      </w:r>
    </w:p>
    <w:p w:rsidR="003C48C1" w:rsidRPr="00A026DC" w:rsidRDefault="003C48C1" w:rsidP="003C48C1">
      <w:pPr>
        <w:tabs>
          <w:tab w:val="left" w:pos="2900"/>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六、质量和规格</w:t>
      </w:r>
    </w:p>
    <w:p w:rsidR="003C48C1" w:rsidRPr="00A026DC" w:rsidRDefault="003C48C1" w:rsidP="003C48C1">
      <w:pPr>
        <w:tabs>
          <w:tab w:val="left" w:pos="2900"/>
        </w:tabs>
        <w:adjustRightInd w:val="0"/>
        <w:snapToGrid w:val="0"/>
        <w:spacing w:line="460" w:lineRule="exact"/>
        <w:ind w:firstLine="560"/>
        <w:rPr>
          <w:rFonts w:ascii="Arial" w:hAnsi="Arial" w:cs="Arial"/>
          <w:color w:val="000000"/>
          <w:sz w:val="28"/>
          <w:szCs w:val="28"/>
        </w:rPr>
      </w:pPr>
      <w:r w:rsidRPr="00A026DC">
        <w:rPr>
          <w:rFonts w:ascii="Arial" w:hAnsi="Arial" w:cs="Arial" w:hint="eastAsia"/>
          <w:color w:val="000000"/>
          <w:sz w:val="28"/>
          <w:szCs w:val="28"/>
        </w:rPr>
        <w:t>项目的质量和要求应符合谈判文件、报价文件的技术要求及乙方在谈判过程中做出的书面澄清及承诺。</w:t>
      </w:r>
    </w:p>
    <w:p w:rsidR="003C48C1" w:rsidRPr="00A026DC" w:rsidRDefault="003C48C1" w:rsidP="003C48C1">
      <w:pPr>
        <w:tabs>
          <w:tab w:val="left" w:pos="2900"/>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七、知识产权</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乙方应保证甲方在中国境内使用材料、设备，或材料、设备的任何一部分时，免受第三方提出的侵犯其知识产权的诉讼。</w:t>
      </w:r>
    </w:p>
    <w:p w:rsidR="003C48C1" w:rsidRPr="00A026DC" w:rsidRDefault="003C48C1" w:rsidP="003C48C1">
      <w:pPr>
        <w:tabs>
          <w:tab w:val="left" w:pos="2900"/>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八、甲方责任：</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1.</w:t>
      </w:r>
      <w:r w:rsidRPr="00A026DC">
        <w:rPr>
          <w:rFonts w:ascii="Arial" w:hAnsi="Arial" w:cs="Arial" w:hint="eastAsia"/>
          <w:color w:val="000000"/>
          <w:sz w:val="28"/>
          <w:szCs w:val="28"/>
        </w:rPr>
        <w:t>免费提供乙方清洗消毒服务所需的水、电、停车方便以及清洗的施工场地等条件。</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2.</w:t>
      </w:r>
      <w:r w:rsidRPr="00A026DC">
        <w:rPr>
          <w:rFonts w:ascii="Arial" w:hAnsi="Arial" w:cs="Arial" w:hint="eastAsia"/>
          <w:color w:val="000000"/>
          <w:sz w:val="28"/>
          <w:szCs w:val="28"/>
        </w:rPr>
        <w:t>甲方免费给乙方提供存放工具的场地或房间。</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hint="eastAsia"/>
          <w:color w:val="000000"/>
          <w:sz w:val="28"/>
          <w:szCs w:val="28"/>
        </w:rPr>
        <w:t>配合乙方的清洗消毒服务，安排作业时间，协助办理乙方有关人员进出施工场所的许可证。</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4.</w:t>
      </w:r>
      <w:r w:rsidRPr="00A026DC">
        <w:rPr>
          <w:rFonts w:ascii="Arial" w:hAnsi="Arial" w:cs="Arial" w:hint="eastAsia"/>
          <w:color w:val="000000"/>
          <w:sz w:val="28"/>
          <w:szCs w:val="28"/>
        </w:rPr>
        <w:t>负责协调其他部门配合乙方的服务以及有关的施工审批、验收结算手续。</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lastRenderedPageBreak/>
        <w:t>5.</w:t>
      </w:r>
      <w:r w:rsidRPr="00A026DC">
        <w:rPr>
          <w:rFonts w:ascii="Arial" w:hAnsi="Arial" w:cs="Arial" w:hint="eastAsia"/>
          <w:color w:val="000000"/>
          <w:sz w:val="28"/>
          <w:szCs w:val="28"/>
        </w:rPr>
        <w:t>乙方施工时甲方需安排有关人员到现场配合引导施工，并负责与各科室、病房的协调。</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6.</w:t>
      </w:r>
      <w:r w:rsidRPr="00A026DC">
        <w:rPr>
          <w:rFonts w:ascii="Arial" w:hAnsi="Arial" w:cs="Arial" w:hint="eastAsia"/>
          <w:color w:val="000000"/>
          <w:sz w:val="28"/>
          <w:szCs w:val="28"/>
        </w:rPr>
        <w:t>按照合同的条款按时支付有关费用。</w:t>
      </w:r>
    </w:p>
    <w:p w:rsidR="003C48C1" w:rsidRPr="00A026DC" w:rsidRDefault="003C48C1" w:rsidP="003C48C1">
      <w:pPr>
        <w:tabs>
          <w:tab w:val="left" w:pos="2900"/>
        </w:tabs>
        <w:adjustRightInd w:val="0"/>
        <w:snapToGrid w:val="0"/>
        <w:spacing w:line="540" w:lineRule="exact"/>
        <w:ind w:firstLine="567"/>
        <w:rPr>
          <w:rFonts w:ascii="Arial" w:hAnsi="Arial" w:cs="Arial"/>
          <w:color w:val="000000"/>
          <w:sz w:val="28"/>
          <w:szCs w:val="28"/>
        </w:rPr>
      </w:pPr>
      <w:r w:rsidRPr="00A026DC">
        <w:rPr>
          <w:rFonts w:ascii="Arial" w:hAnsi="Arial" w:cs="Arial" w:hint="eastAsia"/>
          <w:color w:val="000000"/>
          <w:sz w:val="28"/>
          <w:szCs w:val="28"/>
        </w:rPr>
        <w:t>九、乙方责任：</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1.</w:t>
      </w:r>
      <w:r w:rsidRPr="00A026DC">
        <w:rPr>
          <w:rFonts w:ascii="Arial" w:hAnsi="Arial" w:cs="Arial" w:hint="eastAsia"/>
          <w:color w:val="000000"/>
          <w:sz w:val="28"/>
          <w:szCs w:val="28"/>
        </w:rPr>
        <w:t>乙方负责提供合同范围内所有设备的清洗消毒服务，保证服务的质量、严格按照规定的程序进行清洗、检查。接受甲方监督，乙方必须精心施工，严格要求，保证合同工期。</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2.</w:t>
      </w:r>
      <w:r w:rsidRPr="00A026DC">
        <w:rPr>
          <w:rFonts w:ascii="Arial" w:hAnsi="Arial" w:cs="Arial" w:hint="eastAsia"/>
          <w:color w:val="000000"/>
          <w:sz w:val="28"/>
          <w:szCs w:val="28"/>
        </w:rPr>
        <w:t>乙方保证所使用的设备、材料符合国家有关规范要求，使用的清洗、消毒化学产品应征得甲方同意，不能有强酸强碱等腐蚀性。</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hint="eastAsia"/>
          <w:color w:val="000000"/>
          <w:sz w:val="28"/>
          <w:szCs w:val="28"/>
        </w:rPr>
        <w:t>乙方必须保证施工期间安全（包括双方人员、病陪人及医务工作人员等的安全；甲方医院设施、设备、办公设备、货物、货架等的安全）。乙方应对其所有作业和施工方法的适当性、可靠性及安全性负责，</w:t>
      </w:r>
      <w:r w:rsidR="005D4B77">
        <w:rPr>
          <w:rFonts w:hint="eastAsia"/>
          <w:color w:val="000000"/>
          <w:sz w:val="28"/>
          <w:szCs w:val="28"/>
        </w:rPr>
        <w:t>乙方</w:t>
      </w:r>
      <w:r w:rsidR="005D4B77" w:rsidRPr="00E91ABB">
        <w:rPr>
          <w:rFonts w:hint="eastAsia"/>
          <w:color w:val="000000"/>
          <w:sz w:val="28"/>
          <w:szCs w:val="28"/>
        </w:rPr>
        <w:t>负责落实现场安全防护措施，保证作业安全。</w:t>
      </w:r>
      <w:r w:rsidR="005D4B77">
        <w:rPr>
          <w:rFonts w:hint="eastAsia"/>
          <w:color w:val="000000"/>
          <w:sz w:val="28"/>
          <w:szCs w:val="28"/>
        </w:rPr>
        <w:t>乙方</w:t>
      </w:r>
      <w:r w:rsidR="005D4B77" w:rsidRPr="00E91ABB">
        <w:rPr>
          <w:rFonts w:hint="eastAsia"/>
          <w:color w:val="000000"/>
          <w:sz w:val="28"/>
          <w:szCs w:val="28"/>
        </w:rPr>
        <w:t>作业过程中发生设备损坏及一切工伤伤亡事故均由</w:t>
      </w:r>
      <w:r w:rsidR="005D4B77">
        <w:rPr>
          <w:rFonts w:hint="eastAsia"/>
          <w:color w:val="000000"/>
          <w:sz w:val="28"/>
          <w:szCs w:val="28"/>
        </w:rPr>
        <w:t>乙方</w:t>
      </w:r>
      <w:r w:rsidR="005D4B77" w:rsidRPr="00E91ABB">
        <w:rPr>
          <w:rFonts w:hint="eastAsia"/>
          <w:color w:val="000000"/>
          <w:sz w:val="28"/>
          <w:szCs w:val="28"/>
        </w:rPr>
        <w:t>承担责任。</w:t>
      </w:r>
      <w:r w:rsidRPr="00A026DC">
        <w:rPr>
          <w:rFonts w:ascii="Arial" w:hAnsi="Arial" w:cs="Arial" w:hint="eastAsia"/>
          <w:color w:val="000000"/>
          <w:sz w:val="28"/>
          <w:szCs w:val="28"/>
        </w:rPr>
        <w:t>乙方应为其自身行为及其雇用人员的行为而独立承担责任。</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4.</w:t>
      </w:r>
      <w:r w:rsidRPr="00A026DC">
        <w:rPr>
          <w:rFonts w:ascii="Arial" w:hAnsi="Arial" w:cs="Arial" w:hint="eastAsia"/>
          <w:color w:val="000000"/>
          <w:sz w:val="28"/>
          <w:szCs w:val="28"/>
        </w:rPr>
        <w:t>乙方清洗完毕，作业场地恢复原貌，保证不会影响甲方正常医疗活动。</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5.</w:t>
      </w:r>
      <w:r w:rsidRPr="00A026DC">
        <w:rPr>
          <w:rFonts w:ascii="Arial" w:hAnsi="Arial" w:cs="Arial" w:hint="eastAsia"/>
          <w:color w:val="000000"/>
          <w:sz w:val="28"/>
          <w:szCs w:val="28"/>
        </w:rPr>
        <w:t>乙方所负责设备清洗效果的检查及每天所清洗的数量必须由甲方的专项负责人确认签字方可作为结算的凭证。</w:t>
      </w:r>
    </w:p>
    <w:p w:rsidR="003C48C1"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6.</w:t>
      </w:r>
      <w:r w:rsidRPr="00A026DC">
        <w:rPr>
          <w:rFonts w:ascii="Arial" w:hAnsi="Arial" w:cs="Arial" w:hint="eastAsia"/>
          <w:color w:val="000000"/>
          <w:sz w:val="28"/>
          <w:szCs w:val="28"/>
        </w:rPr>
        <w:t>乙方必须服从甲方人员的安排，听从指挥，遵守甲方的各项规章制度。</w:t>
      </w:r>
    </w:p>
    <w:p w:rsidR="00C84A91" w:rsidRPr="00A026DC" w:rsidRDefault="00C84A91" w:rsidP="00C84A91">
      <w:pPr>
        <w:snapToGrid w:val="0"/>
        <w:spacing w:line="480" w:lineRule="exact"/>
        <w:ind w:firstLineChars="200" w:firstLine="560"/>
        <w:contextualSpacing/>
        <w:rPr>
          <w:rFonts w:ascii="Arial" w:hAnsi="Arial" w:cs="Arial"/>
          <w:color w:val="000000"/>
          <w:sz w:val="28"/>
          <w:szCs w:val="28"/>
        </w:rPr>
      </w:pPr>
      <w:r>
        <w:rPr>
          <w:rFonts w:ascii="Arial" w:hAnsi="Arial" w:cs="Arial" w:hint="eastAsia"/>
          <w:color w:val="000000"/>
          <w:sz w:val="28"/>
          <w:szCs w:val="28"/>
        </w:rPr>
        <w:t>7</w:t>
      </w:r>
      <w:r w:rsidRPr="00A026DC">
        <w:rPr>
          <w:rFonts w:ascii="Arial" w:hAnsi="Arial" w:cs="Arial" w:hint="eastAsia"/>
          <w:color w:val="000000"/>
          <w:sz w:val="28"/>
          <w:szCs w:val="28"/>
        </w:rPr>
        <w:t>、</w:t>
      </w:r>
      <w:r>
        <w:rPr>
          <w:rFonts w:ascii="Arial" w:hAnsi="Arial" w:cs="Arial" w:hint="eastAsia"/>
          <w:color w:val="000000"/>
          <w:sz w:val="28"/>
          <w:szCs w:val="28"/>
        </w:rPr>
        <w:t>乙方</w:t>
      </w:r>
      <w:r w:rsidRPr="00A026DC">
        <w:rPr>
          <w:rFonts w:ascii="Arial" w:hAnsi="Arial" w:cs="Arial" w:hint="eastAsia"/>
          <w:color w:val="000000"/>
          <w:sz w:val="28"/>
          <w:szCs w:val="28"/>
        </w:rPr>
        <w:t>在施工期间保证</w:t>
      </w:r>
      <w:r>
        <w:rPr>
          <w:rFonts w:ascii="Arial" w:hAnsi="Arial" w:cs="Arial" w:hint="eastAsia"/>
          <w:color w:val="000000"/>
          <w:sz w:val="28"/>
          <w:szCs w:val="28"/>
        </w:rPr>
        <w:t>甲方</w:t>
      </w:r>
      <w:r w:rsidRPr="00A026DC">
        <w:rPr>
          <w:rFonts w:ascii="Arial" w:hAnsi="Arial" w:cs="Arial" w:hint="eastAsia"/>
          <w:color w:val="000000"/>
          <w:sz w:val="28"/>
          <w:szCs w:val="28"/>
        </w:rPr>
        <w:t>设备的正常运行，如因</w:t>
      </w:r>
      <w:r>
        <w:rPr>
          <w:rFonts w:ascii="Arial" w:hAnsi="Arial" w:cs="Arial" w:hint="eastAsia"/>
          <w:color w:val="000000"/>
          <w:sz w:val="28"/>
          <w:szCs w:val="28"/>
        </w:rPr>
        <w:t>乙方原因</w:t>
      </w:r>
      <w:r w:rsidRPr="00A026DC">
        <w:rPr>
          <w:rFonts w:ascii="Arial" w:hAnsi="Arial" w:cs="Arial" w:hint="eastAsia"/>
          <w:color w:val="000000"/>
          <w:sz w:val="28"/>
          <w:szCs w:val="28"/>
        </w:rPr>
        <w:t>造成的设备故障，需</w:t>
      </w:r>
      <w:r w:rsidR="00611259">
        <w:rPr>
          <w:rFonts w:ascii="Arial" w:hAnsi="Arial" w:cs="Arial" w:hint="eastAsia"/>
          <w:color w:val="000000"/>
          <w:sz w:val="28"/>
          <w:szCs w:val="28"/>
        </w:rPr>
        <w:t>及时修复</w:t>
      </w:r>
      <w:r w:rsidRPr="00A026DC">
        <w:rPr>
          <w:rFonts w:ascii="Arial" w:hAnsi="Arial" w:cs="Arial" w:hint="eastAsia"/>
          <w:color w:val="000000"/>
          <w:sz w:val="28"/>
          <w:szCs w:val="28"/>
        </w:rPr>
        <w:t>，</w:t>
      </w:r>
      <w:r w:rsidR="00AA5503">
        <w:rPr>
          <w:rFonts w:ascii="Arial" w:hAnsi="Arial" w:cs="Arial" w:hint="eastAsia"/>
          <w:color w:val="000000"/>
          <w:sz w:val="28"/>
          <w:szCs w:val="28"/>
        </w:rPr>
        <w:t>并对</w:t>
      </w:r>
      <w:r w:rsidR="00611259">
        <w:rPr>
          <w:rFonts w:ascii="Arial" w:hAnsi="Arial" w:cs="Arial" w:hint="eastAsia"/>
          <w:color w:val="000000"/>
          <w:sz w:val="28"/>
          <w:szCs w:val="28"/>
        </w:rPr>
        <w:t>造成</w:t>
      </w:r>
      <w:r w:rsidR="00AA5503">
        <w:rPr>
          <w:rFonts w:ascii="Arial" w:hAnsi="Arial" w:cs="Arial" w:hint="eastAsia"/>
          <w:color w:val="000000"/>
          <w:sz w:val="28"/>
          <w:szCs w:val="28"/>
        </w:rPr>
        <w:t>的</w:t>
      </w:r>
      <w:r w:rsidR="00611259">
        <w:rPr>
          <w:rFonts w:ascii="Arial" w:hAnsi="Arial" w:cs="Arial" w:hint="eastAsia"/>
          <w:color w:val="000000"/>
          <w:sz w:val="28"/>
          <w:szCs w:val="28"/>
        </w:rPr>
        <w:t>损失</w:t>
      </w:r>
      <w:r w:rsidRPr="00A026DC">
        <w:rPr>
          <w:rFonts w:ascii="Arial" w:hAnsi="Arial" w:cs="Arial" w:hint="eastAsia"/>
          <w:color w:val="000000"/>
          <w:sz w:val="28"/>
          <w:szCs w:val="28"/>
        </w:rPr>
        <w:t>承担赔偿责任。</w:t>
      </w:r>
    </w:p>
    <w:p w:rsidR="00C87B76" w:rsidRPr="00A026DC" w:rsidRDefault="00C84A91" w:rsidP="00C84A91">
      <w:pPr>
        <w:snapToGrid w:val="0"/>
        <w:spacing w:line="480" w:lineRule="exact"/>
        <w:ind w:firstLineChars="200" w:firstLine="560"/>
        <w:contextualSpacing/>
        <w:rPr>
          <w:rFonts w:ascii="Arial" w:hAnsi="Arial" w:cs="Arial"/>
          <w:color w:val="000000"/>
          <w:sz w:val="28"/>
          <w:szCs w:val="28"/>
        </w:rPr>
      </w:pPr>
      <w:r>
        <w:rPr>
          <w:rFonts w:ascii="Arial" w:hAnsi="Arial" w:cs="Arial" w:hint="eastAsia"/>
          <w:color w:val="000000"/>
          <w:sz w:val="28"/>
          <w:szCs w:val="28"/>
        </w:rPr>
        <w:t>8</w:t>
      </w:r>
      <w:r w:rsidRPr="00A026DC">
        <w:rPr>
          <w:rFonts w:ascii="Arial" w:hAnsi="Arial" w:cs="Arial" w:hint="eastAsia"/>
          <w:color w:val="000000"/>
          <w:sz w:val="28"/>
          <w:szCs w:val="28"/>
        </w:rPr>
        <w:t>、</w:t>
      </w:r>
      <w:r w:rsidR="00BD4724">
        <w:rPr>
          <w:rFonts w:ascii="Arial" w:hAnsi="Arial" w:cs="Arial" w:hint="eastAsia"/>
          <w:color w:val="000000"/>
          <w:sz w:val="28"/>
          <w:szCs w:val="28"/>
        </w:rPr>
        <w:t>乙方</w:t>
      </w:r>
      <w:r w:rsidRPr="00A026DC">
        <w:rPr>
          <w:rFonts w:ascii="Arial" w:hAnsi="Arial" w:cs="Arial" w:hint="eastAsia"/>
          <w:color w:val="000000"/>
          <w:sz w:val="28"/>
          <w:szCs w:val="28"/>
        </w:rPr>
        <w:t>清洗施工期间需保证病区正常运行，最小化对病区的污染及影响。</w:t>
      </w:r>
    </w:p>
    <w:p w:rsidR="003C48C1" w:rsidRPr="00A026DC" w:rsidRDefault="003C48C1" w:rsidP="003C48C1">
      <w:pPr>
        <w:tabs>
          <w:tab w:val="left" w:pos="2835"/>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十、清洗质量需满足但不限于以下标准规范：</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《空调通风系统清洗规范》</w:t>
      </w:r>
      <w:r w:rsidRPr="00A026DC">
        <w:rPr>
          <w:rFonts w:ascii="Arial" w:hAnsi="Arial" w:cs="Arial" w:hint="eastAsia"/>
          <w:color w:val="000000"/>
          <w:sz w:val="28"/>
          <w:szCs w:val="28"/>
        </w:rPr>
        <w:t>(GB19210</w:t>
      </w:r>
      <w:r w:rsidRPr="00A026DC">
        <w:rPr>
          <w:rFonts w:ascii="Arial" w:hAnsi="Arial" w:cs="Arial" w:hint="eastAsia"/>
          <w:color w:val="000000"/>
          <w:sz w:val="28"/>
          <w:szCs w:val="28"/>
        </w:rPr>
        <w:t>—</w:t>
      </w:r>
      <w:r w:rsidRPr="00A026DC">
        <w:rPr>
          <w:rFonts w:ascii="Arial" w:hAnsi="Arial" w:cs="Arial" w:hint="eastAsia"/>
          <w:color w:val="000000"/>
          <w:sz w:val="28"/>
          <w:szCs w:val="28"/>
        </w:rPr>
        <w:t>200</w:t>
      </w:r>
      <w:r w:rsidRPr="00A026DC">
        <w:rPr>
          <w:rFonts w:ascii="Arial" w:hAnsi="Arial" w:cs="Arial"/>
          <w:color w:val="000000"/>
          <w:sz w:val="28"/>
          <w:szCs w:val="28"/>
        </w:rPr>
        <w:t>3</w:t>
      </w:r>
      <w:r w:rsidRPr="00A026DC">
        <w:rPr>
          <w:rFonts w:ascii="Arial" w:hAnsi="Arial" w:cs="Arial" w:hint="eastAsia"/>
          <w:color w:val="000000"/>
          <w:sz w:val="28"/>
          <w:szCs w:val="28"/>
        </w:rPr>
        <w:t>)</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《通风与空调工程施工及验收规范》（</w:t>
      </w:r>
      <w:r w:rsidRPr="00A026DC">
        <w:rPr>
          <w:rFonts w:ascii="Arial" w:hAnsi="Arial" w:cs="Arial" w:hint="eastAsia"/>
          <w:color w:val="000000"/>
          <w:sz w:val="28"/>
          <w:szCs w:val="28"/>
        </w:rPr>
        <w:t>GB50243-2016</w:t>
      </w:r>
      <w:r w:rsidRPr="00A026DC">
        <w:rPr>
          <w:rFonts w:ascii="Arial" w:hAnsi="Arial" w:cs="Arial" w:hint="eastAsia"/>
          <w:color w:val="000000"/>
          <w:sz w:val="28"/>
          <w:szCs w:val="28"/>
        </w:rPr>
        <w:t>）</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《公共场所集中空调通风系统清洗消毒规范》（卫生部</w:t>
      </w:r>
      <w:r w:rsidRPr="00A026DC">
        <w:rPr>
          <w:rFonts w:ascii="Arial" w:hAnsi="Arial" w:cs="Arial"/>
          <w:color w:val="000000"/>
          <w:sz w:val="28"/>
          <w:szCs w:val="28"/>
        </w:rPr>
        <w:t>WS/T 396—2012</w:t>
      </w:r>
      <w:r w:rsidRPr="00A026DC">
        <w:rPr>
          <w:rFonts w:ascii="Arial" w:hAnsi="Arial" w:cs="Arial" w:hint="eastAsia"/>
          <w:color w:val="000000"/>
          <w:sz w:val="28"/>
          <w:szCs w:val="28"/>
        </w:rPr>
        <w:t>）</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lastRenderedPageBreak/>
        <w:t>《公共场所集中空调通风系统卫生规范》（</w:t>
      </w:r>
      <w:r w:rsidRPr="00A026DC">
        <w:rPr>
          <w:rFonts w:ascii="Arial" w:hAnsi="Arial" w:cs="Arial" w:hint="eastAsia"/>
          <w:color w:val="000000"/>
          <w:sz w:val="28"/>
          <w:szCs w:val="28"/>
        </w:rPr>
        <w:t>WS 394-2012</w:t>
      </w:r>
      <w:r w:rsidRPr="00A026DC">
        <w:rPr>
          <w:rFonts w:ascii="Arial" w:hAnsi="Arial" w:cs="Arial" w:hint="eastAsia"/>
          <w:color w:val="000000"/>
          <w:sz w:val="28"/>
          <w:szCs w:val="28"/>
        </w:rPr>
        <w:t>）</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《公共场所集中空调通风系统卫生学评价规范》（卫生部</w:t>
      </w:r>
      <w:r w:rsidRPr="00A026DC">
        <w:rPr>
          <w:rFonts w:ascii="Arial" w:hAnsi="Arial" w:cs="Arial" w:hint="eastAsia"/>
          <w:color w:val="000000"/>
          <w:sz w:val="28"/>
          <w:szCs w:val="28"/>
        </w:rPr>
        <w:t xml:space="preserve"> WS/T 395-2012</w:t>
      </w:r>
      <w:r w:rsidRPr="00A026DC">
        <w:rPr>
          <w:rFonts w:ascii="Arial" w:hAnsi="Arial" w:cs="Arial" w:hint="eastAsia"/>
          <w:color w:val="000000"/>
          <w:sz w:val="28"/>
          <w:szCs w:val="28"/>
        </w:rPr>
        <w:t>）</w:t>
      </w:r>
    </w:p>
    <w:p w:rsidR="003C48C1" w:rsidRPr="00A026DC" w:rsidRDefault="003C48C1" w:rsidP="003C48C1">
      <w:pPr>
        <w:tabs>
          <w:tab w:val="left" w:pos="2835"/>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十一、验收</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项目完成后，乙方通知甲方安排时间双方验收，并由乙方邀请具备资质的第三方检测机构随机抽样检测，提供合格的检测报告。如果因乙方原因导致检测不合格的，乙方负责免费清洗</w:t>
      </w:r>
      <w:r w:rsidR="004C5923">
        <w:rPr>
          <w:rFonts w:ascii="Arial" w:hAnsi="Arial" w:cs="Arial" w:hint="eastAsia"/>
          <w:color w:val="000000"/>
          <w:sz w:val="28"/>
          <w:szCs w:val="28"/>
        </w:rPr>
        <w:t>消毒</w:t>
      </w:r>
      <w:r w:rsidRPr="00A026DC">
        <w:rPr>
          <w:rFonts w:ascii="Arial" w:hAnsi="Arial" w:cs="Arial" w:hint="eastAsia"/>
          <w:color w:val="000000"/>
          <w:sz w:val="28"/>
          <w:szCs w:val="28"/>
        </w:rPr>
        <w:t>直至合格为止，产生的费用由乙方承担。</w:t>
      </w:r>
    </w:p>
    <w:p w:rsidR="003C48C1" w:rsidRPr="00A026DC" w:rsidRDefault="003C48C1" w:rsidP="003C48C1">
      <w:pPr>
        <w:tabs>
          <w:tab w:val="left" w:pos="2900"/>
        </w:tabs>
        <w:adjustRightInd w:val="0"/>
        <w:snapToGrid w:val="0"/>
        <w:spacing w:line="540" w:lineRule="exact"/>
        <w:ind w:firstLine="562"/>
        <w:rPr>
          <w:rFonts w:ascii="Arial" w:hAnsi="Arial" w:cs="Arial"/>
          <w:color w:val="000000"/>
          <w:sz w:val="28"/>
          <w:szCs w:val="28"/>
        </w:rPr>
      </w:pPr>
      <w:r w:rsidRPr="00A026DC">
        <w:rPr>
          <w:rFonts w:ascii="Arial" w:hAnsi="Arial" w:cs="Arial" w:hint="eastAsia"/>
          <w:color w:val="000000"/>
          <w:sz w:val="28"/>
          <w:szCs w:val="28"/>
        </w:rPr>
        <w:t>十二、售后服务</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乙方应按公开谈判文件、报价文件及乙方在谈判过程中做出的书面说明或承诺提供及时、快速、优质的售后服务。</w:t>
      </w:r>
    </w:p>
    <w:p w:rsidR="003C48C1" w:rsidRPr="00A026DC" w:rsidRDefault="003C48C1" w:rsidP="00A026DC">
      <w:pPr>
        <w:adjustRightInd w:val="0"/>
        <w:snapToGrid w:val="0"/>
        <w:spacing w:line="540" w:lineRule="exact"/>
        <w:ind w:firstLineChars="150" w:firstLine="420"/>
        <w:rPr>
          <w:rFonts w:ascii="Arial" w:hAnsi="Arial" w:cs="Arial"/>
          <w:color w:val="000000"/>
          <w:sz w:val="28"/>
          <w:szCs w:val="28"/>
        </w:rPr>
      </w:pPr>
      <w:r w:rsidRPr="00A026DC">
        <w:rPr>
          <w:rFonts w:ascii="Arial" w:hAnsi="Arial" w:cs="Arial" w:hint="eastAsia"/>
          <w:color w:val="000000"/>
          <w:sz w:val="28"/>
          <w:szCs w:val="28"/>
        </w:rPr>
        <w:t>十三、违约条款</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1.</w:t>
      </w:r>
      <w:r w:rsidRPr="00A026DC">
        <w:rPr>
          <w:rFonts w:ascii="Arial" w:hAnsi="Arial" w:cs="Arial"/>
          <w:color w:val="000000"/>
          <w:sz w:val="28"/>
          <w:szCs w:val="28"/>
        </w:rPr>
        <w:t>如乙方未按约定时间</w:t>
      </w:r>
      <w:r w:rsidRPr="00A026DC">
        <w:rPr>
          <w:rFonts w:ascii="Arial" w:hAnsi="Arial" w:cs="Arial" w:hint="eastAsia"/>
          <w:color w:val="000000"/>
          <w:sz w:val="28"/>
          <w:szCs w:val="28"/>
        </w:rPr>
        <w:t>、规范施工</w:t>
      </w:r>
      <w:r w:rsidRPr="00A026DC">
        <w:rPr>
          <w:rFonts w:ascii="Arial" w:hAnsi="Arial" w:cs="Arial"/>
          <w:color w:val="000000"/>
          <w:sz w:val="28"/>
          <w:szCs w:val="28"/>
        </w:rPr>
        <w:t>，</w:t>
      </w:r>
      <w:r w:rsidRPr="00A026DC">
        <w:rPr>
          <w:rFonts w:ascii="Arial" w:hAnsi="Arial" w:cs="Arial" w:hint="eastAsia"/>
          <w:color w:val="000000"/>
          <w:sz w:val="28"/>
          <w:szCs w:val="28"/>
        </w:rPr>
        <w:t>甲方有权要求乙方</w:t>
      </w:r>
      <w:r w:rsidRPr="00A026DC">
        <w:rPr>
          <w:rFonts w:ascii="Arial" w:hAnsi="Arial" w:cs="Arial"/>
          <w:color w:val="000000"/>
          <w:sz w:val="28"/>
          <w:szCs w:val="28"/>
        </w:rPr>
        <w:t>按本合同价款的</w:t>
      </w:r>
      <w:r w:rsidRPr="00A026DC">
        <w:rPr>
          <w:rFonts w:ascii="Arial" w:hAnsi="Arial" w:cs="Arial"/>
          <w:color w:val="000000"/>
          <w:sz w:val="28"/>
          <w:szCs w:val="28"/>
        </w:rPr>
        <w:t>5‰</w:t>
      </w:r>
      <w:r w:rsidRPr="00A026DC">
        <w:rPr>
          <w:rFonts w:ascii="Arial" w:hAnsi="Arial" w:cs="Arial"/>
          <w:color w:val="000000"/>
          <w:sz w:val="28"/>
          <w:szCs w:val="28"/>
        </w:rPr>
        <w:t>每日</w:t>
      </w:r>
      <w:r w:rsidRPr="00A026DC">
        <w:rPr>
          <w:rFonts w:ascii="Arial" w:hAnsi="Arial" w:cs="Arial" w:hint="eastAsia"/>
          <w:color w:val="000000"/>
          <w:sz w:val="28"/>
          <w:szCs w:val="28"/>
        </w:rPr>
        <w:t>标准</w:t>
      </w:r>
      <w:r w:rsidRPr="00A026DC">
        <w:rPr>
          <w:rFonts w:ascii="Arial" w:hAnsi="Arial" w:cs="Arial"/>
          <w:color w:val="000000"/>
          <w:sz w:val="28"/>
          <w:szCs w:val="28"/>
        </w:rPr>
        <w:t>支付违约金；</w:t>
      </w:r>
      <w:r w:rsidRPr="00A026DC">
        <w:rPr>
          <w:rFonts w:ascii="Arial" w:hAnsi="Arial" w:cs="Arial" w:hint="eastAsia"/>
          <w:color w:val="000000"/>
          <w:sz w:val="28"/>
          <w:szCs w:val="28"/>
        </w:rPr>
        <w:t>并且</w:t>
      </w:r>
      <w:r w:rsidRPr="00A026DC">
        <w:rPr>
          <w:rFonts w:ascii="Arial" w:hAnsi="Arial" w:cs="Arial"/>
          <w:color w:val="000000"/>
          <w:sz w:val="28"/>
          <w:szCs w:val="28"/>
        </w:rPr>
        <w:t>甲方有权自行委托第三方提供甲方所需要服务，由此造成的包括但不限于第三方</w:t>
      </w:r>
      <w:r w:rsidRPr="00A026DC">
        <w:rPr>
          <w:rFonts w:ascii="Arial" w:hAnsi="Arial" w:cs="Arial" w:hint="eastAsia"/>
          <w:color w:val="000000"/>
          <w:sz w:val="28"/>
          <w:szCs w:val="28"/>
        </w:rPr>
        <w:t>施工</w:t>
      </w:r>
      <w:r w:rsidRPr="00A026DC">
        <w:rPr>
          <w:rFonts w:ascii="Arial" w:hAnsi="Arial" w:cs="Arial"/>
          <w:color w:val="000000"/>
          <w:sz w:val="28"/>
          <w:szCs w:val="28"/>
        </w:rPr>
        <w:t>费用、甲方其他经济损失等均由乙方承担赔偿。</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2.</w:t>
      </w:r>
      <w:r w:rsidRPr="00A026DC">
        <w:rPr>
          <w:rFonts w:ascii="Arial" w:hAnsi="Arial" w:cs="Arial"/>
          <w:color w:val="000000"/>
          <w:sz w:val="28"/>
          <w:szCs w:val="28"/>
        </w:rPr>
        <w:t>有以下情形之一的，甲方有权解除合同，并不再支付合同款项，乙方应按合同总金额的</w:t>
      </w:r>
      <w:r w:rsidRPr="00A026DC">
        <w:rPr>
          <w:rFonts w:ascii="Arial" w:hAnsi="Arial" w:cs="Arial"/>
          <w:color w:val="000000"/>
          <w:sz w:val="28"/>
          <w:szCs w:val="28"/>
        </w:rPr>
        <w:t>10%</w:t>
      </w:r>
      <w:r w:rsidRPr="00A026DC">
        <w:rPr>
          <w:rFonts w:ascii="Arial" w:hAnsi="Arial" w:cs="Arial"/>
          <w:color w:val="000000"/>
          <w:sz w:val="28"/>
          <w:szCs w:val="28"/>
        </w:rPr>
        <w:t>向甲方支付违约金，违约金不足以弥补甲方损失的，乙方应另行赔偿甲方，具体情形如下：</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color w:val="000000"/>
          <w:sz w:val="28"/>
          <w:szCs w:val="28"/>
        </w:rPr>
        <w:t>1</w:t>
      </w:r>
      <w:r w:rsidRPr="00A026DC">
        <w:rPr>
          <w:rFonts w:ascii="Arial" w:hAnsi="Arial" w:cs="Arial"/>
          <w:color w:val="000000"/>
          <w:sz w:val="28"/>
          <w:szCs w:val="28"/>
        </w:rPr>
        <w:t>）乙方履行义务不符合约定，经甲方提出后在合理期限内仍未改正的；</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color w:val="000000"/>
          <w:sz w:val="28"/>
          <w:szCs w:val="28"/>
        </w:rPr>
        <w:t>2</w:t>
      </w:r>
      <w:r w:rsidRPr="00A026DC">
        <w:rPr>
          <w:rFonts w:ascii="Arial" w:hAnsi="Arial" w:cs="Arial"/>
          <w:color w:val="000000"/>
          <w:sz w:val="28"/>
          <w:szCs w:val="28"/>
        </w:rPr>
        <w:t>）未经甲方书面同意，乙方将本合同项下的权利或义务转让，或将本合同项下服务转包或分包的；</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color w:val="000000"/>
          <w:sz w:val="28"/>
          <w:szCs w:val="28"/>
        </w:rPr>
        <w:t>3</w:t>
      </w:r>
      <w:r w:rsidRPr="00A026DC">
        <w:rPr>
          <w:rFonts w:ascii="Arial" w:hAnsi="Arial" w:cs="Arial"/>
          <w:color w:val="000000"/>
          <w:sz w:val="28"/>
          <w:szCs w:val="28"/>
        </w:rPr>
        <w:t>）乙方逾期超过</w:t>
      </w:r>
      <w:r w:rsidRPr="00A026DC">
        <w:rPr>
          <w:rFonts w:ascii="Arial" w:hAnsi="Arial" w:cs="Arial"/>
          <w:color w:val="000000"/>
          <w:sz w:val="28"/>
          <w:szCs w:val="28"/>
        </w:rPr>
        <w:t>10</w:t>
      </w:r>
      <w:r w:rsidRPr="00A026DC">
        <w:rPr>
          <w:rFonts w:ascii="Arial" w:hAnsi="Arial" w:cs="Arial"/>
          <w:color w:val="000000"/>
          <w:sz w:val="28"/>
          <w:szCs w:val="28"/>
        </w:rPr>
        <w:t>日未提供合同约定服务的；</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4</w:t>
      </w:r>
      <w:r w:rsidRPr="00A026DC">
        <w:rPr>
          <w:rFonts w:ascii="Arial" w:hAnsi="Arial" w:cs="Arial"/>
          <w:color w:val="000000"/>
          <w:sz w:val="28"/>
          <w:szCs w:val="28"/>
        </w:rPr>
        <w:t>）法律规定的其他情形。</w:t>
      </w:r>
    </w:p>
    <w:p w:rsidR="003C48C1" w:rsidRPr="00A026DC" w:rsidRDefault="003C48C1" w:rsidP="003C48C1">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color w:val="000000"/>
          <w:sz w:val="28"/>
          <w:szCs w:val="28"/>
        </w:rPr>
        <w:t>本合同所称之损失包括直接经济损失和合同履行后可以获得的利益及合理的调查费、评估费、公证费、诉讼费、交通费、律师费等相关法律费用。</w:t>
      </w:r>
    </w:p>
    <w:p w:rsidR="003C48C1" w:rsidRPr="00A026DC" w:rsidRDefault="003C48C1" w:rsidP="003C48C1">
      <w:pPr>
        <w:tabs>
          <w:tab w:val="left" w:pos="2835"/>
        </w:tabs>
        <w:adjustRightInd w:val="0"/>
        <w:snapToGrid w:val="0"/>
        <w:spacing w:line="540" w:lineRule="exact"/>
        <w:ind w:firstLine="562"/>
        <w:rPr>
          <w:rFonts w:ascii="Arial" w:hAnsi="Arial" w:cs="Arial"/>
          <w:color w:val="000000"/>
          <w:sz w:val="28"/>
          <w:szCs w:val="28"/>
        </w:rPr>
      </w:pPr>
      <w:r w:rsidRPr="00A026DC">
        <w:rPr>
          <w:rFonts w:ascii="Arial" w:hAnsi="Arial" w:cs="Arial"/>
          <w:color w:val="000000"/>
          <w:sz w:val="28"/>
          <w:szCs w:val="28"/>
        </w:rPr>
        <w:t>十</w:t>
      </w:r>
      <w:r w:rsidRPr="00A026DC">
        <w:rPr>
          <w:rFonts w:ascii="Arial" w:hAnsi="Arial" w:cs="Arial" w:hint="eastAsia"/>
          <w:color w:val="000000"/>
          <w:sz w:val="28"/>
          <w:szCs w:val="28"/>
        </w:rPr>
        <w:t>四</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保密责任</w:t>
      </w:r>
    </w:p>
    <w:p w:rsidR="003C48C1" w:rsidRPr="00A026DC" w:rsidRDefault="003C48C1" w:rsidP="00A026DC">
      <w:pPr>
        <w:widowControl/>
        <w:spacing w:line="380" w:lineRule="exact"/>
        <w:ind w:firstLineChars="200" w:firstLine="560"/>
        <w:jc w:val="left"/>
        <w:rPr>
          <w:rFonts w:ascii="Arial" w:hAnsi="Arial" w:cs="Arial"/>
          <w:color w:val="000000"/>
          <w:sz w:val="28"/>
          <w:szCs w:val="28"/>
        </w:rPr>
      </w:pPr>
      <w:r w:rsidRPr="00A026DC">
        <w:rPr>
          <w:rFonts w:ascii="Arial" w:hAnsi="Arial" w:cs="Arial"/>
          <w:color w:val="000000"/>
          <w:sz w:val="28"/>
          <w:szCs w:val="28"/>
        </w:rPr>
        <w:lastRenderedPageBreak/>
        <w:t>双方应保守通过签订和履行本合同而获取的对方之商业及技术秘密，包括本合同文本，相关技术文件、相关数据，以及其他有关信息。任何一方违反上述约定的，应赔偿合同守约方的损失。本保密条款不因合同终止而终止。</w:t>
      </w:r>
    </w:p>
    <w:p w:rsidR="003C48C1" w:rsidRPr="00A026DC" w:rsidRDefault="003C48C1" w:rsidP="003C48C1">
      <w:pPr>
        <w:tabs>
          <w:tab w:val="left" w:pos="2835"/>
        </w:tabs>
        <w:adjustRightInd w:val="0"/>
        <w:snapToGrid w:val="0"/>
        <w:spacing w:line="540" w:lineRule="exact"/>
        <w:ind w:firstLine="562"/>
        <w:rPr>
          <w:rFonts w:ascii="Arial" w:hAnsi="Arial" w:cs="Arial"/>
          <w:color w:val="000000"/>
          <w:sz w:val="28"/>
          <w:szCs w:val="28"/>
        </w:rPr>
      </w:pPr>
      <w:r w:rsidRPr="00A026DC">
        <w:rPr>
          <w:rFonts w:ascii="Arial" w:hAnsi="Arial" w:cs="Arial"/>
          <w:color w:val="000000"/>
          <w:sz w:val="28"/>
          <w:szCs w:val="28"/>
        </w:rPr>
        <w:t>十</w:t>
      </w:r>
      <w:r w:rsidRPr="00A026DC">
        <w:rPr>
          <w:rFonts w:ascii="Arial" w:hAnsi="Arial" w:cs="Arial" w:hint="eastAsia"/>
          <w:color w:val="000000"/>
          <w:sz w:val="28"/>
          <w:szCs w:val="28"/>
        </w:rPr>
        <w:t>五</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不可抗力</w:t>
      </w:r>
    </w:p>
    <w:p w:rsidR="003C48C1" w:rsidRPr="00A026DC" w:rsidRDefault="003C48C1" w:rsidP="00A026DC">
      <w:pPr>
        <w:widowControl/>
        <w:spacing w:line="380" w:lineRule="exact"/>
        <w:ind w:firstLineChars="200" w:firstLine="560"/>
        <w:jc w:val="left"/>
        <w:rPr>
          <w:rFonts w:ascii="Arial" w:hAnsi="Arial" w:cs="Arial"/>
          <w:color w:val="000000"/>
          <w:sz w:val="28"/>
          <w:szCs w:val="28"/>
        </w:rPr>
      </w:pPr>
      <w:r w:rsidRPr="00A026DC">
        <w:rPr>
          <w:rFonts w:ascii="Arial" w:hAnsi="Arial" w:cs="Arial"/>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w:t>
      </w:r>
      <w:r w:rsidRPr="00A026DC">
        <w:rPr>
          <w:rFonts w:ascii="Arial" w:hAnsi="Arial" w:cs="Arial"/>
          <w:color w:val="000000"/>
          <w:sz w:val="28"/>
          <w:szCs w:val="28"/>
        </w:rPr>
        <w:t>15</w:t>
      </w:r>
      <w:r w:rsidRPr="00A026DC">
        <w:rPr>
          <w:rFonts w:ascii="Arial" w:hAnsi="Arial" w:cs="Arial"/>
          <w:color w:val="000000"/>
          <w:sz w:val="28"/>
          <w:szCs w:val="28"/>
        </w:rPr>
        <w:t>日内将有关机构出具的不可抗力事件的证明寄交对方。未提供以上证明的，不能免除违约责任。</w:t>
      </w:r>
    </w:p>
    <w:p w:rsidR="003C48C1" w:rsidRPr="00A026DC" w:rsidRDefault="003C48C1" w:rsidP="003C48C1">
      <w:pPr>
        <w:tabs>
          <w:tab w:val="left" w:pos="2835"/>
        </w:tabs>
        <w:adjustRightInd w:val="0"/>
        <w:snapToGrid w:val="0"/>
        <w:spacing w:line="540" w:lineRule="exact"/>
        <w:ind w:firstLine="562"/>
        <w:rPr>
          <w:rFonts w:ascii="Arial" w:hAnsi="Arial" w:cs="Arial"/>
          <w:color w:val="000000"/>
          <w:sz w:val="28"/>
          <w:szCs w:val="28"/>
        </w:rPr>
      </w:pPr>
      <w:r w:rsidRPr="00A026DC">
        <w:rPr>
          <w:rFonts w:ascii="Arial" w:hAnsi="Arial" w:cs="Arial"/>
          <w:color w:val="000000"/>
          <w:sz w:val="28"/>
          <w:szCs w:val="28"/>
        </w:rPr>
        <w:t>十</w:t>
      </w:r>
      <w:r w:rsidRPr="00A026DC">
        <w:rPr>
          <w:rFonts w:ascii="Arial" w:hAnsi="Arial" w:cs="Arial" w:hint="eastAsia"/>
          <w:color w:val="000000"/>
          <w:sz w:val="28"/>
          <w:szCs w:val="28"/>
        </w:rPr>
        <w:t>六</w:t>
      </w:r>
      <w:r w:rsidRPr="00A026DC">
        <w:rPr>
          <w:rFonts w:ascii="Arial" w:hAnsi="Arial" w:cs="Arial"/>
          <w:color w:val="000000"/>
          <w:sz w:val="28"/>
          <w:szCs w:val="28"/>
        </w:rPr>
        <w:t>、适用法律与争议解决</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color w:val="000000"/>
          <w:sz w:val="28"/>
          <w:szCs w:val="28"/>
        </w:rPr>
        <w:t>1</w:t>
      </w:r>
      <w:r w:rsidRPr="00A026DC">
        <w:rPr>
          <w:rFonts w:ascii="Arial" w:hAnsi="Arial" w:cs="Arial"/>
          <w:color w:val="000000"/>
          <w:sz w:val="28"/>
          <w:szCs w:val="28"/>
        </w:rPr>
        <w:t>、本合同的成立、有效性、解释、履行、签署、修订和终止以及争议的解决均应适用中华人民共和国法律。</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color w:val="000000"/>
          <w:sz w:val="28"/>
          <w:szCs w:val="28"/>
        </w:rPr>
        <w:t>2</w:t>
      </w:r>
      <w:r w:rsidRPr="00A026DC">
        <w:rPr>
          <w:rFonts w:ascii="Arial" w:hAnsi="Arial" w:cs="Arial"/>
          <w:color w:val="000000"/>
          <w:sz w:val="28"/>
          <w:szCs w:val="28"/>
        </w:rPr>
        <w:t>、如果任何争议或权利要求起因于本合同或与本合同有关或与本合同的解释、违约、终止或效力有关，都应由双方通过友好协商解决。双方通过协商不能解决争议，则各方同意向甲方所在地人民法院提起诉讼。</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color w:val="000000"/>
          <w:sz w:val="28"/>
          <w:szCs w:val="28"/>
        </w:rPr>
        <w:t>3</w:t>
      </w:r>
      <w:r w:rsidRPr="00A026DC">
        <w:rPr>
          <w:rFonts w:ascii="Arial" w:hAnsi="Arial" w:cs="Arial"/>
          <w:color w:val="000000"/>
          <w:sz w:val="28"/>
          <w:szCs w:val="28"/>
        </w:rPr>
        <w:t>、诉讼进行过程中，除双方有争议的部分外，本合同其他部分仍然有效，各方应继续履行。</w:t>
      </w:r>
    </w:p>
    <w:p w:rsidR="003C48C1" w:rsidRPr="00A026DC" w:rsidRDefault="003C48C1" w:rsidP="003C48C1">
      <w:pPr>
        <w:tabs>
          <w:tab w:val="left" w:pos="2835"/>
        </w:tabs>
        <w:adjustRightInd w:val="0"/>
        <w:snapToGrid w:val="0"/>
        <w:spacing w:line="540" w:lineRule="exact"/>
        <w:ind w:firstLine="562"/>
        <w:rPr>
          <w:rFonts w:ascii="Arial" w:hAnsi="Arial" w:cs="Arial"/>
          <w:color w:val="000000"/>
          <w:sz w:val="28"/>
          <w:szCs w:val="28"/>
        </w:rPr>
      </w:pPr>
      <w:r w:rsidRPr="00A026DC">
        <w:rPr>
          <w:rFonts w:ascii="Arial" w:hAnsi="Arial" w:cs="Arial"/>
          <w:color w:val="000000"/>
          <w:sz w:val="28"/>
          <w:szCs w:val="28"/>
        </w:rPr>
        <w:t>十</w:t>
      </w:r>
      <w:r w:rsidRPr="00A026DC">
        <w:rPr>
          <w:rFonts w:ascii="Arial" w:hAnsi="Arial" w:cs="Arial" w:hint="eastAsia"/>
          <w:color w:val="000000"/>
          <w:sz w:val="28"/>
          <w:szCs w:val="28"/>
        </w:rPr>
        <w:t>七</w:t>
      </w:r>
      <w:r w:rsidRPr="00A026DC">
        <w:rPr>
          <w:rFonts w:ascii="Arial" w:hAnsi="Arial" w:cs="Arial"/>
          <w:color w:val="000000"/>
          <w:sz w:val="28"/>
          <w:szCs w:val="28"/>
        </w:rPr>
        <w:t>、合同文件组成及解释</w:t>
      </w:r>
    </w:p>
    <w:p w:rsidR="003C48C1" w:rsidRPr="00A026DC" w:rsidRDefault="003C48C1" w:rsidP="00A026DC">
      <w:pPr>
        <w:widowControl/>
        <w:spacing w:line="446" w:lineRule="exact"/>
        <w:ind w:leftChars="282" w:left="592" w:firstLineChars="50" w:firstLine="140"/>
        <w:jc w:val="left"/>
        <w:rPr>
          <w:rFonts w:ascii="Arial" w:hAnsi="Arial" w:cs="Arial"/>
          <w:color w:val="000000"/>
          <w:sz w:val="28"/>
          <w:szCs w:val="28"/>
        </w:rPr>
      </w:pPr>
      <w:r w:rsidRPr="00A026DC">
        <w:rPr>
          <w:rFonts w:ascii="Arial" w:hAnsi="Arial" w:cs="Arial"/>
          <w:color w:val="000000"/>
          <w:sz w:val="28"/>
          <w:szCs w:val="28"/>
        </w:rPr>
        <w:t>本合同的招标</w:t>
      </w:r>
      <w:r w:rsidRPr="00A026DC">
        <w:rPr>
          <w:rFonts w:ascii="Arial" w:hAnsi="Arial" w:cs="Arial"/>
          <w:color w:val="000000"/>
          <w:sz w:val="28"/>
          <w:szCs w:val="28"/>
        </w:rPr>
        <w:t>/</w:t>
      </w:r>
      <w:r w:rsidRPr="00A026DC">
        <w:rPr>
          <w:rFonts w:ascii="Arial" w:hAnsi="Arial" w:cs="Arial"/>
          <w:color w:val="000000"/>
          <w:sz w:val="28"/>
          <w:szCs w:val="28"/>
        </w:rPr>
        <w:t>采购文件（含招标答疑</w:t>
      </w:r>
      <w:r w:rsidRPr="00A026DC">
        <w:rPr>
          <w:rFonts w:ascii="Arial" w:hAnsi="Arial" w:cs="Arial" w:hint="eastAsia"/>
          <w:color w:val="000000"/>
          <w:sz w:val="28"/>
          <w:szCs w:val="28"/>
        </w:rPr>
        <w:t>）</w:t>
      </w:r>
      <w:r w:rsidRPr="00A026DC">
        <w:rPr>
          <w:rFonts w:ascii="Arial" w:hAnsi="Arial" w:cs="Arial"/>
          <w:color w:val="000000"/>
          <w:sz w:val="28"/>
          <w:szCs w:val="28"/>
        </w:rPr>
        <w:t>符合招标采购要求的投标文件、中标（成交）通知书、本合同履行过程中双方签章确认的协议或其他文件均为本合同的组成部分，若合同组成文件之间发生矛盾的，以下排列顺序为合同组成文件之间的优先解释顺序：</w:t>
      </w:r>
    </w:p>
    <w:p w:rsidR="003C48C1" w:rsidRPr="00A026DC" w:rsidRDefault="003C48C1" w:rsidP="00A026DC">
      <w:pPr>
        <w:widowControl/>
        <w:spacing w:line="446" w:lineRule="exact"/>
        <w:ind w:leftChars="132" w:left="697" w:hangingChars="150" w:hanging="420"/>
        <w:jc w:val="left"/>
        <w:outlineLvl w:val="2"/>
        <w:rPr>
          <w:rFonts w:ascii="Arial" w:hAnsi="Arial" w:cs="Arial"/>
          <w:color w:val="000000"/>
          <w:sz w:val="28"/>
          <w:szCs w:val="28"/>
        </w:rPr>
      </w:pPr>
      <w:r w:rsidRPr="00A026DC">
        <w:rPr>
          <w:rFonts w:ascii="Arial" w:hAnsi="Arial" w:cs="Arial"/>
          <w:color w:val="000000"/>
          <w:sz w:val="28"/>
          <w:szCs w:val="28"/>
        </w:rPr>
        <w:t>1</w:t>
      </w:r>
      <w:r w:rsidRPr="00A026DC">
        <w:rPr>
          <w:rFonts w:ascii="Arial" w:hAnsi="Arial" w:cs="Arial"/>
          <w:color w:val="000000"/>
          <w:sz w:val="28"/>
          <w:szCs w:val="28"/>
        </w:rPr>
        <w:t>、合同履行过程中双方签章确认的协议或其他文件；</w:t>
      </w:r>
    </w:p>
    <w:p w:rsidR="003C48C1" w:rsidRPr="00A026DC" w:rsidRDefault="003C48C1" w:rsidP="00A026DC">
      <w:pPr>
        <w:widowControl/>
        <w:spacing w:line="446" w:lineRule="exact"/>
        <w:ind w:leftChars="132" w:left="697" w:hangingChars="150" w:hanging="420"/>
        <w:jc w:val="left"/>
        <w:outlineLvl w:val="2"/>
        <w:rPr>
          <w:rFonts w:ascii="Arial" w:hAnsi="Arial" w:cs="Arial"/>
          <w:color w:val="000000"/>
          <w:sz w:val="28"/>
          <w:szCs w:val="28"/>
        </w:rPr>
      </w:pPr>
      <w:r w:rsidRPr="00A026DC">
        <w:rPr>
          <w:rFonts w:ascii="Arial" w:hAnsi="Arial" w:cs="Arial"/>
          <w:color w:val="000000"/>
          <w:sz w:val="28"/>
          <w:szCs w:val="28"/>
        </w:rPr>
        <w:t>2</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本合同及其附件；</w:t>
      </w:r>
    </w:p>
    <w:p w:rsidR="003C48C1" w:rsidRPr="00A026DC" w:rsidRDefault="003C48C1" w:rsidP="00A026DC">
      <w:pPr>
        <w:widowControl/>
        <w:spacing w:line="446" w:lineRule="exact"/>
        <w:ind w:leftChars="132" w:left="697" w:hangingChars="150" w:hanging="420"/>
        <w:jc w:val="left"/>
        <w:outlineLvl w:val="2"/>
        <w:rPr>
          <w:rFonts w:ascii="Arial" w:hAnsi="Arial" w:cs="Arial"/>
          <w:color w:val="000000"/>
          <w:sz w:val="28"/>
          <w:szCs w:val="28"/>
        </w:rPr>
      </w:pPr>
      <w:r w:rsidRPr="00A026DC">
        <w:rPr>
          <w:rFonts w:ascii="Arial" w:hAnsi="Arial" w:cs="Arial"/>
          <w:color w:val="000000"/>
          <w:sz w:val="28"/>
          <w:szCs w:val="28"/>
        </w:rPr>
        <w:t>3</w:t>
      </w:r>
      <w:r w:rsidRPr="00A026DC">
        <w:rPr>
          <w:rFonts w:ascii="Arial" w:hAnsi="Arial" w:cs="Arial"/>
          <w:color w:val="000000"/>
          <w:sz w:val="28"/>
          <w:szCs w:val="28"/>
        </w:rPr>
        <w:t>、中标</w:t>
      </w:r>
      <w:r w:rsidRPr="00A026DC">
        <w:rPr>
          <w:rFonts w:ascii="Arial" w:hAnsi="Arial" w:cs="Arial"/>
          <w:color w:val="000000"/>
          <w:sz w:val="28"/>
          <w:szCs w:val="28"/>
        </w:rPr>
        <w:t>/</w:t>
      </w:r>
      <w:r w:rsidRPr="00A026DC">
        <w:rPr>
          <w:rFonts w:ascii="Arial" w:hAnsi="Arial" w:cs="Arial"/>
          <w:color w:val="000000"/>
          <w:sz w:val="28"/>
          <w:szCs w:val="28"/>
        </w:rPr>
        <w:t>成交通知书；</w:t>
      </w:r>
    </w:p>
    <w:p w:rsidR="003C48C1" w:rsidRPr="00A026DC" w:rsidRDefault="003C48C1" w:rsidP="00A026DC">
      <w:pPr>
        <w:widowControl/>
        <w:spacing w:line="446" w:lineRule="exact"/>
        <w:ind w:leftChars="132" w:left="697" w:hangingChars="150" w:hanging="420"/>
        <w:jc w:val="left"/>
        <w:outlineLvl w:val="2"/>
        <w:rPr>
          <w:rFonts w:ascii="Arial" w:hAnsi="Arial" w:cs="Arial"/>
          <w:color w:val="000000"/>
          <w:sz w:val="28"/>
          <w:szCs w:val="28"/>
        </w:rPr>
      </w:pPr>
      <w:r w:rsidRPr="00A026DC">
        <w:rPr>
          <w:rFonts w:ascii="Arial" w:hAnsi="Arial" w:cs="Arial"/>
          <w:color w:val="000000"/>
          <w:sz w:val="28"/>
          <w:szCs w:val="28"/>
        </w:rPr>
        <w:t>4</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符合招标</w:t>
      </w:r>
      <w:r w:rsidRPr="00A026DC">
        <w:rPr>
          <w:rFonts w:ascii="Arial" w:hAnsi="Arial" w:cs="Arial"/>
          <w:color w:val="000000"/>
          <w:sz w:val="28"/>
          <w:szCs w:val="28"/>
        </w:rPr>
        <w:t>/</w:t>
      </w:r>
      <w:r w:rsidRPr="00A026DC">
        <w:rPr>
          <w:rFonts w:ascii="Arial" w:hAnsi="Arial" w:cs="Arial"/>
          <w:color w:val="000000"/>
          <w:sz w:val="28"/>
          <w:szCs w:val="28"/>
        </w:rPr>
        <w:t>采购要求的投标文件；</w:t>
      </w:r>
    </w:p>
    <w:p w:rsidR="003C48C1" w:rsidRPr="00A026DC" w:rsidRDefault="003C48C1" w:rsidP="00A026DC">
      <w:pPr>
        <w:widowControl/>
        <w:spacing w:line="446" w:lineRule="exact"/>
        <w:ind w:leftChars="132" w:left="697" w:hangingChars="150" w:hanging="420"/>
        <w:jc w:val="left"/>
        <w:outlineLvl w:val="2"/>
        <w:rPr>
          <w:rFonts w:ascii="Arial" w:hAnsi="Arial" w:cs="Arial"/>
          <w:color w:val="000000"/>
          <w:sz w:val="28"/>
          <w:szCs w:val="28"/>
        </w:rPr>
      </w:pPr>
      <w:r w:rsidRPr="00A026DC">
        <w:rPr>
          <w:rFonts w:ascii="Arial" w:hAnsi="Arial" w:cs="Arial"/>
          <w:color w:val="000000"/>
          <w:sz w:val="28"/>
          <w:szCs w:val="28"/>
        </w:rPr>
        <w:t>5</w:t>
      </w:r>
      <w:r w:rsidRPr="00A026DC">
        <w:rPr>
          <w:rFonts w:ascii="Arial" w:hAnsi="Arial" w:cs="Arial"/>
          <w:color w:val="000000"/>
          <w:sz w:val="28"/>
          <w:szCs w:val="28"/>
        </w:rPr>
        <w:t>、招标</w:t>
      </w:r>
      <w:r w:rsidRPr="00A026DC">
        <w:rPr>
          <w:rFonts w:ascii="Arial" w:hAnsi="Arial" w:cs="Arial"/>
          <w:color w:val="000000"/>
          <w:sz w:val="28"/>
          <w:szCs w:val="28"/>
        </w:rPr>
        <w:t>/</w:t>
      </w:r>
      <w:r w:rsidRPr="00A026DC">
        <w:rPr>
          <w:rFonts w:ascii="Arial" w:hAnsi="Arial" w:cs="Arial"/>
          <w:color w:val="000000"/>
          <w:sz w:val="28"/>
          <w:szCs w:val="28"/>
        </w:rPr>
        <w:t>采购文件</w:t>
      </w:r>
      <w:r w:rsidRPr="00A026DC">
        <w:rPr>
          <w:rFonts w:ascii="Arial" w:hAnsi="Arial" w:cs="Arial"/>
          <w:color w:val="000000"/>
          <w:sz w:val="28"/>
          <w:szCs w:val="28"/>
        </w:rPr>
        <w:t>(</w:t>
      </w:r>
      <w:r w:rsidRPr="00A026DC">
        <w:rPr>
          <w:rFonts w:ascii="Arial" w:hAnsi="Arial" w:cs="Arial"/>
          <w:color w:val="000000"/>
          <w:sz w:val="28"/>
          <w:szCs w:val="28"/>
        </w:rPr>
        <w:t>招标答疑</w:t>
      </w:r>
      <w:r w:rsidRPr="00A026DC">
        <w:rPr>
          <w:rFonts w:ascii="Arial" w:hAnsi="Arial" w:cs="Arial"/>
          <w:color w:val="000000"/>
          <w:sz w:val="28"/>
          <w:szCs w:val="28"/>
        </w:rPr>
        <w:t>)</w:t>
      </w:r>
      <w:r w:rsidRPr="00A026DC">
        <w:rPr>
          <w:rFonts w:ascii="Arial" w:hAnsi="Arial" w:cs="Arial"/>
          <w:color w:val="000000"/>
          <w:sz w:val="28"/>
          <w:szCs w:val="28"/>
        </w:rPr>
        <w:t>；</w:t>
      </w:r>
    </w:p>
    <w:p w:rsidR="003C48C1" w:rsidRPr="00A026DC" w:rsidRDefault="003C48C1" w:rsidP="00A026DC">
      <w:pPr>
        <w:widowControl/>
        <w:spacing w:line="446" w:lineRule="exact"/>
        <w:ind w:leftChars="132" w:left="697" w:hangingChars="150" w:hanging="420"/>
        <w:jc w:val="left"/>
        <w:outlineLvl w:val="2"/>
        <w:rPr>
          <w:rFonts w:ascii="Arial" w:hAnsi="Arial" w:cs="Arial"/>
          <w:color w:val="000000"/>
          <w:sz w:val="28"/>
          <w:szCs w:val="28"/>
        </w:rPr>
      </w:pPr>
      <w:r w:rsidRPr="00A026DC">
        <w:rPr>
          <w:rFonts w:ascii="Arial" w:hAnsi="Arial" w:cs="Arial"/>
          <w:color w:val="000000"/>
          <w:sz w:val="28"/>
          <w:szCs w:val="28"/>
        </w:rPr>
        <w:t>6</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标准、规范及有关技术文件；</w:t>
      </w:r>
    </w:p>
    <w:p w:rsidR="003C48C1" w:rsidRPr="00A026DC" w:rsidRDefault="003C48C1" w:rsidP="00A026DC">
      <w:pPr>
        <w:widowControl/>
        <w:spacing w:line="446" w:lineRule="exact"/>
        <w:ind w:leftChars="132" w:left="697" w:hangingChars="150" w:hanging="420"/>
        <w:jc w:val="left"/>
        <w:outlineLvl w:val="2"/>
        <w:rPr>
          <w:rFonts w:ascii="Arial" w:hAnsi="Arial" w:cs="Arial"/>
          <w:color w:val="000000"/>
          <w:sz w:val="28"/>
          <w:szCs w:val="28"/>
        </w:rPr>
      </w:pPr>
      <w:r w:rsidRPr="00A026DC">
        <w:rPr>
          <w:rFonts w:ascii="Arial" w:hAnsi="Arial" w:cs="Arial"/>
          <w:color w:val="000000"/>
          <w:sz w:val="28"/>
          <w:szCs w:val="28"/>
        </w:rPr>
        <w:t>7</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其他合同文件。</w:t>
      </w:r>
    </w:p>
    <w:p w:rsidR="003C48C1" w:rsidRPr="00A026DC" w:rsidRDefault="003C48C1" w:rsidP="00A026DC">
      <w:pPr>
        <w:widowControl/>
        <w:spacing w:line="446" w:lineRule="exact"/>
        <w:ind w:leftChars="282" w:left="592" w:firstLineChars="50" w:firstLine="140"/>
        <w:jc w:val="left"/>
        <w:rPr>
          <w:rFonts w:ascii="Arial" w:hAnsi="Arial" w:cs="Arial"/>
          <w:color w:val="000000"/>
          <w:sz w:val="28"/>
          <w:szCs w:val="28"/>
        </w:rPr>
      </w:pPr>
      <w:r w:rsidRPr="00A026DC">
        <w:rPr>
          <w:rFonts w:ascii="Arial" w:hAnsi="Arial" w:cs="Arial"/>
          <w:color w:val="000000"/>
          <w:sz w:val="28"/>
          <w:szCs w:val="28"/>
        </w:rPr>
        <w:lastRenderedPageBreak/>
        <w:t>前述文件应认为是互为补充和解释的，如有互相矛盾之处，以前述文件所列顺序作为其优先解释的顺序，但如果某一文件对甲方权利维护更有利或对乙方有更高、更严格要求的以该文件内容为准。</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color w:val="000000"/>
          <w:sz w:val="28"/>
          <w:szCs w:val="28"/>
        </w:rPr>
        <w:t>前述各项文件包括双方就该合同组成文件所作出的补充和修改，属于同一项文件的，应以最新签署的为准。</w:t>
      </w:r>
    </w:p>
    <w:p w:rsidR="003C48C1" w:rsidRPr="00A026DC" w:rsidRDefault="003C48C1" w:rsidP="003C48C1">
      <w:pPr>
        <w:tabs>
          <w:tab w:val="left" w:pos="2835"/>
        </w:tabs>
        <w:adjustRightInd w:val="0"/>
        <w:snapToGrid w:val="0"/>
        <w:spacing w:line="540" w:lineRule="exact"/>
        <w:ind w:firstLine="562"/>
        <w:rPr>
          <w:rFonts w:ascii="Arial" w:hAnsi="Arial" w:cs="Arial"/>
          <w:color w:val="000000"/>
          <w:sz w:val="28"/>
          <w:szCs w:val="28"/>
        </w:rPr>
      </w:pPr>
      <w:r w:rsidRPr="00A026DC">
        <w:rPr>
          <w:rFonts w:ascii="Arial" w:hAnsi="Arial" w:cs="Arial"/>
          <w:color w:val="000000"/>
          <w:sz w:val="28"/>
          <w:szCs w:val="28"/>
        </w:rPr>
        <w:t>十</w:t>
      </w:r>
      <w:r w:rsidRPr="00A026DC">
        <w:rPr>
          <w:rFonts w:ascii="Arial" w:hAnsi="Arial" w:cs="Arial" w:hint="eastAsia"/>
          <w:color w:val="000000"/>
          <w:sz w:val="28"/>
          <w:szCs w:val="28"/>
        </w:rPr>
        <w:t>八</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通知与送达</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color w:val="000000"/>
          <w:sz w:val="28"/>
          <w:szCs w:val="28"/>
        </w:rPr>
        <w:t>十</w:t>
      </w:r>
      <w:r w:rsidRPr="00A026DC">
        <w:rPr>
          <w:rFonts w:ascii="Arial" w:hAnsi="Arial" w:cs="Arial" w:hint="eastAsia"/>
          <w:color w:val="000000"/>
          <w:sz w:val="28"/>
          <w:szCs w:val="28"/>
        </w:rPr>
        <w:t>九</w:t>
      </w:r>
      <w:r w:rsidRPr="00A026DC">
        <w:rPr>
          <w:rFonts w:ascii="Arial" w:hAnsi="Arial" w:cs="Arial"/>
          <w:color w:val="000000"/>
          <w:sz w:val="28"/>
          <w:szCs w:val="28"/>
        </w:rPr>
        <w:t>、本合同未尽事宜，应由双方友好协商解决。如需对本合同及其附件作任何修改或补充，须由双方以书面做出方为有效。修改或补充文件与本合同有不一致的，以修改或补充文件为准。</w:t>
      </w:r>
      <w:r w:rsidRPr="00A026DC">
        <w:rPr>
          <w:rFonts w:ascii="Arial" w:hAnsi="Arial" w:cs="Arial"/>
          <w:color w:val="000000"/>
          <w:sz w:val="28"/>
          <w:szCs w:val="28"/>
        </w:rPr>
        <w:t xml:space="preserve"> </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hint="eastAsia"/>
          <w:color w:val="000000"/>
          <w:sz w:val="28"/>
          <w:szCs w:val="28"/>
        </w:rPr>
        <w:t>二十</w:t>
      </w:r>
      <w:r w:rsidRPr="00A026DC">
        <w:rPr>
          <w:rFonts w:ascii="Arial" w:hAnsi="Arial" w:cs="Arial"/>
          <w:color w:val="000000"/>
          <w:sz w:val="28"/>
          <w:szCs w:val="28"/>
        </w:rPr>
        <w:t>、本合同经双方法定代表人（委托代理人）签字并加盖单位合同印章生效。</w:t>
      </w:r>
      <w:r w:rsidRPr="00A026DC">
        <w:rPr>
          <w:rFonts w:ascii="Arial" w:hAnsi="Arial" w:cs="Arial"/>
          <w:color w:val="000000"/>
          <w:sz w:val="28"/>
          <w:szCs w:val="28"/>
        </w:rPr>
        <w:t xml:space="preserve"> </w:t>
      </w:r>
    </w:p>
    <w:p w:rsidR="003C48C1" w:rsidRPr="00A026DC" w:rsidRDefault="00875380" w:rsidP="00A026DC">
      <w:pPr>
        <w:widowControl/>
        <w:spacing w:line="446" w:lineRule="exact"/>
        <w:ind w:leftChars="132" w:left="697" w:hangingChars="150" w:hanging="420"/>
        <w:jc w:val="left"/>
        <w:rPr>
          <w:rFonts w:ascii="Arial" w:hAnsi="Arial" w:cs="Arial"/>
          <w:color w:val="000000"/>
          <w:sz w:val="28"/>
          <w:szCs w:val="28"/>
        </w:rPr>
      </w:pPr>
      <w:r>
        <w:rPr>
          <w:rFonts w:ascii="Arial" w:hAnsi="Arial" w:cs="Arial" w:hint="eastAsia"/>
          <w:color w:val="000000"/>
          <w:sz w:val="28"/>
          <w:szCs w:val="28"/>
        </w:rPr>
        <w:t>二十一</w:t>
      </w:r>
      <w:r w:rsidR="003C48C1" w:rsidRPr="00A026DC">
        <w:rPr>
          <w:rFonts w:ascii="Arial" w:hAnsi="Arial" w:cs="Arial"/>
          <w:color w:val="000000"/>
          <w:sz w:val="28"/>
          <w:szCs w:val="28"/>
        </w:rPr>
        <w:t>、</w:t>
      </w:r>
      <w:r w:rsidR="003C48C1" w:rsidRPr="00A026DC">
        <w:rPr>
          <w:rFonts w:ascii="Arial" w:hAnsi="Arial" w:cs="Arial"/>
          <w:color w:val="000000"/>
          <w:sz w:val="28"/>
          <w:szCs w:val="28"/>
        </w:rPr>
        <w:t xml:space="preserve"> </w:t>
      </w:r>
      <w:r w:rsidR="003C48C1" w:rsidRPr="00A026DC">
        <w:rPr>
          <w:rFonts w:ascii="Arial" w:hAnsi="Arial" w:cs="Arial"/>
          <w:color w:val="000000"/>
          <w:sz w:val="28"/>
          <w:szCs w:val="28"/>
        </w:rPr>
        <w:t>本合同一式五份</w:t>
      </w:r>
      <w:r w:rsidR="003C48C1" w:rsidRPr="00A026DC">
        <w:rPr>
          <w:rFonts w:ascii="Arial" w:hAnsi="Arial" w:cs="Arial"/>
          <w:color w:val="000000"/>
          <w:sz w:val="28"/>
          <w:szCs w:val="28"/>
        </w:rPr>
        <w:t>(</w:t>
      </w:r>
      <w:r w:rsidR="003C48C1" w:rsidRPr="00A026DC">
        <w:rPr>
          <w:rFonts w:ascii="Arial" w:hAnsi="Arial" w:cs="Arial"/>
          <w:color w:val="000000"/>
          <w:sz w:val="28"/>
          <w:szCs w:val="28"/>
        </w:rPr>
        <w:t>甲方执叁份、乙方执贰份</w:t>
      </w:r>
      <w:r w:rsidR="003C48C1" w:rsidRPr="00A026DC">
        <w:rPr>
          <w:rFonts w:ascii="Arial" w:hAnsi="Arial" w:cs="Arial"/>
          <w:color w:val="000000"/>
          <w:sz w:val="28"/>
          <w:szCs w:val="28"/>
        </w:rPr>
        <w:t>)</w:t>
      </w:r>
      <w:r w:rsidR="003C48C1" w:rsidRPr="00A026DC">
        <w:rPr>
          <w:rFonts w:ascii="Arial" w:hAnsi="Arial" w:cs="Arial"/>
          <w:color w:val="000000"/>
          <w:sz w:val="28"/>
          <w:szCs w:val="28"/>
        </w:rPr>
        <w:t>，均为正本，具有同等法律效力。</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r w:rsidRPr="00A026DC">
        <w:rPr>
          <w:rFonts w:ascii="Arial" w:hAnsi="Arial" w:cs="Arial"/>
          <w:color w:val="000000"/>
          <w:sz w:val="28"/>
          <w:szCs w:val="28"/>
        </w:rPr>
        <w:t>二十</w:t>
      </w:r>
      <w:r w:rsidR="00875380">
        <w:rPr>
          <w:rFonts w:ascii="Arial" w:hAnsi="Arial" w:cs="Arial" w:hint="eastAsia"/>
          <w:color w:val="000000"/>
          <w:sz w:val="28"/>
          <w:szCs w:val="28"/>
        </w:rPr>
        <w:t>二</w:t>
      </w:r>
      <w:r w:rsidRPr="00A026DC">
        <w:rPr>
          <w:rFonts w:ascii="Arial" w:hAnsi="Arial" w:cs="Arial"/>
          <w:color w:val="000000"/>
          <w:sz w:val="28"/>
          <w:szCs w:val="28"/>
        </w:rPr>
        <w:t>、</w:t>
      </w:r>
      <w:r w:rsidRPr="00A026DC">
        <w:rPr>
          <w:rFonts w:ascii="Arial" w:hAnsi="Arial" w:cs="Arial"/>
          <w:color w:val="000000"/>
          <w:sz w:val="28"/>
          <w:szCs w:val="28"/>
        </w:rPr>
        <w:t xml:space="preserve"> </w:t>
      </w:r>
      <w:r w:rsidRPr="00A026DC">
        <w:rPr>
          <w:rFonts w:ascii="Arial" w:hAnsi="Arial" w:cs="Arial"/>
          <w:color w:val="000000"/>
          <w:sz w:val="28"/>
          <w:szCs w:val="28"/>
        </w:rPr>
        <w:t>附件为本合同不可分割的部分。若附件与合同正文有任何不一致，以合同正文为准。</w:t>
      </w:r>
    </w:p>
    <w:p w:rsidR="003C48C1" w:rsidRPr="00A026DC" w:rsidRDefault="003C48C1" w:rsidP="00A026DC">
      <w:pPr>
        <w:widowControl/>
        <w:spacing w:line="446" w:lineRule="exact"/>
        <w:ind w:leftChars="132" w:left="697" w:hangingChars="150" w:hanging="420"/>
        <w:jc w:val="left"/>
        <w:rPr>
          <w:rFonts w:ascii="Arial" w:hAnsi="Arial" w:cs="Arial"/>
          <w:color w:val="000000"/>
          <w:sz w:val="28"/>
          <w:szCs w:val="28"/>
        </w:rPr>
      </w:pPr>
    </w:p>
    <w:p w:rsidR="003C48C1" w:rsidRPr="00A026DC" w:rsidRDefault="003C48C1" w:rsidP="003C48C1">
      <w:pPr>
        <w:adjustRightInd w:val="0"/>
        <w:snapToGrid w:val="0"/>
        <w:spacing w:line="540" w:lineRule="exact"/>
        <w:ind w:leftChars="178" w:left="382" w:hangingChars="3" w:hanging="8"/>
        <w:rPr>
          <w:rFonts w:ascii="Arial" w:hAnsi="Arial" w:cs="Arial"/>
          <w:color w:val="000000"/>
          <w:sz w:val="28"/>
          <w:szCs w:val="28"/>
        </w:rPr>
      </w:pPr>
      <w:r w:rsidRPr="00A026DC">
        <w:rPr>
          <w:rFonts w:ascii="Arial" w:hAnsi="Arial" w:cs="Arial" w:hint="eastAsia"/>
          <w:color w:val="000000"/>
          <w:sz w:val="28"/>
          <w:szCs w:val="28"/>
        </w:rPr>
        <w:t>附件：清洗消毒</w:t>
      </w:r>
      <w:r w:rsidR="008D7B08">
        <w:rPr>
          <w:rFonts w:ascii="Arial" w:hAnsi="Arial" w:cs="Arial" w:hint="eastAsia"/>
          <w:color w:val="000000"/>
          <w:sz w:val="28"/>
          <w:szCs w:val="28"/>
        </w:rPr>
        <w:t>技术</w:t>
      </w:r>
      <w:r w:rsidRPr="00A026DC">
        <w:rPr>
          <w:rFonts w:ascii="Arial" w:hAnsi="Arial" w:cs="Arial" w:hint="eastAsia"/>
          <w:color w:val="000000"/>
          <w:sz w:val="28"/>
          <w:szCs w:val="28"/>
        </w:rPr>
        <w:t>要求</w:t>
      </w:r>
    </w:p>
    <w:p w:rsidR="003C48C1" w:rsidRPr="00A026DC" w:rsidRDefault="003C48C1" w:rsidP="003C48C1">
      <w:pPr>
        <w:adjustRightInd w:val="0"/>
        <w:snapToGrid w:val="0"/>
        <w:spacing w:line="540" w:lineRule="exact"/>
        <w:ind w:leftChars="181" w:left="380" w:firstLine="560"/>
        <w:rPr>
          <w:rFonts w:ascii="Arial" w:hAnsi="Arial" w:cs="Arial"/>
          <w:color w:val="000000"/>
          <w:sz w:val="28"/>
          <w:szCs w:val="28"/>
        </w:rPr>
      </w:pPr>
    </w:p>
    <w:tbl>
      <w:tblPr>
        <w:tblW w:w="10490" w:type="dxa"/>
        <w:tblInd w:w="-459" w:type="dxa"/>
        <w:tblLook w:val="04A0"/>
      </w:tblPr>
      <w:tblGrid>
        <w:gridCol w:w="5315"/>
        <w:gridCol w:w="5175"/>
      </w:tblGrid>
      <w:tr w:rsidR="003C48C1" w:rsidRPr="00A026DC" w:rsidTr="00EC1441">
        <w:tc>
          <w:tcPr>
            <w:tcW w:w="5315" w:type="dxa"/>
            <w:shd w:val="clear" w:color="auto" w:fill="auto"/>
          </w:tcPr>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甲</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方：</w:t>
            </w:r>
          </w:p>
          <w:p w:rsidR="003C48C1" w:rsidRDefault="00C9722C" w:rsidP="00EC1441">
            <w:pPr>
              <w:adjustRightInd w:val="0"/>
              <w:snapToGrid w:val="0"/>
              <w:spacing w:line="540" w:lineRule="exact"/>
              <w:rPr>
                <w:rFonts w:ascii="Arial" w:hAnsi="Arial" w:cs="Arial"/>
                <w:color w:val="000000"/>
                <w:sz w:val="28"/>
                <w:szCs w:val="28"/>
              </w:rPr>
            </w:pPr>
            <w:r>
              <w:rPr>
                <w:rFonts w:ascii="Arial" w:hAnsi="Arial" w:cs="Arial" w:hint="eastAsia"/>
                <w:color w:val="000000"/>
                <w:sz w:val="28"/>
                <w:szCs w:val="28"/>
              </w:rPr>
              <w:t>法定</w:t>
            </w:r>
            <w:r w:rsidR="003C48C1" w:rsidRPr="00A026DC">
              <w:rPr>
                <w:rFonts w:ascii="Arial" w:hAnsi="Arial" w:cs="Arial" w:hint="eastAsia"/>
                <w:color w:val="000000"/>
                <w:sz w:val="28"/>
                <w:szCs w:val="28"/>
              </w:rPr>
              <w:t>代表</w:t>
            </w:r>
            <w:r>
              <w:rPr>
                <w:rFonts w:ascii="Arial" w:hAnsi="Arial" w:cs="Arial" w:hint="eastAsia"/>
                <w:color w:val="000000"/>
                <w:sz w:val="28"/>
                <w:szCs w:val="28"/>
              </w:rPr>
              <w:t>人</w:t>
            </w:r>
            <w:r w:rsidR="003C48C1" w:rsidRPr="00A026DC">
              <w:rPr>
                <w:rFonts w:ascii="Arial" w:hAnsi="Arial" w:cs="Arial" w:hint="eastAsia"/>
                <w:color w:val="000000"/>
                <w:sz w:val="28"/>
                <w:szCs w:val="28"/>
              </w:rPr>
              <w:t>：（</w:t>
            </w:r>
            <w:r w:rsidR="00E95A79">
              <w:rPr>
                <w:rFonts w:ascii="Arial" w:hAnsi="Arial" w:cs="Arial" w:hint="eastAsia"/>
                <w:color w:val="000000"/>
                <w:sz w:val="28"/>
                <w:szCs w:val="28"/>
              </w:rPr>
              <w:t>手签</w:t>
            </w:r>
            <w:r w:rsidR="003C48C1" w:rsidRPr="00A026DC">
              <w:rPr>
                <w:rFonts w:ascii="Arial" w:hAnsi="Arial" w:cs="Arial" w:hint="eastAsia"/>
                <w:color w:val="000000"/>
                <w:sz w:val="28"/>
                <w:szCs w:val="28"/>
              </w:rPr>
              <w:t>）</w:t>
            </w:r>
          </w:p>
          <w:p w:rsidR="00C9722C" w:rsidRPr="00A026DC" w:rsidRDefault="00C9722C" w:rsidP="00EC1441">
            <w:pPr>
              <w:adjustRightInd w:val="0"/>
              <w:snapToGrid w:val="0"/>
              <w:spacing w:line="540" w:lineRule="exact"/>
              <w:rPr>
                <w:rFonts w:ascii="Arial" w:hAnsi="Arial" w:cs="Arial"/>
                <w:color w:val="000000"/>
                <w:sz w:val="28"/>
                <w:szCs w:val="28"/>
              </w:rPr>
            </w:pPr>
            <w:r>
              <w:rPr>
                <w:rFonts w:ascii="Arial" w:hAnsi="Arial" w:cs="Arial" w:hint="eastAsia"/>
                <w:color w:val="000000"/>
                <w:sz w:val="28"/>
                <w:szCs w:val="28"/>
              </w:rPr>
              <w:t>委托代理人：</w:t>
            </w:r>
          </w:p>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地</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址：</w:t>
            </w:r>
          </w:p>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开户单位：</w:t>
            </w:r>
          </w:p>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开户银行：</w:t>
            </w:r>
          </w:p>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lastRenderedPageBreak/>
              <w:t>帐</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号：</w:t>
            </w:r>
          </w:p>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本合同签订时间：</w:t>
            </w:r>
          </w:p>
        </w:tc>
        <w:tc>
          <w:tcPr>
            <w:tcW w:w="5175" w:type="dxa"/>
            <w:shd w:val="clear" w:color="auto" w:fill="auto"/>
          </w:tcPr>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lastRenderedPageBreak/>
              <w:t>乙</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方：</w:t>
            </w:r>
          </w:p>
          <w:p w:rsidR="003C48C1" w:rsidRDefault="00C9722C" w:rsidP="00EC1441">
            <w:pPr>
              <w:adjustRightInd w:val="0"/>
              <w:snapToGrid w:val="0"/>
              <w:spacing w:line="540" w:lineRule="exact"/>
              <w:rPr>
                <w:rFonts w:ascii="Arial" w:hAnsi="Arial" w:cs="Arial"/>
                <w:color w:val="000000"/>
                <w:sz w:val="28"/>
                <w:szCs w:val="28"/>
              </w:rPr>
            </w:pPr>
            <w:r>
              <w:rPr>
                <w:rFonts w:ascii="Arial" w:hAnsi="Arial" w:cs="Arial" w:hint="eastAsia"/>
                <w:color w:val="000000"/>
                <w:sz w:val="28"/>
                <w:szCs w:val="28"/>
              </w:rPr>
              <w:t>法定</w:t>
            </w:r>
            <w:r w:rsidR="003C48C1" w:rsidRPr="00A026DC">
              <w:rPr>
                <w:rFonts w:ascii="Arial" w:hAnsi="Arial" w:cs="Arial" w:hint="eastAsia"/>
                <w:color w:val="000000"/>
                <w:sz w:val="28"/>
                <w:szCs w:val="28"/>
              </w:rPr>
              <w:t>代表</w:t>
            </w:r>
            <w:r>
              <w:rPr>
                <w:rFonts w:ascii="Arial" w:hAnsi="Arial" w:cs="Arial" w:hint="eastAsia"/>
                <w:color w:val="000000"/>
                <w:sz w:val="28"/>
                <w:szCs w:val="28"/>
              </w:rPr>
              <w:t>人</w:t>
            </w:r>
            <w:r w:rsidR="003C48C1" w:rsidRPr="00A026DC">
              <w:rPr>
                <w:rFonts w:ascii="Arial" w:hAnsi="Arial" w:cs="Arial" w:hint="eastAsia"/>
                <w:color w:val="000000"/>
                <w:sz w:val="28"/>
                <w:szCs w:val="28"/>
              </w:rPr>
              <w:t>：（</w:t>
            </w:r>
            <w:r w:rsidR="00E95A79">
              <w:rPr>
                <w:rFonts w:ascii="Arial" w:hAnsi="Arial" w:cs="Arial" w:hint="eastAsia"/>
                <w:color w:val="000000"/>
                <w:sz w:val="28"/>
                <w:szCs w:val="28"/>
              </w:rPr>
              <w:t>手签</w:t>
            </w:r>
            <w:r w:rsidR="003C48C1" w:rsidRPr="00A026DC">
              <w:rPr>
                <w:rFonts w:ascii="Arial" w:hAnsi="Arial" w:cs="Arial" w:hint="eastAsia"/>
                <w:color w:val="000000"/>
                <w:sz w:val="28"/>
                <w:szCs w:val="28"/>
              </w:rPr>
              <w:t>）</w:t>
            </w:r>
          </w:p>
          <w:p w:rsidR="00C9722C" w:rsidRPr="00A026DC" w:rsidRDefault="00C9722C" w:rsidP="00EC1441">
            <w:pPr>
              <w:adjustRightInd w:val="0"/>
              <w:snapToGrid w:val="0"/>
              <w:spacing w:line="540" w:lineRule="exact"/>
              <w:rPr>
                <w:rFonts w:ascii="Arial" w:hAnsi="Arial" w:cs="Arial"/>
                <w:color w:val="000000"/>
                <w:sz w:val="28"/>
                <w:szCs w:val="28"/>
              </w:rPr>
            </w:pPr>
            <w:r>
              <w:rPr>
                <w:rFonts w:ascii="Arial" w:hAnsi="Arial" w:cs="Arial" w:hint="eastAsia"/>
                <w:color w:val="000000"/>
                <w:sz w:val="28"/>
                <w:szCs w:val="28"/>
              </w:rPr>
              <w:t>委托代理人：</w:t>
            </w:r>
          </w:p>
          <w:p w:rsidR="003C48C1" w:rsidRPr="00A026DC" w:rsidRDefault="003C48C1" w:rsidP="00A026DC">
            <w:pPr>
              <w:adjustRightInd w:val="0"/>
              <w:snapToGrid w:val="0"/>
              <w:spacing w:line="540" w:lineRule="exact"/>
              <w:ind w:left="1238" w:hangingChars="442" w:hanging="1238"/>
              <w:rPr>
                <w:rFonts w:ascii="Arial" w:hAnsi="Arial" w:cs="Arial"/>
                <w:color w:val="000000"/>
                <w:sz w:val="28"/>
                <w:szCs w:val="28"/>
              </w:rPr>
            </w:pPr>
            <w:r w:rsidRPr="00A026DC">
              <w:rPr>
                <w:rFonts w:ascii="Arial" w:hAnsi="Arial" w:cs="Arial" w:hint="eastAsia"/>
                <w:color w:val="000000"/>
                <w:sz w:val="28"/>
                <w:szCs w:val="28"/>
              </w:rPr>
              <w:t>地</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址：</w:t>
            </w:r>
            <w:r w:rsidRPr="00A026DC">
              <w:rPr>
                <w:rFonts w:ascii="Arial" w:hAnsi="Arial" w:cs="Arial" w:hint="eastAsia"/>
                <w:color w:val="000000"/>
                <w:sz w:val="28"/>
                <w:szCs w:val="28"/>
              </w:rPr>
              <w:t xml:space="preserve"> </w:t>
            </w:r>
          </w:p>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开户单位：</w:t>
            </w:r>
          </w:p>
          <w:p w:rsidR="003C48C1" w:rsidRPr="00A026DC" w:rsidRDefault="003C48C1" w:rsidP="00EC144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开户银行：</w:t>
            </w:r>
          </w:p>
          <w:p w:rsidR="00A47332" w:rsidRDefault="003C48C1" w:rsidP="00A47332">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lastRenderedPageBreak/>
              <w:t>帐</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号：</w:t>
            </w:r>
          </w:p>
          <w:p w:rsidR="003C48C1" w:rsidRPr="00A026DC" w:rsidRDefault="003C48C1" w:rsidP="00A47332">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t>本合同签订时间：</w:t>
            </w:r>
          </w:p>
        </w:tc>
      </w:tr>
    </w:tbl>
    <w:p w:rsidR="003C48C1" w:rsidRPr="00A026DC" w:rsidRDefault="003C48C1" w:rsidP="003C48C1">
      <w:pPr>
        <w:adjustRightInd w:val="0"/>
        <w:snapToGrid w:val="0"/>
        <w:spacing w:line="540" w:lineRule="exact"/>
        <w:rPr>
          <w:rFonts w:ascii="Arial" w:hAnsi="Arial" w:cs="Arial"/>
          <w:color w:val="000000"/>
          <w:sz w:val="28"/>
          <w:szCs w:val="28"/>
        </w:rPr>
      </w:pPr>
      <w:r w:rsidRPr="00A026DC">
        <w:rPr>
          <w:rFonts w:ascii="Arial" w:hAnsi="Arial" w:cs="Arial" w:hint="eastAsia"/>
          <w:color w:val="000000"/>
          <w:sz w:val="28"/>
          <w:szCs w:val="28"/>
        </w:rPr>
        <w:lastRenderedPageBreak/>
        <w:t xml:space="preserve">   </w:t>
      </w:r>
    </w:p>
    <w:p w:rsidR="003C48C1" w:rsidRPr="00A026DC" w:rsidRDefault="003C48C1" w:rsidP="003C48C1">
      <w:pPr>
        <w:adjustRightInd w:val="0"/>
        <w:snapToGrid w:val="0"/>
        <w:spacing w:line="420" w:lineRule="exact"/>
        <w:ind w:left="947" w:firstLine="480"/>
        <w:rPr>
          <w:rFonts w:ascii="Arial" w:hAnsi="Arial" w:cs="Arial"/>
          <w:color w:val="000000"/>
          <w:sz w:val="28"/>
          <w:szCs w:val="28"/>
        </w:rPr>
      </w:pPr>
    </w:p>
    <w:p w:rsidR="003C48C1" w:rsidRPr="00A026DC" w:rsidRDefault="003C48C1" w:rsidP="003C48C1">
      <w:pPr>
        <w:rPr>
          <w:rFonts w:ascii="Arial" w:hAnsi="Arial" w:cs="Arial"/>
          <w:color w:val="000000"/>
          <w:sz w:val="28"/>
          <w:szCs w:val="28"/>
        </w:rPr>
      </w:pPr>
      <w:r w:rsidRPr="00A026DC">
        <w:rPr>
          <w:rFonts w:ascii="Arial" w:hAnsi="Arial" w:cs="Arial"/>
          <w:color w:val="000000"/>
          <w:sz w:val="28"/>
          <w:szCs w:val="28"/>
        </w:rPr>
        <w:br w:type="page"/>
      </w:r>
      <w:r w:rsidRPr="00A026DC">
        <w:rPr>
          <w:rFonts w:ascii="Arial" w:hAnsi="Arial" w:cs="Arial" w:hint="eastAsia"/>
          <w:color w:val="000000"/>
          <w:sz w:val="28"/>
          <w:szCs w:val="28"/>
        </w:rPr>
        <w:lastRenderedPageBreak/>
        <w:t>附件：</w:t>
      </w:r>
    </w:p>
    <w:p w:rsidR="003C48C1" w:rsidRPr="00A026DC" w:rsidRDefault="003C48C1" w:rsidP="003C48C1">
      <w:pPr>
        <w:jc w:val="center"/>
        <w:rPr>
          <w:rFonts w:ascii="Arial" w:hAnsi="Arial" w:cs="Arial"/>
          <w:color w:val="000000"/>
          <w:sz w:val="28"/>
          <w:szCs w:val="28"/>
        </w:rPr>
      </w:pPr>
      <w:r w:rsidRPr="00A026DC">
        <w:rPr>
          <w:rFonts w:ascii="Arial" w:hAnsi="Arial" w:cs="Arial" w:hint="eastAsia"/>
          <w:color w:val="000000"/>
          <w:sz w:val="28"/>
          <w:szCs w:val="28"/>
        </w:rPr>
        <w:t>清洗消毒</w:t>
      </w:r>
      <w:r w:rsidR="008D7B08">
        <w:rPr>
          <w:rFonts w:ascii="Arial" w:hAnsi="Arial" w:cs="Arial" w:hint="eastAsia"/>
          <w:color w:val="000000"/>
          <w:sz w:val="28"/>
          <w:szCs w:val="28"/>
        </w:rPr>
        <w:t>技术</w:t>
      </w:r>
      <w:r w:rsidRPr="00A026DC">
        <w:rPr>
          <w:rFonts w:ascii="Arial" w:hAnsi="Arial" w:cs="Arial" w:hint="eastAsia"/>
          <w:color w:val="000000"/>
          <w:sz w:val="28"/>
          <w:szCs w:val="28"/>
        </w:rPr>
        <w:t>要求</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1</w:t>
      </w:r>
      <w:r w:rsidRPr="00A026DC">
        <w:rPr>
          <w:rFonts w:ascii="Arial" w:hAnsi="Arial" w:cs="Arial" w:hint="eastAsia"/>
          <w:color w:val="000000"/>
          <w:sz w:val="28"/>
          <w:szCs w:val="28"/>
        </w:rPr>
        <w:t>、现场检查与准备</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专业清洗机构应查阅集中空调系统有关技术资料，对需要清洗的集中空调系统进行现场勘察和检查，确定适宜的清洁工具、设备和工作流程。并根据集中空调系统的情况和本标准的技术要求，制定详细的清洗工作计划和清洗操作规程。</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竞标人须根据现场实际情况提供清洗方案和清洗进度计划，按规范要求施工。清洗方案中应含有清洗前准备工作、清洗流程、管道清洗及末端设备清洗步骤、清洗安全注意事项、清洗人员组织架构、清洗工器具简介及清洗施工工期。</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2</w:t>
      </w:r>
      <w:r w:rsidRPr="00A026DC">
        <w:rPr>
          <w:rFonts w:ascii="Arial" w:hAnsi="Arial" w:cs="Arial" w:hint="eastAsia"/>
          <w:color w:val="000000"/>
          <w:sz w:val="28"/>
          <w:szCs w:val="28"/>
        </w:rPr>
        <w:t>、风管清洗</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金属材质内表面风管的清洗，应使用可以进入风管内并能够正常工作的清洗设备和连接在风管开口处且能够在清洗断面保持足够风速的捕集装置，将风管内的颗粒物、微生物有效地清除下来并输送到捕集装置中，严禁操作人员进入风管内进行人工清洗。</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风管的清洗工作应分段、分区域进行，清洗工作段的长度应保证清洗时风管内污染物不外逸．并在风管清洗工作段与非工作段之间采取气囊密封、在进行清洗的风管与相连通的室内区域之间保持压力梯度等有效隔离空气措施。</w:t>
      </w:r>
    </w:p>
    <w:p w:rsidR="003C48C1" w:rsidRPr="00A026DC" w:rsidRDefault="003C48C1" w:rsidP="003C48C1">
      <w:pPr>
        <w:snapToGrid w:val="0"/>
        <w:spacing w:line="480" w:lineRule="exact"/>
        <w:contextualSpacing/>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hint="eastAsia"/>
          <w:color w:val="000000"/>
          <w:sz w:val="28"/>
          <w:szCs w:val="28"/>
        </w:rPr>
        <w:t>、部件清洗</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color w:val="000000"/>
          <w:sz w:val="28"/>
          <w:szCs w:val="28"/>
        </w:rPr>
        <w:t>.1</w:t>
      </w:r>
      <w:r w:rsidRPr="00A026DC">
        <w:rPr>
          <w:rFonts w:ascii="Arial" w:hAnsi="Arial" w:cs="Arial" w:hint="eastAsia"/>
          <w:color w:val="000000"/>
          <w:sz w:val="28"/>
          <w:szCs w:val="28"/>
        </w:rPr>
        <w:t xml:space="preserve">  </w:t>
      </w:r>
      <w:r w:rsidRPr="00A026DC">
        <w:rPr>
          <w:rFonts w:ascii="Arial" w:hAnsi="Arial" w:cs="Arial" w:hint="eastAsia"/>
          <w:color w:val="000000"/>
          <w:sz w:val="28"/>
          <w:szCs w:val="28"/>
        </w:rPr>
        <w:t>清洗原则</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采用专用工具、器械对部件进行清洗，清洗后的部件均应满足有关标准的要求。部件可直接进行清洗或拆卸后进行清洗，清洗后拆卸的部件应恢复到原来所在位置，可调节部件应恢复到原来的调节位置。</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3</w:t>
      </w:r>
      <w:r w:rsidRPr="00A026DC">
        <w:rPr>
          <w:rFonts w:ascii="Arial" w:hAnsi="Arial" w:cs="Arial"/>
          <w:color w:val="000000"/>
          <w:sz w:val="28"/>
          <w:szCs w:val="28"/>
        </w:rPr>
        <w:t>.2 </w:t>
      </w:r>
      <w:r w:rsidRPr="00A026DC">
        <w:rPr>
          <w:rFonts w:ascii="Arial" w:hAnsi="Arial" w:cs="Arial" w:hint="eastAsia"/>
          <w:color w:val="000000"/>
          <w:sz w:val="28"/>
          <w:szCs w:val="28"/>
        </w:rPr>
        <w:t>清洗方法</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3</w:t>
      </w:r>
      <w:r w:rsidRPr="00A026DC">
        <w:rPr>
          <w:rFonts w:ascii="Arial" w:hAnsi="Arial" w:cs="Arial"/>
          <w:color w:val="000000"/>
          <w:sz w:val="28"/>
          <w:szCs w:val="28"/>
        </w:rPr>
        <w:t>.2.1  </w:t>
      </w:r>
      <w:r w:rsidRPr="00A026DC">
        <w:rPr>
          <w:rFonts w:ascii="Arial" w:hAnsi="Arial" w:cs="Arial" w:hint="eastAsia"/>
          <w:color w:val="000000"/>
          <w:sz w:val="28"/>
          <w:szCs w:val="28"/>
        </w:rPr>
        <w:t>空气处理机组、新风机组等清洗：机组等的清洗主要包括风机、换热器、过滤器（网）、加湿（除湿器）、箱体、混风箱、风口等与处理（输送）空气相接触的表面，可使用负压吸尘机去除部件表面污染物的</w:t>
      </w:r>
      <w:r w:rsidRPr="00A026DC">
        <w:rPr>
          <w:rFonts w:ascii="Arial" w:hAnsi="Arial" w:cs="Arial" w:hint="eastAsia"/>
          <w:color w:val="000000"/>
          <w:sz w:val="28"/>
          <w:szCs w:val="28"/>
        </w:rPr>
        <w:lastRenderedPageBreak/>
        <w:t>干式清洗方式，亦可使用带有一定压力的清水或中性清洗剂配合专用工具清除部件表面污染物的湿式清洗方式，必要时应联合使用干式和湿式清洗方式。</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3</w:t>
      </w:r>
      <w:r w:rsidRPr="00A026DC">
        <w:rPr>
          <w:rFonts w:ascii="Arial" w:hAnsi="Arial" w:cs="Arial"/>
          <w:color w:val="000000"/>
          <w:sz w:val="28"/>
          <w:szCs w:val="28"/>
        </w:rPr>
        <w:t>.2.2  </w:t>
      </w:r>
      <w:r w:rsidRPr="00A026DC">
        <w:rPr>
          <w:rFonts w:ascii="Arial" w:hAnsi="Arial" w:cs="Arial" w:hint="eastAsia"/>
          <w:color w:val="000000"/>
          <w:sz w:val="28"/>
          <w:szCs w:val="28"/>
        </w:rPr>
        <w:t>风机盘管清洗：风机盘管的清洗主要包括风机叶轮、换热器表面和冷凝水盘等，宜采用湿式清洗方式。湿式清洗时首先要疏通排水管或采取有效收集措施，当发现盘管组件不能有效清洗时，应拆卸后进行清洗。</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4</w:t>
      </w:r>
      <w:r w:rsidRPr="00A026DC">
        <w:rPr>
          <w:rFonts w:ascii="Arial" w:hAnsi="Arial" w:cs="Arial" w:hint="eastAsia"/>
          <w:color w:val="000000"/>
          <w:sz w:val="28"/>
          <w:szCs w:val="28"/>
        </w:rPr>
        <w:t>、清洗作业过程中的污染物控制</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清洗过程中应采取风管内部保持负压、作业区隔离、覆盖、清除的污物妥善收集等有效控制措施，防止集中空调系统内的污染物散布到非清洗工作区域。</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5</w:t>
      </w:r>
      <w:r w:rsidRPr="00A026DC">
        <w:rPr>
          <w:rFonts w:ascii="Arial" w:hAnsi="Arial" w:cs="Arial" w:hint="eastAsia"/>
          <w:color w:val="000000"/>
          <w:sz w:val="28"/>
          <w:szCs w:val="28"/>
        </w:rPr>
        <w:t>、作业出入口</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清洗机构可通过集中空渊系统风管不同部位原有的清洗（检修）口出入设备，进行相应的清洗与检查工作。必要时可切割其他清洗口，并保证清洗作业后将其密封处理并</w:t>
      </w:r>
      <w:r w:rsidRPr="00A026DC">
        <w:rPr>
          <w:rFonts w:ascii="Arial" w:hAnsi="Arial" w:cs="Arial"/>
          <w:color w:val="000000"/>
          <w:sz w:val="28"/>
          <w:szCs w:val="28"/>
        </w:rPr>
        <w:t xml:space="preserve"> </w:t>
      </w:r>
      <w:r w:rsidRPr="00A026DC">
        <w:rPr>
          <w:rFonts w:ascii="Arial" w:hAnsi="Arial" w:cs="Arial" w:hint="eastAsia"/>
          <w:color w:val="000000"/>
          <w:sz w:val="28"/>
          <w:szCs w:val="28"/>
        </w:rPr>
        <w:t>达到防火要求。切割的清洗口密封分为可开启式清洗门和固定式嵌板两种，其使用的材料和结构应不导致空凋系统强度与功能的降低。</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w:t>
      </w:r>
      <w:r w:rsidRPr="00A026DC">
        <w:rPr>
          <w:rFonts w:ascii="Arial" w:hAnsi="Arial" w:cs="Arial" w:hint="eastAsia"/>
          <w:color w:val="000000"/>
          <w:sz w:val="28"/>
          <w:szCs w:val="28"/>
        </w:rPr>
        <w:t>、消毒技术要求</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6.1</w:t>
      </w:r>
      <w:r w:rsidRPr="00A026DC">
        <w:rPr>
          <w:rFonts w:ascii="Arial" w:hAnsi="Arial" w:cs="Arial"/>
          <w:color w:val="000000"/>
          <w:sz w:val="28"/>
          <w:szCs w:val="28"/>
        </w:rPr>
        <w:t> </w:t>
      </w:r>
      <w:r w:rsidRPr="00A026DC">
        <w:rPr>
          <w:rFonts w:ascii="Arial" w:hAnsi="Arial" w:cs="Arial" w:hint="eastAsia"/>
          <w:color w:val="000000"/>
          <w:sz w:val="28"/>
          <w:szCs w:val="28"/>
        </w:rPr>
        <w:t>消毒时机</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必要时应对集中空调系统的风管、设备、部件进行消毒处理。</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6.2</w:t>
      </w:r>
      <w:r w:rsidRPr="00A026DC">
        <w:rPr>
          <w:rFonts w:ascii="Arial" w:hAnsi="Arial" w:cs="Arial"/>
          <w:color w:val="000000"/>
          <w:sz w:val="28"/>
          <w:szCs w:val="28"/>
        </w:rPr>
        <w:t> </w:t>
      </w:r>
      <w:r w:rsidRPr="00A026DC">
        <w:rPr>
          <w:rFonts w:ascii="Arial" w:hAnsi="Arial" w:cs="Arial" w:hint="eastAsia"/>
          <w:color w:val="000000"/>
          <w:sz w:val="28"/>
          <w:szCs w:val="28"/>
        </w:rPr>
        <w:t>风管消毒方法</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风管应先清洗，后消毒。可采用化学消毒剂喷雾消毒，金属管壁首选季铵盐类消毒剂，非金属管壁首选过氧化物类消毒剂。</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6.3</w:t>
      </w:r>
      <w:r w:rsidRPr="00A026DC">
        <w:rPr>
          <w:rFonts w:ascii="Arial" w:hAnsi="Arial" w:cs="Arial"/>
          <w:color w:val="000000"/>
          <w:sz w:val="28"/>
          <w:szCs w:val="28"/>
        </w:rPr>
        <w:t> </w:t>
      </w:r>
      <w:r w:rsidRPr="00A026DC">
        <w:rPr>
          <w:rFonts w:ascii="Arial" w:hAnsi="Arial" w:cs="Arial" w:hint="eastAsia"/>
          <w:color w:val="000000"/>
          <w:sz w:val="28"/>
          <w:szCs w:val="28"/>
        </w:rPr>
        <w:t>部件消毒方法</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w:t>
      </w:r>
      <w:r w:rsidRPr="00A026DC">
        <w:rPr>
          <w:rFonts w:ascii="Arial" w:hAnsi="Arial" w:cs="Arial"/>
          <w:color w:val="000000"/>
          <w:sz w:val="28"/>
          <w:szCs w:val="28"/>
        </w:rPr>
        <w:t>.3.</w:t>
      </w:r>
      <w:r w:rsidRPr="00A026DC">
        <w:rPr>
          <w:rFonts w:ascii="Arial" w:hAnsi="Arial" w:cs="Arial" w:hint="eastAsia"/>
          <w:color w:val="000000"/>
          <w:sz w:val="28"/>
          <w:szCs w:val="28"/>
        </w:rPr>
        <w:t xml:space="preserve">1  </w:t>
      </w:r>
      <w:r w:rsidRPr="00A026DC">
        <w:rPr>
          <w:rFonts w:ascii="Arial" w:hAnsi="Arial" w:cs="Arial" w:hint="eastAsia"/>
          <w:color w:val="000000"/>
          <w:sz w:val="28"/>
          <w:szCs w:val="28"/>
        </w:rPr>
        <w:t>过滤网、过滤器、冷凝水盘消毒过滤网、过滤器、冷凝水盘应先清洗，后消毒，采用浸泡消毒方法，部件过大不易浸泡时可采用擦拭或喷雾消毒方法，重复使用的部件首选季铵盐类消毒剂，不再重复使用的部件首选过氧化物类消毒剂。</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6.3.2</w:t>
      </w:r>
      <w:r w:rsidRPr="00A026DC">
        <w:rPr>
          <w:rFonts w:ascii="Arial" w:hAnsi="Arial" w:cs="Arial"/>
          <w:color w:val="000000"/>
          <w:sz w:val="28"/>
          <w:szCs w:val="28"/>
        </w:rPr>
        <w:t xml:space="preserve">  </w:t>
      </w:r>
      <w:r w:rsidRPr="00A026DC">
        <w:rPr>
          <w:rFonts w:ascii="Arial" w:hAnsi="Arial" w:cs="Arial" w:hint="eastAsia"/>
          <w:color w:val="000000"/>
          <w:sz w:val="28"/>
          <w:szCs w:val="28"/>
        </w:rPr>
        <w:t>净化器、风口、空气处理机组、表冷器、加热（湿）器消毒净化器、风口、空气处理杌组、表冷器、加热（湿）器的消毒首选季铵盐类</w:t>
      </w:r>
      <w:r w:rsidRPr="00A026DC">
        <w:rPr>
          <w:rFonts w:ascii="Arial" w:hAnsi="Arial" w:cs="Arial" w:hint="eastAsia"/>
          <w:color w:val="000000"/>
          <w:sz w:val="28"/>
          <w:szCs w:val="28"/>
        </w:rPr>
        <w:lastRenderedPageBreak/>
        <w:t>消毒剂，应先清洗，后消毒，采用擦拭或喷雾消毒方法。</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6.3.3</w:t>
      </w:r>
      <w:r w:rsidRPr="00A026DC">
        <w:rPr>
          <w:rFonts w:ascii="Arial" w:hAnsi="Arial" w:cs="Arial"/>
          <w:color w:val="000000"/>
          <w:sz w:val="28"/>
          <w:szCs w:val="28"/>
        </w:rPr>
        <w:t> </w:t>
      </w:r>
      <w:r w:rsidRPr="00A026DC">
        <w:rPr>
          <w:rFonts w:ascii="Arial" w:hAnsi="Arial" w:cs="Arial" w:hint="eastAsia"/>
          <w:color w:val="000000"/>
          <w:sz w:val="28"/>
          <w:szCs w:val="28"/>
        </w:rPr>
        <w:t>冷凝水消毒</w:t>
      </w:r>
      <w:r w:rsidRPr="00A026DC">
        <w:rPr>
          <w:rFonts w:ascii="Arial" w:hAnsi="Arial" w:cs="Arial"/>
          <w:color w:val="000000"/>
          <w:sz w:val="28"/>
          <w:szCs w:val="28"/>
        </w:rPr>
        <w:t xml:space="preserve">  </w:t>
      </w:r>
      <w:r w:rsidRPr="00A026DC">
        <w:rPr>
          <w:rFonts w:ascii="Arial" w:hAnsi="Arial" w:cs="Arial" w:hint="eastAsia"/>
          <w:color w:val="000000"/>
          <w:sz w:val="28"/>
          <w:szCs w:val="28"/>
        </w:rPr>
        <w:t>在冷凝水中加入消毒剂作用一定时间后排放，首选含氯消毒剂。</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7</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清洗、消毒效果检验</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集中空调系统清洗、消毒后</w:t>
      </w:r>
      <w:r w:rsidRPr="00A026DC">
        <w:rPr>
          <w:rFonts w:ascii="Arial" w:hAnsi="Arial" w:cs="Arial"/>
          <w:color w:val="000000"/>
          <w:sz w:val="28"/>
          <w:szCs w:val="28"/>
        </w:rPr>
        <w:t>7</w:t>
      </w:r>
      <w:r w:rsidRPr="00A026DC">
        <w:rPr>
          <w:rFonts w:ascii="Arial" w:hAnsi="Arial" w:cs="Arial" w:hint="eastAsia"/>
          <w:color w:val="000000"/>
          <w:sz w:val="28"/>
          <w:szCs w:val="28"/>
        </w:rPr>
        <w:t>日内，由经培训合格的检验人员按照有关卫生要求进行检验，不具备检验能力的可以委托检验。</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8</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清洗效果的影像资料</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集中空调系统清洗后，应将所有清洗过程制成影像资料，影像资料中应有区分不同清洗区域的标识。影像资料提交采购方。</w:t>
      </w:r>
      <w:r w:rsidRPr="00A026DC">
        <w:rPr>
          <w:rFonts w:ascii="Arial" w:hAnsi="Arial" w:cs="Arial"/>
          <w:color w:val="000000"/>
          <w:sz w:val="28"/>
          <w:szCs w:val="28"/>
        </w:rPr>
        <w:t>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9</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安全措施</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专业清洗机构应遵守有关的安全规定制定安全制度，清洗现场应设置安全员，加强清洗施工人员的个人防护，采取有效措施保证清洗施工人员及建筑物内人员的安全，并保护好环境。</w:t>
      </w:r>
      <w:r w:rsidRPr="00A026DC">
        <w:rPr>
          <w:rFonts w:ascii="Arial" w:hAnsi="Arial" w:cs="Arial"/>
          <w:color w:val="000000"/>
          <w:sz w:val="28"/>
          <w:szCs w:val="28"/>
        </w:rPr>
        <w:t>中标人</w:t>
      </w:r>
      <w:r w:rsidRPr="00A026DC">
        <w:rPr>
          <w:rFonts w:ascii="Arial" w:hAnsi="Arial" w:cs="Arial" w:hint="eastAsia"/>
          <w:color w:val="000000"/>
          <w:sz w:val="28"/>
          <w:szCs w:val="28"/>
        </w:rPr>
        <w:t>在施工过程中，负责落实现场安全防护措施，保证作业安全。投标方施工人员作业过程中发生设备损坏及一切工伤伤亡事故均由</w:t>
      </w:r>
      <w:r w:rsidRPr="00A026DC">
        <w:rPr>
          <w:rFonts w:ascii="Arial" w:hAnsi="Arial" w:cs="Arial"/>
          <w:color w:val="000000"/>
          <w:sz w:val="28"/>
          <w:szCs w:val="28"/>
        </w:rPr>
        <w:t>中标人</w:t>
      </w:r>
      <w:r w:rsidRPr="00A026DC">
        <w:rPr>
          <w:rFonts w:ascii="Arial" w:hAnsi="Arial" w:cs="Arial" w:hint="eastAsia"/>
          <w:color w:val="000000"/>
          <w:sz w:val="28"/>
          <w:szCs w:val="28"/>
        </w:rPr>
        <w:t>承担责任。</w:t>
      </w:r>
      <w:r w:rsidRPr="00A026DC">
        <w:rPr>
          <w:rFonts w:ascii="Arial" w:hAnsi="Arial" w:cs="Arial"/>
          <w:color w:val="000000"/>
          <w:sz w:val="28"/>
          <w:szCs w:val="28"/>
        </w:rPr>
        <w:t xml:space="preserve">  </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10</w:t>
      </w:r>
      <w:r w:rsidRPr="00A026DC">
        <w:rPr>
          <w:rFonts w:ascii="Arial" w:hAnsi="Arial" w:cs="Arial" w:hint="eastAsia"/>
          <w:color w:val="000000"/>
          <w:sz w:val="28"/>
          <w:szCs w:val="28"/>
        </w:rPr>
        <w:t>、</w:t>
      </w:r>
      <w:r w:rsidRPr="00A026DC">
        <w:rPr>
          <w:rFonts w:ascii="Arial" w:hAnsi="Arial" w:cs="Arial"/>
          <w:color w:val="000000"/>
          <w:sz w:val="28"/>
          <w:szCs w:val="28"/>
        </w:rPr>
        <w:t> </w:t>
      </w:r>
      <w:r w:rsidRPr="00A026DC">
        <w:rPr>
          <w:rFonts w:ascii="Arial" w:hAnsi="Arial" w:cs="Arial" w:hint="eastAsia"/>
          <w:color w:val="000000"/>
          <w:sz w:val="28"/>
          <w:szCs w:val="28"/>
        </w:rPr>
        <w:t>污物处理</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color w:val="000000"/>
          <w:sz w:val="28"/>
          <w:szCs w:val="28"/>
        </w:rPr>
        <w:t xml:space="preserve">  </w:t>
      </w:r>
      <w:r w:rsidRPr="00A026DC">
        <w:rPr>
          <w:rFonts w:ascii="Arial" w:hAnsi="Arial" w:cs="Arial" w:hint="eastAsia"/>
          <w:color w:val="000000"/>
          <w:sz w:val="28"/>
          <w:szCs w:val="28"/>
        </w:rPr>
        <w:t>从集中空调系统的风管清除出来的所有污物均应妥善保存，积尘使用含氯消毒剂直接浇洒致其完全湿润后按普通垃圾处理，其他污染物按有关规定进行处理。</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11</w:t>
      </w:r>
      <w:r w:rsidRPr="00A026DC">
        <w:rPr>
          <w:rFonts w:ascii="Arial" w:hAnsi="Arial" w:cs="Arial" w:hint="eastAsia"/>
          <w:color w:val="000000"/>
          <w:sz w:val="28"/>
          <w:szCs w:val="28"/>
        </w:rPr>
        <w:t>、施工单位在施工期间保证设备的正常运行，如因清洗原因造成的设备故障，需在现场负责解决问题，并承担赔偿责任。</w:t>
      </w:r>
    </w:p>
    <w:p w:rsidR="003C48C1" w:rsidRPr="00A026DC" w:rsidRDefault="003C48C1" w:rsidP="00A026DC">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12</w:t>
      </w:r>
      <w:r w:rsidRPr="00A026DC">
        <w:rPr>
          <w:rFonts w:ascii="Arial" w:hAnsi="Arial" w:cs="Arial" w:hint="eastAsia"/>
          <w:color w:val="000000"/>
          <w:sz w:val="28"/>
          <w:szCs w:val="28"/>
        </w:rPr>
        <w:t>、清洗施工期间需保证病区正常运行，最小化对病区的污染及影响。</w:t>
      </w:r>
    </w:p>
    <w:p w:rsidR="00A0352F" w:rsidRPr="00A0352F" w:rsidRDefault="003C48C1" w:rsidP="003D31DF">
      <w:pPr>
        <w:snapToGrid w:val="0"/>
        <w:spacing w:line="480" w:lineRule="exact"/>
        <w:ind w:firstLineChars="200" w:firstLine="560"/>
        <w:contextualSpacing/>
        <w:rPr>
          <w:b/>
          <w:bCs/>
          <w:color w:val="000000"/>
          <w:sz w:val="30"/>
          <w:szCs w:val="30"/>
        </w:rPr>
      </w:pPr>
      <w:r w:rsidRPr="00A026DC">
        <w:rPr>
          <w:rFonts w:ascii="Arial" w:hAnsi="Arial" w:cs="Arial" w:hint="eastAsia"/>
          <w:color w:val="000000"/>
          <w:sz w:val="28"/>
          <w:szCs w:val="28"/>
        </w:rPr>
        <w:t>13</w:t>
      </w:r>
      <w:r w:rsidRPr="00A026DC">
        <w:rPr>
          <w:rFonts w:ascii="Arial" w:hAnsi="Arial" w:cs="Arial" w:hint="eastAsia"/>
          <w:color w:val="000000"/>
          <w:sz w:val="28"/>
          <w:szCs w:val="28"/>
        </w:rPr>
        <w:t>、清洗完毕后，施工单位需免费提供</w:t>
      </w:r>
      <w:r w:rsidR="002C59DA">
        <w:rPr>
          <w:rFonts w:ascii="Arial" w:hAnsi="Arial" w:cs="Arial" w:hint="eastAsia"/>
          <w:color w:val="000000"/>
          <w:sz w:val="28"/>
          <w:szCs w:val="28"/>
        </w:rPr>
        <w:t>合格的</w:t>
      </w:r>
      <w:r w:rsidRPr="00A026DC">
        <w:rPr>
          <w:rFonts w:ascii="Arial" w:hAnsi="Arial" w:cs="Arial" w:hint="eastAsia"/>
          <w:color w:val="000000"/>
          <w:sz w:val="28"/>
          <w:szCs w:val="28"/>
        </w:rPr>
        <w:t>检测报告（保证达到国家对公共场所通风</w:t>
      </w:r>
      <w:r w:rsidR="00EB3695">
        <w:rPr>
          <w:rFonts w:ascii="Arial" w:hAnsi="Arial" w:cs="Arial" w:hint="eastAsia"/>
          <w:color w:val="000000"/>
          <w:sz w:val="28"/>
          <w:szCs w:val="28"/>
        </w:rPr>
        <w:t>系统</w:t>
      </w:r>
      <w:r w:rsidRPr="00A026DC">
        <w:rPr>
          <w:rFonts w:ascii="Arial" w:hAnsi="Arial" w:cs="Arial" w:hint="eastAsia"/>
          <w:color w:val="000000"/>
          <w:sz w:val="28"/>
          <w:szCs w:val="28"/>
        </w:rPr>
        <w:t>的相关标准）。</w:t>
      </w:r>
    </w:p>
    <w:p w:rsidR="00952681" w:rsidRDefault="00952681"/>
    <w:sectPr w:rsidR="00952681" w:rsidSect="003D31DF">
      <w:footerReference w:type="default" r:id="rId6"/>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1D4" w:rsidRDefault="00DC71D4" w:rsidP="001F400C">
      <w:r>
        <w:separator/>
      </w:r>
    </w:p>
  </w:endnote>
  <w:endnote w:type="continuationSeparator" w:id="0">
    <w:p w:rsidR="00DC71D4" w:rsidRDefault="00DC71D4" w:rsidP="001F4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altName w:val="hakuyoxingshu7000"/>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3003"/>
      <w:docPartObj>
        <w:docPartGallery w:val="Page Numbers (Bottom of Page)"/>
        <w:docPartUnique/>
      </w:docPartObj>
    </w:sdtPr>
    <w:sdtContent>
      <w:p w:rsidR="00104679" w:rsidRDefault="001F24E6">
        <w:pPr>
          <w:pStyle w:val="a4"/>
          <w:jc w:val="center"/>
        </w:pPr>
        <w:fldSimple w:instr=" PAGE   \* MERGEFORMAT ">
          <w:r w:rsidR="008D7B08" w:rsidRPr="008D7B08">
            <w:rPr>
              <w:noProof/>
              <w:lang w:val="zh-CN"/>
            </w:rPr>
            <w:t>16</w:t>
          </w:r>
        </w:fldSimple>
      </w:p>
    </w:sdtContent>
  </w:sdt>
  <w:p w:rsidR="00104679" w:rsidRDefault="001046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1D4" w:rsidRDefault="00DC71D4" w:rsidP="001F400C">
      <w:r>
        <w:separator/>
      </w:r>
    </w:p>
  </w:footnote>
  <w:footnote w:type="continuationSeparator" w:id="0">
    <w:p w:rsidR="00DC71D4" w:rsidRDefault="00DC71D4" w:rsidP="001F4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52F"/>
    <w:rsid w:val="000058F9"/>
    <w:rsid w:val="00025C31"/>
    <w:rsid w:val="00031596"/>
    <w:rsid w:val="000348F4"/>
    <w:rsid w:val="00035091"/>
    <w:rsid w:val="000459DA"/>
    <w:rsid w:val="00052A50"/>
    <w:rsid w:val="00062A37"/>
    <w:rsid w:val="0006540C"/>
    <w:rsid w:val="000732A9"/>
    <w:rsid w:val="000C4183"/>
    <w:rsid w:val="000E2759"/>
    <w:rsid w:val="000E6D6C"/>
    <w:rsid w:val="00104679"/>
    <w:rsid w:val="00111D89"/>
    <w:rsid w:val="00134929"/>
    <w:rsid w:val="00135926"/>
    <w:rsid w:val="001462CC"/>
    <w:rsid w:val="001711DE"/>
    <w:rsid w:val="00172B3D"/>
    <w:rsid w:val="001F24E6"/>
    <w:rsid w:val="001F400C"/>
    <w:rsid w:val="00214C6D"/>
    <w:rsid w:val="00217B82"/>
    <w:rsid w:val="002204E9"/>
    <w:rsid w:val="002257DF"/>
    <w:rsid w:val="00231FBD"/>
    <w:rsid w:val="002345D6"/>
    <w:rsid w:val="002463CC"/>
    <w:rsid w:val="0026210B"/>
    <w:rsid w:val="00267215"/>
    <w:rsid w:val="00274530"/>
    <w:rsid w:val="0028693C"/>
    <w:rsid w:val="002966F9"/>
    <w:rsid w:val="002C59DA"/>
    <w:rsid w:val="002D5275"/>
    <w:rsid w:val="002F51ED"/>
    <w:rsid w:val="0030686A"/>
    <w:rsid w:val="0031120D"/>
    <w:rsid w:val="00323D50"/>
    <w:rsid w:val="00326278"/>
    <w:rsid w:val="00374AA9"/>
    <w:rsid w:val="003805FF"/>
    <w:rsid w:val="003A6F3E"/>
    <w:rsid w:val="003B0394"/>
    <w:rsid w:val="003C48C1"/>
    <w:rsid w:val="003C750A"/>
    <w:rsid w:val="003D31DF"/>
    <w:rsid w:val="00444240"/>
    <w:rsid w:val="00482353"/>
    <w:rsid w:val="00491025"/>
    <w:rsid w:val="004C5923"/>
    <w:rsid w:val="004F3F83"/>
    <w:rsid w:val="005079CE"/>
    <w:rsid w:val="00527168"/>
    <w:rsid w:val="0055032D"/>
    <w:rsid w:val="0059142B"/>
    <w:rsid w:val="005D4B77"/>
    <w:rsid w:val="005E4D2C"/>
    <w:rsid w:val="005E71BA"/>
    <w:rsid w:val="005F2DA2"/>
    <w:rsid w:val="00607E13"/>
    <w:rsid w:val="00611259"/>
    <w:rsid w:val="00615F04"/>
    <w:rsid w:val="00632CF5"/>
    <w:rsid w:val="00663D96"/>
    <w:rsid w:val="00674226"/>
    <w:rsid w:val="006B37CC"/>
    <w:rsid w:val="006D0920"/>
    <w:rsid w:val="007060A3"/>
    <w:rsid w:val="00725933"/>
    <w:rsid w:val="00765B1C"/>
    <w:rsid w:val="007C7743"/>
    <w:rsid w:val="007E1D38"/>
    <w:rsid w:val="007E5A6F"/>
    <w:rsid w:val="007F65BA"/>
    <w:rsid w:val="007F6BFA"/>
    <w:rsid w:val="007F795F"/>
    <w:rsid w:val="008073FC"/>
    <w:rsid w:val="00823002"/>
    <w:rsid w:val="0082422D"/>
    <w:rsid w:val="00825942"/>
    <w:rsid w:val="00846D59"/>
    <w:rsid w:val="00851860"/>
    <w:rsid w:val="00875380"/>
    <w:rsid w:val="008C0145"/>
    <w:rsid w:val="008C3648"/>
    <w:rsid w:val="008D7B08"/>
    <w:rsid w:val="008E6ECE"/>
    <w:rsid w:val="00903D37"/>
    <w:rsid w:val="00906910"/>
    <w:rsid w:val="00927175"/>
    <w:rsid w:val="00951031"/>
    <w:rsid w:val="009518A8"/>
    <w:rsid w:val="00952681"/>
    <w:rsid w:val="00956674"/>
    <w:rsid w:val="00980E30"/>
    <w:rsid w:val="009A30AA"/>
    <w:rsid w:val="009D0EE8"/>
    <w:rsid w:val="009D7D71"/>
    <w:rsid w:val="00A0220B"/>
    <w:rsid w:val="00A026DC"/>
    <w:rsid w:val="00A0352F"/>
    <w:rsid w:val="00A15B33"/>
    <w:rsid w:val="00A27EC8"/>
    <w:rsid w:val="00A4068B"/>
    <w:rsid w:val="00A44725"/>
    <w:rsid w:val="00A47332"/>
    <w:rsid w:val="00A64EC8"/>
    <w:rsid w:val="00A71ABB"/>
    <w:rsid w:val="00A7448E"/>
    <w:rsid w:val="00A907BF"/>
    <w:rsid w:val="00AA5503"/>
    <w:rsid w:val="00AD470C"/>
    <w:rsid w:val="00AF77F3"/>
    <w:rsid w:val="00B03F65"/>
    <w:rsid w:val="00B364F7"/>
    <w:rsid w:val="00B41305"/>
    <w:rsid w:val="00B702AA"/>
    <w:rsid w:val="00B90E0F"/>
    <w:rsid w:val="00BA4B06"/>
    <w:rsid w:val="00BD16AB"/>
    <w:rsid w:val="00BD4724"/>
    <w:rsid w:val="00BE24F7"/>
    <w:rsid w:val="00C322F5"/>
    <w:rsid w:val="00C35077"/>
    <w:rsid w:val="00C6221E"/>
    <w:rsid w:val="00C65EA9"/>
    <w:rsid w:val="00C82450"/>
    <w:rsid w:val="00C83B63"/>
    <w:rsid w:val="00C84A91"/>
    <w:rsid w:val="00C852B8"/>
    <w:rsid w:val="00C87B76"/>
    <w:rsid w:val="00C9722C"/>
    <w:rsid w:val="00CA6390"/>
    <w:rsid w:val="00CB2231"/>
    <w:rsid w:val="00CC2939"/>
    <w:rsid w:val="00D246A2"/>
    <w:rsid w:val="00D261A8"/>
    <w:rsid w:val="00D37ECA"/>
    <w:rsid w:val="00D60257"/>
    <w:rsid w:val="00D63D85"/>
    <w:rsid w:val="00DC71D4"/>
    <w:rsid w:val="00E01556"/>
    <w:rsid w:val="00E040E8"/>
    <w:rsid w:val="00E232B9"/>
    <w:rsid w:val="00E35FB1"/>
    <w:rsid w:val="00E46160"/>
    <w:rsid w:val="00E5120F"/>
    <w:rsid w:val="00E5440E"/>
    <w:rsid w:val="00E550C8"/>
    <w:rsid w:val="00E95A79"/>
    <w:rsid w:val="00E96EAA"/>
    <w:rsid w:val="00EB3695"/>
    <w:rsid w:val="00EC1441"/>
    <w:rsid w:val="00ED3021"/>
    <w:rsid w:val="00F11DD1"/>
    <w:rsid w:val="00F815D0"/>
    <w:rsid w:val="00F87443"/>
    <w:rsid w:val="00FA1BE0"/>
    <w:rsid w:val="00FD2ED2"/>
    <w:rsid w:val="00FD6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00C"/>
    <w:rPr>
      <w:rFonts w:ascii="Times New Roman" w:eastAsia="宋体" w:hAnsi="Times New Roman" w:cs="Times New Roman"/>
      <w:sz w:val="18"/>
      <w:szCs w:val="18"/>
    </w:rPr>
  </w:style>
  <w:style w:type="paragraph" w:styleId="a4">
    <w:name w:val="footer"/>
    <w:basedOn w:val="a"/>
    <w:link w:val="Char0"/>
    <w:uiPriority w:val="99"/>
    <w:unhideWhenUsed/>
    <w:rsid w:val="001F400C"/>
    <w:pPr>
      <w:tabs>
        <w:tab w:val="center" w:pos="4153"/>
        <w:tab w:val="right" w:pos="8306"/>
      </w:tabs>
      <w:snapToGrid w:val="0"/>
      <w:jc w:val="left"/>
    </w:pPr>
    <w:rPr>
      <w:sz w:val="18"/>
      <w:szCs w:val="18"/>
    </w:rPr>
  </w:style>
  <w:style w:type="character" w:customStyle="1" w:styleId="Char0">
    <w:name w:val="页脚 Char"/>
    <w:basedOn w:val="a0"/>
    <w:link w:val="a4"/>
    <w:uiPriority w:val="99"/>
    <w:rsid w:val="001F400C"/>
    <w:rPr>
      <w:rFonts w:ascii="Times New Roman" w:eastAsia="宋体" w:hAnsi="Times New Roman" w:cs="Times New Roman"/>
      <w:sz w:val="18"/>
      <w:szCs w:val="18"/>
    </w:rPr>
  </w:style>
  <w:style w:type="paragraph" w:styleId="a5">
    <w:name w:val="Normal (Web)"/>
    <w:basedOn w:val="a"/>
    <w:uiPriority w:val="99"/>
    <w:rsid w:val="003C48C1"/>
    <w:pPr>
      <w:widowControl/>
      <w:spacing w:before="100" w:beforeAutospacing="1" w:after="100" w:afterAutospacing="1"/>
      <w:jc w:val="left"/>
    </w:pPr>
    <w:rPr>
      <w:rFonts w:ascii="宋体" w:hAnsi="宋体" w:cs="宋体"/>
      <w:color w:val="000000"/>
      <w:kern w:val="0"/>
      <w:sz w:val="24"/>
      <w:szCs w:val="24"/>
    </w:rPr>
  </w:style>
  <w:style w:type="paragraph" w:customStyle="1" w:styleId="2">
    <w:name w:val="正文（缩进 2 字符）"/>
    <w:basedOn w:val="a"/>
    <w:qFormat/>
    <w:rsid w:val="009D0EE8"/>
    <w:pPr>
      <w:widowControl/>
      <w:spacing w:line="400" w:lineRule="exact"/>
      <w:ind w:firstLineChars="200" w:firstLine="200"/>
    </w:pPr>
    <w:rPr>
      <w:rFonts w:ascii="Calibri Light" w:eastAsia="华文仿宋" w:hAnsi="Calibri Light" w:cs="Calibri Light"/>
      <w:sz w:val="28"/>
      <w:szCs w:val="28"/>
    </w:rPr>
  </w:style>
</w:styles>
</file>

<file path=word/webSettings.xml><?xml version="1.0" encoding="utf-8"?>
<w:webSettings xmlns:r="http://schemas.openxmlformats.org/officeDocument/2006/relationships" xmlns:w="http://schemas.openxmlformats.org/wordprocessingml/2006/main">
  <w:divs>
    <w:div w:id="9885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1654</TotalTime>
  <Pages>18</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罗青</dc:creator>
  <cp:lastModifiedBy>罗青</cp:lastModifiedBy>
  <cp:revision>285</cp:revision>
  <dcterms:created xsi:type="dcterms:W3CDTF">2020-10-23T09:34:00Z</dcterms:created>
  <dcterms:modified xsi:type="dcterms:W3CDTF">2020-11-04T03:50:00Z</dcterms:modified>
</cp:coreProperties>
</file>